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3B3E" w14:textId="4F8CFA9A" w:rsidR="00B4636A" w:rsidRDefault="00B4636A" w:rsidP="00B4636A">
      <w:pPr>
        <w:spacing w:before="14"/>
        <w:ind w:right="36"/>
        <w:rPr>
          <w:rFonts w:ascii="Arial"/>
          <w:b/>
          <w:sz w:val="32"/>
        </w:rPr>
      </w:pPr>
      <w:bookmarkStart w:id="0" w:name="_GoBack"/>
      <w:bookmarkEnd w:id="0"/>
      <w:r>
        <w:rPr>
          <w:noProof/>
        </w:rPr>
        <w:drawing>
          <wp:anchor distT="0" distB="0" distL="114300" distR="114300" simplePos="0" relativeHeight="251665920" behindDoc="1" locked="0" layoutInCell="1" allowOverlap="1" wp14:anchorId="162250EB" wp14:editId="422DDB70">
            <wp:simplePos x="0" y="0"/>
            <wp:positionH relativeFrom="column">
              <wp:posOffset>76835</wp:posOffset>
            </wp:positionH>
            <wp:positionV relativeFrom="paragraph">
              <wp:posOffset>76786</wp:posOffset>
            </wp:positionV>
            <wp:extent cx="879231" cy="88310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231" cy="88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1C1BF" w14:textId="2C4E367C" w:rsidR="00B4636A" w:rsidRDefault="00B4636A" w:rsidP="00B4636A">
      <w:pPr>
        <w:spacing w:before="14"/>
        <w:ind w:right="43"/>
        <w:jc w:val="center"/>
        <w:rPr>
          <w:rFonts w:ascii="Arial"/>
          <w:b/>
          <w:sz w:val="40"/>
        </w:rPr>
      </w:pPr>
      <w:r>
        <w:rPr>
          <w:rFonts w:ascii="Arial"/>
          <w:b/>
          <w:sz w:val="40"/>
        </w:rPr>
        <w:t xml:space="preserve">VEHICLE </w:t>
      </w:r>
      <w:r w:rsidRPr="00172029">
        <w:rPr>
          <w:rFonts w:ascii="Arial"/>
          <w:b/>
          <w:sz w:val="40"/>
        </w:rPr>
        <w:t xml:space="preserve">DELIVERY </w:t>
      </w:r>
      <w:r>
        <w:rPr>
          <w:rFonts w:ascii="Arial"/>
          <w:b/>
          <w:sz w:val="40"/>
        </w:rPr>
        <w:t>DOCUMENTS</w:t>
      </w:r>
    </w:p>
    <w:p w14:paraId="54A2788E" w14:textId="541E0A82" w:rsidR="00B4636A" w:rsidRDefault="00B4636A" w:rsidP="00B4636A">
      <w:pPr>
        <w:spacing w:before="14" w:line="480" w:lineRule="auto"/>
        <w:ind w:right="36"/>
        <w:jc w:val="center"/>
        <w:rPr>
          <w:rFonts w:ascii="Arial"/>
          <w:b/>
          <w:sz w:val="40"/>
        </w:rPr>
      </w:pPr>
      <w:r>
        <w:rPr>
          <w:rFonts w:ascii="Arial"/>
          <w:b/>
          <w:sz w:val="40"/>
        </w:rPr>
        <w:t xml:space="preserve">FOR </w:t>
      </w:r>
      <w:r w:rsidR="00073443">
        <w:rPr>
          <w:rFonts w:ascii="Arial"/>
          <w:b/>
          <w:sz w:val="40"/>
        </w:rPr>
        <w:t>HEAVY DUTY BUSES</w:t>
      </w:r>
    </w:p>
    <w:p w14:paraId="77F7B3F4" w14:textId="25D79656" w:rsidR="00B4636A" w:rsidRDefault="00B4636A" w:rsidP="00B4636A">
      <w:pPr>
        <w:pStyle w:val="BodyText"/>
        <w:spacing w:before="72"/>
        <w:ind w:right="36"/>
        <w:rPr>
          <w:spacing w:val="-4"/>
        </w:rPr>
      </w:pPr>
    </w:p>
    <w:p w14:paraId="74BF85B5" w14:textId="0AC40B78" w:rsidR="00B4636A" w:rsidRPr="001854EF" w:rsidRDefault="00B4636A" w:rsidP="00B4636A">
      <w:pPr>
        <w:pStyle w:val="BodyText"/>
        <w:shd w:val="clear" w:color="auto" w:fill="002060"/>
        <w:ind w:right="43"/>
        <w:jc w:val="center"/>
        <w:rPr>
          <w:spacing w:val="-4"/>
          <w:sz w:val="28"/>
        </w:rPr>
      </w:pPr>
      <w:r w:rsidRPr="001854EF">
        <w:rPr>
          <w:spacing w:val="-4"/>
          <w:sz w:val="28"/>
        </w:rPr>
        <w:t>For capital projects funded with</w:t>
      </w:r>
    </w:p>
    <w:p w14:paraId="72796A82" w14:textId="70222754" w:rsidR="00B4636A" w:rsidRPr="00B67416" w:rsidRDefault="00182C8A" w:rsidP="00B4636A">
      <w:pPr>
        <w:pStyle w:val="BodyText"/>
        <w:shd w:val="clear" w:color="auto" w:fill="002060"/>
        <w:ind w:right="43"/>
        <w:jc w:val="center"/>
        <w:rPr>
          <w:b/>
          <w:spacing w:val="-4"/>
          <w:sz w:val="40"/>
        </w:rPr>
      </w:pPr>
      <w:r>
        <w:rPr>
          <w:b/>
          <w:spacing w:val="-4"/>
          <w:sz w:val="40"/>
        </w:rPr>
        <w:t>Federal Section 5311</w:t>
      </w:r>
      <w:r w:rsidR="00073443">
        <w:rPr>
          <w:b/>
          <w:spacing w:val="-4"/>
          <w:sz w:val="40"/>
        </w:rPr>
        <w:t xml:space="preserve"> and/or 5339</w:t>
      </w:r>
    </w:p>
    <w:p w14:paraId="36F803E0" w14:textId="694BC277" w:rsidR="00B4636A" w:rsidRPr="00B4636A" w:rsidRDefault="00B4636A" w:rsidP="00B4636A">
      <w:pPr>
        <w:pStyle w:val="BodyText"/>
        <w:spacing w:before="72"/>
        <w:ind w:right="36"/>
        <w:jc w:val="center"/>
        <w:rPr>
          <w:i/>
          <w:spacing w:val="-4"/>
          <w:sz w:val="20"/>
        </w:rPr>
      </w:pPr>
    </w:p>
    <w:p w14:paraId="63B96B95" w14:textId="1A049E7B" w:rsidR="00B4636A" w:rsidRDefault="00B4636A" w:rsidP="00B4636A">
      <w:pPr>
        <w:pStyle w:val="BodyText"/>
        <w:spacing w:before="72"/>
        <w:ind w:right="36"/>
        <w:jc w:val="center"/>
        <w:rPr>
          <w:spacing w:val="-4"/>
        </w:rPr>
      </w:pPr>
    </w:p>
    <w:p w14:paraId="5B6130B5" w14:textId="662768BB" w:rsidR="00B4636A" w:rsidRPr="00172029" w:rsidRDefault="00B4636A" w:rsidP="00B4636A">
      <w:pPr>
        <w:pStyle w:val="BodyText"/>
        <w:spacing w:before="72"/>
        <w:ind w:right="36"/>
        <w:jc w:val="center"/>
        <w:rPr>
          <w:i/>
          <w:spacing w:val="-4"/>
          <w:sz w:val="24"/>
        </w:rPr>
      </w:pPr>
      <w:r w:rsidRPr="00172029">
        <w:rPr>
          <w:i/>
          <w:spacing w:val="-4"/>
          <w:sz w:val="24"/>
        </w:rPr>
        <w:t>Review and complete the following documents carefully.</w:t>
      </w:r>
    </w:p>
    <w:p w14:paraId="3A967A14" w14:textId="19EB0758" w:rsidR="00B4636A" w:rsidRDefault="00B4636A" w:rsidP="00B4636A">
      <w:pPr>
        <w:pStyle w:val="BodyText"/>
        <w:spacing w:before="72"/>
        <w:ind w:right="36"/>
        <w:jc w:val="center"/>
        <w:rPr>
          <w:i/>
          <w:spacing w:val="-4"/>
          <w:sz w:val="24"/>
        </w:rPr>
      </w:pPr>
      <w:r w:rsidRPr="00172029">
        <w:rPr>
          <w:i/>
          <w:spacing w:val="-4"/>
          <w:sz w:val="24"/>
        </w:rPr>
        <w:t>WisDOT is unable to accept documents that are incomplete.</w:t>
      </w:r>
    </w:p>
    <w:p w14:paraId="3D08DD80" w14:textId="77777777" w:rsidR="007516F5" w:rsidRDefault="007516F5" w:rsidP="00B4636A">
      <w:pPr>
        <w:pStyle w:val="BodyText"/>
        <w:spacing w:before="72"/>
        <w:ind w:right="36"/>
        <w:rPr>
          <w:spacing w:val="-4"/>
        </w:rPr>
      </w:pPr>
    </w:p>
    <w:p w14:paraId="66CDAD29" w14:textId="70A7E90A" w:rsidR="00B4636A" w:rsidRDefault="006B1504" w:rsidP="00B4636A">
      <w:pPr>
        <w:pStyle w:val="BodyText"/>
        <w:spacing w:before="72"/>
        <w:ind w:right="36"/>
        <w:rPr>
          <w:spacing w:val="-4"/>
        </w:rPr>
      </w:pPr>
      <w:r>
        <w:rPr>
          <w:noProof/>
        </w:rPr>
        <mc:AlternateContent>
          <mc:Choice Requires="wps">
            <w:drawing>
              <wp:anchor distT="0" distB="0" distL="114300" distR="114300" simplePos="0" relativeHeight="251687424" behindDoc="1" locked="0" layoutInCell="1" allowOverlap="1" wp14:anchorId="003CE012" wp14:editId="729852F3">
                <wp:simplePos x="0" y="0"/>
                <wp:positionH relativeFrom="column">
                  <wp:posOffset>-2882</wp:posOffset>
                </wp:positionH>
                <wp:positionV relativeFrom="paragraph">
                  <wp:posOffset>184296</wp:posOffset>
                </wp:positionV>
                <wp:extent cx="6456778" cy="422031"/>
                <wp:effectExtent l="0" t="0" r="20320" b="16510"/>
                <wp:wrapNone/>
                <wp:docPr id="16" name="Rectangle 16"/>
                <wp:cNvGraphicFramePr/>
                <a:graphic xmlns:a="http://schemas.openxmlformats.org/drawingml/2006/main">
                  <a:graphicData uri="http://schemas.microsoft.com/office/word/2010/wordprocessingShape">
                    <wps:wsp>
                      <wps:cNvSpPr/>
                      <wps:spPr>
                        <a:xfrm>
                          <a:off x="0" y="0"/>
                          <a:ext cx="6456778" cy="422031"/>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8F9BC" id="Rectangle 16" o:spid="_x0000_s1026" style="position:absolute;margin-left:-.25pt;margin-top:14.5pt;width:508.4pt;height:3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NcpAIAANsFAAAOAAAAZHJzL2Uyb0RvYy54bWysVMFu2zAMvQ/YPwi6r3a8JG2DOkXQosOA&#10;ri3aDj0rshQbkERNUuJkXz9KdtykKzZgWA6KKJKP5DPJi8utVmQjnG/AlHR0klMiDIeqMauSfn++&#10;+XRGiQ/MVEyBESXdCU8v5x8/XLR2JgqoQVXCEQQxftbaktYh2FmWeV4LzfwJWGFQKcFpFlB0q6xy&#10;rEV0rbIiz6dZC66yDrjwHl+vOyWdJ3wpBQ/3UnoRiCop5hbS6dK5jGc2v2CzlWO2bnifBvuHLDRr&#10;DAYdoK5ZYGTtmt+gdMMdeJDhhIPOQMqGi1QDVjPK31TzVDMrUi1IjrcDTf7/wfK7zYMjTYXfbkqJ&#10;YRq/0SOyxsxKCYJvSFBr/QztnuyD6yWP11jtVjod/7EOsk2k7gZSxTYQjo/T8WR6eoptwFE3Lor8&#10;8yiCZq/e1vnwRYAm8VJSh+ETl2xz60NnujeJwTyoprpplEpCbBRxpRzZMPzEy9Ue/MhKGdKW9HxS&#10;TBLwkS612jFCBFZr/Q2qDnWS469PejBPJRwgYUHK4GNkq+Mn3cJOiYRnHoVEopGRokviOHPGuTBh&#10;1KlqVom/hVYRMCJLpGLA7gHex+647O2jq0gTMjjnf0qscx48UmQwYXDWjQH3HoDCqvrInf2epI6a&#10;yNISqh22oYNuPr3lNw32wi3z4YE5HEgcXVwy4R4PqQC/JfQ3SmpwP997j/Y4J6ilpMUBL6n/sWZO&#10;UKK+Gpyg89F4HDdCEsaT0wIFd6hZHmrMWl8BNtgI15nl6Rrtg9pfpQP9grtoEaOiihmOsUvKg9sL&#10;V6FbPLjNuFgskhluAcvCrXmyPIJHVmOvP29fmLP9QAQcpTvYLwM2ezMXnW30NLBYB5BNGppXXnu+&#10;cYOknu23XVxRh3Kyet3J818AAAD//wMAUEsDBBQABgAIAAAAIQAzTYap4gAAAAgBAAAPAAAAZHJz&#10;L2Rvd25yZXYueG1sTI/NTsMwEITvSLyDtUjcWqeFVG3IpooqEBIUKsqPxM2N3TjCXofYacPb457g&#10;OJrRzDf5crCGHVTnG0cIk3ECTFHlZEM1wtvr3WgOzAdBUhhHCuFHeVgW52e5yKQ70os6bEPNYgn5&#10;TCDoENqMc19pZYUfu1ZR9PausyJE2dVcduIYy63h0ySZcSsaigtatGqlVfW17S1C/Xn9VJr3h/L7&#10;dnO/Xz2K/mOtnxEvL4byBlhQQ/gLwwk/okMRmXauJ+mZQRilMYgwXcRHJzuZzK6A7RAWaQq8yPn/&#10;A8UvAAAA//8DAFBLAQItABQABgAIAAAAIQC2gziS/gAAAOEBAAATAAAAAAAAAAAAAAAAAAAAAABb&#10;Q29udGVudF9UeXBlc10ueG1sUEsBAi0AFAAGAAgAAAAhADj9If/WAAAAlAEAAAsAAAAAAAAAAAAA&#10;AAAALwEAAF9yZWxzLy5yZWxzUEsBAi0AFAAGAAgAAAAhAB1BU1ykAgAA2wUAAA4AAAAAAAAAAAAA&#10;AAAALgIAAGRycy9lMm9Eb2MueG1sUEsBAi0AFAAGAAgAAAAhADNNhqniAAAACAEAAA8AAAAAAAAA&#10;AAAAAAAA/gQAAGRycy9kb3ducmV2LnhtbFBLBQYAAAAABAAEAPMAAAANBgAAAAA=&#10;" fillcolor="white [3212]" strokecolor="#7f7f7f [1612]"/>
            </w:pict>
          </mc:Fallback>
        </mc:AlternateContent>
      </w:r>
    </w:p>
    <w:p w14:paraId="73F6AB24" w14:textId="361C2443" w:rsidR="006B1504" w:rsidRDefault="006B1504" w:rsidP="006B1504">
      <w:pPr>
        <w:jc w:val="center"/>
      </w:pPr>
      <w:r>
        <w:t>This document is available electronically at the following link:</w:t>
      </w:r>
    </w:p>
    <w:p w14:paraId="609CDAC1" w14:textId="4C3E7004" w:rsidR="00AC5B2C" w:rsidRDefault="00365707" w:rsidP="00973DDA">
      <w:r>
        <w:t xml:space="preserve">    </w:t>
      </w:r>
      <w:hyperlink r:id="rId12" w:history="1">
        <w:r w:rsidR="000C35B8" w:rsidRPr="0056115A">
          <w:rPr>
            <w:rStyle w:val="Hyperlink"/>
          </w:rPr>
          <w:t>https://wisconsindot.gov/Pages/doing-bus/local-gov/astnce-pgms/transit/procure-hdb.aspx</w:t>
        </w:r>
      </w:hyperlink>
    </w:p>
    <w:p w14:paraId="2C1F88A7" w14:textId="125C258B" w:rsidR="00365707" w:rsidRDefault="00365707" w:rsidP="00973DDA"/>
    <w:p w14:paraId="29E5D53D" w14:textId="04CAA75E" w:rsidR="00973DDA" w:rsidRDefault="00973DDA" w:rsidP="00973DDA">
      <w:r>
        <w:rPr>
          <w:noProof/>
        </w:rPr>
        <mc:AlternateContent>
          <mc:Choice Requires="wps">
            <w:drawing>
              <wp:anchor distT="0" distB="0" distL="114300" distR="114300" simplePos="0" relativeHeight="251666944" behindDoc="1" locked="0" layoutInCell="1" allowOverlap="1" wp14:anchorId="322BCEED" wp14:editId="11834715">
                <wp:simplePos x="0" y="0"/>
                <wp:positionH relativeFrom="column">
                  <wp:posOffset>-13970</wp:posOffset>
                </wp:positionH>
                <wp:positionV relativeFrom="paragraph">
                  <wp:posOffset>27354</wp:posOffset>
                </wp:positionV>
                <wp:extent cx="6456778" cy="422031"/>
                <wp:effectExtent l="0" t="0" r="20320" b="16510"/>
                <wp:wrapNone/>
                <wp:docPr id="14" name="Rectangle 14"/>
                <wp:cNvGraphicFramePr/>
                <a:graphic xmlns:a="http://schemas.openxmlformats.org/drawingml/2006/main">
                  <a:graphicData uri="http://schemas.microsoft.com/office/word/2010/wordprocessingShape">
                    <wps:wsp>
                      <wps:cNvSpPr/>
                      <wps:spPr>
                        <a:xfrm>
                          <a:off x="0" y="0"/>
                          <a:ext cx="6456778" cy="422031"/>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AE5C" id="Rectangle 14" o:spid="_x0000_s1026" style="position:absolute;margin-left:-1.1pt;margin-top:2.15pt;width:508.4pt;height:3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TrAIAAP8FAAAOAAAAZHJzL2Uyb0RvYy54bWysVNtu2zAMfR+wfxD0vtrJkl6COkXQosOA&#10;ri3aDn1WZCk2IImapMTJvn6U5LiXtRsw7MUWRfKQPBR5erbVimyE8y2Yio4OSkqE4VC3ZlXR7w+X&#10;n44p8YGZmikwoqI74enZ/OOH087OxBgaULVwBEGMn3W2ok0IdlYUnjdCM38AVhhUSnCaBRTdqqgd&#10;6xBdq2JclodFB662DrjwHm8vspLOE76UgocbKb0IRFUUcwvp69J3Gb/F/JTNVo7ZpuV9GuwfstCs&#10;NRh0gLpggZG1a3+D0i134EGGAw66AClbLlINWM2ofFXNfcOsSLUgOd4ONPn/B8uvN7eOtDX2bkKJ&#10;YRp7dIesMbNSguAdEtRZP0O7e3vresnjMVa7lU7HP9ZBtonU3UCq2AbC8fJwMj08OsJnwFE3GY/L&#10;z6MIWjx5W+fDFwGaxENFHYZPXLLNlQ/ZdG8Sg3lQbX3ZKpWE+FDEuXJkw7DFy9Uouaq1/gZ1vjuZ&#10;lmVqNIZM7yqapwReIClDuoqeTMfThPBCN7i9HyUG+WsUzEAZDB0ZzRymU9gpEYtR5k5IbAayNs5J&#10;vKyOcS5MyBX6htUip/N+6AQYkSXSNWD3AG9jZ757++gq0hQNzuWfEsvOg0eKDCYMzro14N4CUFhV&#10;Hznb70nK1ESWllDv8Kk6yDPsLb9s8b1cMR9umcOhxfHGRRRu8CMVYC+hP1HSgPv51n20x1lCLSUd&#10;LoGK+h9r5gQl6qvBKTsZTSZxayRhMj0ao+Cea5bPNWatzwEf4QhXnuXpGO2D2h+lA/2I+2oRo6KK&#10;GY6xK8qD2wvnIS8n3HhcLBbJDDeFZeHK3FsewSOrcR4eto/M2X5oAo7bNewXBpu9mp1sGz0NLNYB&#10;ZJsG64nXnm/cMmky+o0Y19hzOVk97e35LwAAAP//AwBQSwMEFAAGAAgAAAAhAE2QlzXeAAAACAEA&#10;AA8AAABkcnMvZG93bnJldi54bWxMj8FOwzAQRO9I/IO1SNxauyEqJcSpKhCIE4jCpbdtvE0C8TrE&#10;bhL4etwTHEczmnmTryfbioF63zjWsJgrEMSlMw1XGt7fHmYrED4gG2wdk4Zv8rAuzs9yzIwb+ZWG&#10;bahELGGfoYY6hC6T0pc1WfRz1xFH7+B6iyHKvpKmxzGW21YmSi2lxYbjQo0d3dVUfm6PVsNX+ri7&#10;oftkN/zYl6ePzcHj+FxqfXkxbW5BBJrCXxhO+BEdisi0d0c2XrQaZkkSkxrSKxAnWy3SJYi9hmu1&#10;Alnk8v+B4hcAAP//AwBQSwECLQAUAAYACAAAACEAtoM4kv4AAADhAQAAEwAAAAAAAAAAAAAAAAAA&#10;AAAAW0NvbnRlbnRfVHlwZXNdLnhtbFBLAQItABQABgAIAAAAIQA4/SH/1gAAAJQBAAALAAAAAAAA&#10;AAAAAAAAAC8BAABfcmVscy8ucmVsc1BLAQItABQABgAIAAAAIQBklT/TrAIAAP8FAAAOAAAAAAAA&#10;AAAAAAAAAC4CAABkcnMvZTJvRG9jLnhtbFBLAQItABQABgAIAAAAIQBNkJc13gAAAAgBAAAPAAAA&#10;AAAAAAAAAAAAAAYFAABkcnMvZG93bnJldi54bWxQSwUGAAAAAAQABADzAAAAEQYAAAAA&#10;" fillcolor="#f2f2f2 [3052]" strokecolor="#7f7f7f [1612]"/>
            </w:pict>
          </mc:Fallback>
        </mc:AlternateContent>
      </w:r>
    </w:p>
    <w:p w14:paraId="71324FC9" w14:textId="59D39BE7" w:rsidR="00973DDA" w:rsidRDefault="00130BE9" w:rsidP="006B1504">
      <w:pPr>
        <w:pStyle w:val="BodyText"/>
        <w:tabs>
          <w:tab w:val="left" w:pos="5850"/>
        </w:tabs>
        <w:ind w:left="180"/>
      </w:pPr>
      <w:r>
        <w:t>GRANTEE:</w:t>
      </w:r>
      <w:r w:rsidR="00A22394">
        <w:tab/>
        <w:t>VEHICLE</w:t>
      </w:r>
      <w:r w:rsidR="006B1504">
        <w:t xml:space="preserve"> D</w:t>
      </w:r>
      <w:r w:rsidR="00973DDA">
        <w:t xml:space="preserve">ELIVERY DATE: </w:t>
      </w:r>
    </w:p>
    <w:p w14:paraId="6718D3C6" w14:textId="25F230B9" w:rsidR="0061182B" w:rsidRDefault="0061182B" w:rsidP="0061182B">
      <w:pPr>
        <w:pStyle w:val="BodyText"/>
      </w:pPr>
    </w:p>
    <w:p w14:paraId="3E814C04" w14:textId="77777777" w:rsidR="0061182B" w:rsidRDefault="0061182B" w:rsidP="0061182B">
      <w:pPr>
        <w:pStyle w:val="BodyText"/>
      </w:pPr>
    </w:p>
    <w:p w14:paraId="3FE64FEA" w14:textId="3F2D9EEF" w:rsidR="0061182B" w:rsidRDefault="0061182B" w:rsidP="0061182B">
      <w:pPr>
        <w:pStyle w:val="BodyText"/>
      </w:pPr>
      <w:r>
        <w:t xml:space="preserve">This documentation was completed </w:t>
      </w:r>
      <w:r w:rsidR="00130BE9">
        <w:t xml:space="preserve">and submitted </w:t>
      </w:r>
      <w:r>
        <w:t>by:</w:t>
      </w:r>
    </w:p>
    <w:p w14:paraId="0194A57E" w14:textId="77777777" w:rsidR="0061182B" w:rsidRDefault="0061182B" w:rsidP="0061182B">
      <w:pPr>
        <w:pStyle w:val="BodyText"/>
        <w:tabs>
          <w:tab w:val="left" w:pos="7380"/>
        </w:tabs>
        <w:rPr>
          <w:i/>
        </w:rPr>
      </w:pPr>
      <w:r>
        <w:rPr>
          <w:noProof/>
        </w:rPr>
        <mc:AlternateContent>
          <mc:Choice Requires="wps">
            <w:drawing>
              <wp:anchor distT="0" distB="0" distL="114300" distR="114300" simplePos="0" relativeHeight="251667968" behindDoc="1" locked="0" layoutInCell="1" allowOverlap="1" wp14:anchorId="7343ADF5" wp14:editId="02B8FE98">
                <wp:simplePos x="0" y="0"/>
                <wp:positionH relativeFrom="column">
                  <wp:posOffset>-1</wp:posOffset>
                </wp:positionH>
                <wp:positionV relativeFrom="paragraph">
                  <wp:posOffset>74588</wp:posOffset>
                </wp:positionV>
                <wp:extent cx="6443003" cy="1251585"/>
                <wp:effectExtent l="0" t="0" r="15240" b="24765"/>
                <wp:wrapNone/>
                <wp:docPr id="6" name="Rectangle 6"/>
                <wp:cNvGraphicFramePr/>
                <a:graphic xmlns:a="http://schemas.openxmlformats.org/drawingml/2006/main">
                  <a:graphicData uri="http://schemas.microsoft.com/office/word/2010/wordprocessingShape">
                    <wps:wsp>
                      <wps:cNvSpPr/>
                      <wps:spPr>
                        <a:xfrm>
                          <a:off x="0" y="0"/>
                          <a:ext cx="6443003" cy="1251585"/>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13F0" id="Rectangle 6" o:spid="_x0000_s1026" style="position:absolute;margin-left:0;margin-top:5.85pt;width:507.3pt;height:9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A7rAIAAP4FAAAOAAAAZHJzL2Uyb0RvYy54bWysVE1v2zAMvQ/YfxB0X+2kcdYGdYqgRYcB&#10;XRu0HXpWZCk2IImapMTJfv0o2XE/1m7AsItNiuQj+STy7HynFdkK5xswJR0d5ZQIw6FqzLqk3x+u&#10;Pp1Q4gMzFVNgREn3wtPz+ccPZ62diTHUoCrhCIIYP2ttSesQ7CzLPK+FZv4IrDBolOA0C6i6dVY5&#10;1iK6Vtk4z6dZC66yDrjwHk8vOyOdJ3wpBQ+3UnoRiCop1hbS16XvKn6z+RmbrR2zdcP7Mtg/VKFZ&#10;YzDpAHXJAiMb1/wGpRvuwIMMRxx0BlI2XKQesJtR/qqb+5pZkXpBcrwdaPL/D5bfbJeONFVJp5QY&#10;pvGK7pA0ZtZKkGmkp7V+hl73dul6zaMYe91Jp+MfuyC7ROl+oFTsAuF4OJ1MjvP8mBKOttG4GBUn&#10;RUTNnsKt8+GLAE2iUFKH6ROVbHvtQ+d6cInZPKimumqUSkp8J+JCObJleMOr9SiFqo3+BlV3dlrk&#10;ebpnTJmeVXRPBbxAUoa0JT0txkVCeGEbwt7PEpP8NQtWoAymjpR2JCYp7JWIzShzJyTeBdI27op4&#10;2R3jXJjQdehrVomunPdTJ8CILJGuAbsHeBu747v3j6EiDdEQnP+psC54iEiZwYQhWDcG3FsACrvq&#10;M3f+B5I6aiJLK6j2+FIddCPsLb9q8L1cMx+WzOHM4nTjHgq3+JEK8C6hlyipwf186zz64yihlZIW&#10;d0BJ/Y8Nc4IS9dXgkJ2OJpO4NJIyKT6PUXHPLavnFrPRF4CPcIQbz/IkRv+gDqJ0oB9xXS1iVjQx&#10;wzF3SXlwB+UidLsJFx4Xi0Vyw0VhWbg295ZH8MhqnIeH3SNzth+agPN2A4d9wWavZqfzjZEGFpsA&#10;skmD9cRrzzcumTQZ/UKMW+y5nrye1vb8FwAAAP//AwBQSwMEFAAGAAgAAAAhAP6BqI7eAAAACAEA&#10;AA8AAABkcnMvZG93bnJldi54bWxMj8FOwzAQRO9I/IO1SNyonagqIcSpKhCIE4jCpbdtvE0C8TrE&#10;bhL4etwTHGdnNfOmWM+2EyMNvnWsIVkoEMSVMy3XGt7fHq4yED4gG+wck4Zv8rAuz88KzI2b+JXG&#10;bahFDGGfo4YmhD6X0lcNWfQL1xNH7+AGiyHKoZZmwCmG206mSq2kxZZjQ4M93TVUfW6PVsPX8nF3&#10;Q/fpbvyxL08fm4PH6bnS+vJi3tyCCDSHv2c44Ud0KCPT3h3ZeNFpiENCvCbXIE6uSpYrEHsNqcoy&#10;kGUh/w8ofwEAAP//AwBQSwECLQAUAAYACAAAACEAtoM4kv4AAADhAQAAEwAAAAAAAAAAAAAAAAAA&#10;AAAAW0NvbnRlbnRfVHlwZXNdLnhtbFBLAQItABQABgAIAAAAIQA4/SH/1gAAAJQBAAALAAAAAAAA&#10;AAAAAAAAAC8BAABfcmVscy8ucmVsc1BLAQItABQABgAIAAAAIQBHyJA7rAIAAP4FAAAOAAAAAAAA&#10;AAAAAAAAAC4CAABkcnMvZTJvRG9jLnhtbFBLAQItABQABgAIAAAAIQD+gaiO3gAAAAgBAAAPAAAA&#10;AAAAAAAAAAAAAAYFAABkcnMvZG93bnJldi54bWxQSwUGAAAAAAQABADzAAAAEQYAAAAA&#10;" fillcolor="#f2f2f2 [3052]" strokecolor="#7f7f7f [1612]"/>
            </w:pict>
          </mc:Fallback>
        </mc:AlternateContent>
      </w:r>
    </w:p>
    <w:p w14:paraId="3E9D9250" w14:textId="10043101" w:rsidR="0061182B" w:rsidRDefault="0061182B" w:rsidP="0061182B">
      <w:pPr>
        <w:pStyle w:val="BodyText"/>
        <w:tabs>
          <w:tab w:val="left" w:pos="7380"/>
        </w:tabs>
        <w:rPr>
          <w:i/>
        </w:rPr>
      </w:pPr>
    </w:p>
    <w:p w14:paraId="3E02E21A" w14:textId="77777777" w:rsidR="0061182B" w:rsidRPr="00AA5690" w:rsidRDefault="0061182B" w:rsidP="0061182B">
      <w:pPr>
        <w:pStyle w:val="BodyText"/>
        <w:pBdr>
          <w:bottom w:val="single" w:sz="4" w:space="1" w:color="auto"/>
        </w:pBdr>
        <w:tabs>
          <w:tab w:val="left" w:pos="7380"/>
        </w:tabs>
        <w:ind w:left="180" w:right="396"/>
      </w:pPr>
      <w:r w:rsidRPr="00AA5690">
        <w:rPr>
          <w:i/>
        </w:rPr>
        <w:t>print name:</w:t>
      </w:r>
      <w:r w:rsidRPr="00AA5690">
        <w:rPr>
          <w:i/>
        </w:rPr>
        <w:tab/>
        <w:t>date:</w:t>
      </w:r>
    </w:p>
    <w:p w14:paraId="0FA8D8FD" w14:textId="5C29E539" w:rsidR="0061182B" w:rsidRPr="00AA5690" w:rsidRDefault="0061182B" w:rsidP="0061182B">
      <w:pPr>
        <w:pStyle w:val="BodyText"/>
        <w:ind w:left="180" w:right="396"/>
        <w:rPr>
          <w:i/>
        </w:rPr>
      </w:pPr>
    </w:p>
    <w:p w14:paraId="5B9917B5" w14:textId="77777777" w:rsidR="0061182B" w:rsidRPr="00AA5690" w:rsidRDefault="0061182B" w:rsidP="0061182B">
      <w:pPr>
        <w:pStyle w:val="BodyText"/>
        <w:pBdr>
          <w:bottom w:val="single" w:sz="4" w:space="1" w:color="auto"/>
        </w:pBdr>
        <w:ind w:left="180" w:right="396"/>
        <w:rPr>
          <w:i/>
        </w:rPr>
      </w:pPr>
      <w:r w:rsidRPr="00AA5690">
        <w:rPr>
          <w:i/>
        </w:rPr>
        <w:t>title:</w:t>
      </w:r>
    </w:p>
    <w:p w14:paraId="1B2F64A1" w14:textId="77777777" w:rsidR="0061182B" w:rsidRDefault="0061182B" w:rsidP="0061182B">
      <w:pPr>
        <w:pStyle w:val="BodyText"/>
        <w:ind w:left="180"/>
      </w:pPr>
    </w:p>
    <w:p w14:paraId="04344138" w14:textId="605106A1" w:rsidR="0061182B" w:rsidRPr="00285431" w:rsidRDefault="0061182B" w:rsidP="0061182B">
      <w:pPr>
        <w:pStyle w:val="BodyText"/>
        <w:pBdr>
          <w:bottom w:val="single" w:sz="4" w:space="1" w:color="auto"/>
        </w:pBdr>
        <w:tabs>
          <w:tab w:val="left" w:pos="4410"/>
        </w:tabs>
        <w:ind w:left="180" w:right="396"/>
      </w:pPr>
      <w:r w:rsidRPr="00AA5690">
        <w:rPr>
          <w:i/>
        </w:rPr>
        <w:t>phone:</w:t>
      </w:r>
      <w:r w:rsidRPr="00AA5690">
        <w:rPr>
          <w:i/>
        </w:rPr>
        <w:tab/>
        <w:t>email:</w:t>
      </w:r>
    </w:p>
    <w:p w14:paraId="63B6B4D1" w14:textId="459E5EDF" w:rsidR="0061182B" w:rsidRDefault="0061182B" w:rsidP="0061182B">
      <w:pPr>
        <w:pStyle w:val="BodyText"/>
        <w:rPr>
          <w:b/>
          <w:bCs/>
          <w:sz w:val="28"/>
          <w:szCs w:val="32"/>
        </w:rPr>
      </w:pPr>
    </w:p>
    <w:p w14:paraId="264CB50F" w14:textId="13349268" w:rsidR="00D3305B" w:rsidRPr="009976F4" w:rsidRDefault="00D3305B" w:rsidP="00B4636A">
      <w:pPr>
        <w:spacing w:before="14"/>
        <w:ind w:right="36"/>
        <w:rPr>
          <w:sz w:val="20"/>
        </w:rPr>
      </w:pPr>
    </w:p>
    <w:p w14:paraId="609CF31E" w14:textId="77777777" w:rsidR="0061182B" w:rsidRDefault="0061182B" w:rsidP="0061182B"/>
    <w:tbl>
      <w:tblPr>
        <w:tblStyle w:val="LightShading1"/>
        <w:tblpPr w:leftFromText="180" w:rightFromText="180" w:vertAnchor="text" w:tblpXSpec="center" w:tblpY="1"/>
        <w:tblOverlap w:val="never"/>
        <w:tblW w:w="10165" w:type="dxa"/>
        <w:jc w:val="center"/>
        <w:tblLook w:val="04A0" w:firstRow="1" w:lastRow="0" w:firstColumn="1" w:lastColumn="0" w:noHBand="0" w:noVBand="1"/>
      </w:tblPr>
      <w:tblGrid>
        <w:gridCol w:w="535"/>
        <w:gridCol w:w="1438"/>
        <w:gridCol w:w="4950"/>
        <w:gridCol w:w="3242"/>
      </w:tblGrid>
      <w:tr w:rsidR="0061182B" w14:paraId="0F8BD4C5" w14:textId="77777777" w:rsidTr="00E92DC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sz="4" w:space="0" w:color="auto"/>
              <w:left w:val="single" w:sz="4" w:space="0" w:color="auto"/>
              <w:bottom w:val="nil"/>
              <w:right w:val="single" w:sz="4" w:space="0" w:color="auto"/>
            </w:tcBorders>
            <w:shd w:val="clear" w:color="auto" w:fill="000000" w:themeFill="text1"/>
            <w:vAlign w:val="center"/>
          </w:tcPr>
          <w:p w14:paraId="0027BD0A" w14:textId="3823D00C" w:rsidR="00B4636A" w:rsidRPr="00B4636A" w:rsidRDefault="007235E7" w:rsidP="00551F9D">
            <w:pPr>
              <w:tabs>
                <w:tab w:val="center" w:pos="4946"/>
              </w:tabs>
              <w:rPr>
                <w:color w:val="FFFFFF" w:themeColor="background1"/>
                <w:sz w:val="24"/>
              </w:rPr>
            </w:pPr>
            <w:r>
              <w:rPr>
                <w:color w:val="FFFFFF" w:themeColor="background1"/>
                <w:sz w:val="24"/>
              </w:rPr>
              <w:tab/>
            </w:r>
            <w:r w:rsidR="00551F9D">
              <w:rPr>
                <w:color w:val="FFFFFF" w:themeColor="background1"/>
                <w:sz w:val="24"/>
              </w:rPr>
              <w:t>WisDOT Routing</w:t>
            </w:r>
          </w:p>
        </w:tc>
      </w:tr>
      <w:tr w:rsidR="00980473" w14:paraId="5AABA25D" w14:textId="77777777" w:rsidTr="00E92DC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6923" w:type="dxa"/>
            <w:gridSpan w:val="3"/>
            <w:tcBorders>
              <w:top w:val="nil"/>
              <w:left w:val="single" w:sz="4" w:space="0" w:color="000000" w:themeColor="text1"/>
              <w:right w:val="single" w:sz="4" w:space="0" w:color="000000" w:themeColor="text1"/>
            </w:tcBorders>
            <w:shd w:val="clear" w:color="auto" w:fill="F2F2F2" w:themeFill="background1" w:themeFillShade="F2"/>
            <w:vAlign w:val="center"/>
          </w:tcPr>
          <w:p w14:paraId="53F364BD" w14:textId="7DE1DF3F" w:rsidR="00980473" w:rsidRPr="00E92DC1" w:rsidRDefault="00E92DC1" w:rsidP="005940B4">
            <w:pPr>
              <w:tabs>
                <w:tab w:val="left" w:pos="3022"/>
              </w:tabs>
              <w:jc w:val="right"/>
              <w:rPr>
                <w:b w:val="0"/>
                <w:bCs w:val="0"/>
              </w:rPr>
            </w:pPr>
            <w:r>
              <w:rPr>
                <w:b w:val="0"/>
                <w:color w:val="auto"/>
              </w:rPr>
              <w:t>Complete</w:t>
            </w:r>
            <w:r w:rsidR="00980473" w:rsidRPr="00E92DC1">
              <w:rPr>
                <w:b w:val="0"/>
                <w:color w:val="auto"/>
              </w:rPr>
              <w:t xml:space="preserve"> and accurate documents received by WisDOT</w:t>
            </w:r>
          </w:p>
        </w:tc>
        <w:tc>
          <w:tcPr>
            <w:tcW w:w="3242" w:type="dxa"/>
            <w:tcBorders>
              <w:top w:val="nil"/>
              <w:left w:val="single" w:sz="4" w:space="0" w:color="000000" w:themeColor="text1"/>
              <w:right w:val="single" w:sz="4" w:space="0" w:color="000000" w:themeColor="text1"/>
            </w:tcBorders>
            <w:shd w:val="clear" w:color="auto" w:fill="F2F2F2" w:themeFill="background1" w:themeFillShade="F2"/>
            <w:vAlign w:val="center"/>
          </w:tcPr>
          <w:p w14:paraId="43381C8A" w14:textId="76485E7B" w:rsidR="00980473" w:rsidRPr="00AC5B2C" w:rsidRDefault="00980473" w:rsidP="00AC5B2C">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27458CDA" w14:textId="77777777" w:rsidTr="00A22394">
        <w:trPr>
          <w:cantSplit/>
          <w:trHeight w:val="432"/>
          <w:jc w:val="center"/>
        </w:trPr>
        <w:tc>
          <w:tcPr>
            <w:cnfStyle w:val="001000000000" w:firstRow="0" w:lastRow="0" w:firstColumn="1" w:lastColumn="0" w:oddVBand="0" w:evenVBand="0" w:oddHBand="0" w:evenHBand="0" w:firstRowFirstColumn="0" w:firstRowLastColumn="0" w:lastRowFirstColumn="0" w:lastRowLastColumn="0"/>
            <w:tcW w:w="535" w:type="dxa"/>
            <w:vMerge w:val="restart"/>
            <w:tcBorders>
              <w:top w:val="single" w:sz="8" w:space="0" w:color="000000" w:themeColor="text1"/>
              <w:left w:val="single" w:sz="4" w:space="0" w:color="000000" w:themeColor="text1"/>
              <w:right w:val="single" w:sz="4" w:space="0" w:color="000000" w:themeColor="text1"/>
            </w:tcBorders>
            <w:shd w:val="clear" w:color="auto" w:fill="F2F2F2" w:themeFill="background1" w:themeFillShade="F2"/>
            <w:textDirection w:val="btLr"/>
            <w:vAlign w:val="center"/>
          </w:tcPr>
          <w:p w14:paraId="115FAB65" w14:textId="52ADA4AF" w:rsidR="0061558E" w:rsidRPr="00182C8A" w:rsidRDefault="0061558E" w:rsidP="00A22394">
            <w:pPr>
              <w:ind w:left="113" w:right="113"/>
              <w:jc w:val="center"/>
              <w:rPr>
                <w:i/>
              </w:rPr>
            </w:pPr>
            <w:r w:rsidRPr="00182C8A">
              <w:rPr>
                <w:i/>
                <w:sz w:val="24"/>
              </w:rPr>
              <w:t>Signatures</w:t>
            </w:r>
          </w:p>
        </w:tc>
        <w:tc>
          <w:tcPr>
            <w:tcW w:w="143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07BD4C" w14:textId="2690FFE6"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rPr>
                <w:bCs/>
              </w:rPr>
            </w:pPr>
            <w:r w:rsidRPr="00A22394">
              <w:t>Program Manager:</w:t>
            </w:r>
          </w:p>
        </w:tc>
        <w:tc>
          <w:tcPr>
            <w:tcW w:w="49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E2E37A" w14:textId="0C6147AF"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p>
        </w:tc>
        <w:tc>
          <w:tcPr>
            <w:tcW w:w="324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E89FC0" w14:textId="75206179"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r w:rsidRPr="00AC5B2C">
              <w:t>Date:</w:t>
            </w:r>
          </w:p>
        </w:tc>
      </w:tr>
      <w:tr w:rsidR="0061558E" w14:paraId="502E7573" w14:textId="77777777" w:rsidTr="00A22394">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5EBC5DAD" w14:textId="0E76DB53" w:rsidR="0061558E" w:rsidRPr="00AC5B2C" w:rsidRDefault="0061558E" w:rsidP="00A22394"/>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EA30DD" w14:textId="23B5DD05" w:rsidR="0061558E" w:rsidRPr="00A22394" w:rsidRDefault="0061558E" w:rsidP="00A22394">
            <w:pPr>
              <w:jc w:val="right"/>
              <w:cnfStyle w:val="000000100000" w:firstRow="0" w:lastRow="0" w:firstColumn="0" w:lastColumn="0" w:oddVBand="0" w:evenVBand="0" w:oddHBand="1" w:evenHBand="0" w:firstRowFirstColumn="0" w:firstRowLastColumn="0" w:lastRowFirstColumn="0" w:lastRowLastColumn="0"/>
              <w:rPr>
                <w:bCs/>
              </w:rPr>
            </w:pPr>
            <w:r w:rsidRPr="00A22394">
              <w:t>Procurement Manager:</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6A3CCD" w14:textId="0F25884A"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44F316" w14:textId="5C6DA358"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042BD43E" w14:textId="77777777" w:rsidTr="0061558E">
        <w:trPr>
          <w:trHeight w:val="576"/>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51FC148B" w14:textId="00C8C6F0" w:rsidR="0061558E" w:rsidRPr="00AC5B2C" w:rsidRDefault="0061558E" w:rsidP="00A22394"/>
        </w:tc>
        <w:tc>
          <w:tcPr>
            <w:tcW w:w="14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BFE202E" w14:textId="12ECC0B7"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rPr>
                <w:bCs/>
              </w:rPr>
            </w:pPr>
            <w:r w:rsidRPr="00A22394">
              <w:t>Asset Manager:</w:t>
            </w:r>
          </w:p>
        </w:tc>
        <w:tc>
          <w:tcPr>
            <w:tcW w:w="49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6F2CB14" w14:textId="433539FB"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p>
        </w:tc>
        <w:tc>
          <w:tcPr>
            <w:tcW w:w="32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80A74B3" w14:textId="69402238" w:rsidR="0061558E" w:rsidRPr="00AC5B2C" w:rsidRDefault="0061558E" w:rsidP="00A22394">
            <w:pPr>
              <w:cnfStyle w:val="000000000000" w:firstRow="0" w:lastRow="0" w:firstColumn="0" w:lastColumn="0" w:oddVBand="0" w:evenVBand="0" w:oddHBand="0" w:evenHBand="0" w:firstRowFirstColumn="0" w:firstRowLastColumn="0" w:lastRowFirstColumn="0" w:lastRowLastColumn="0"/>
            </w:pPr>
            <w:r w:rsidRPr="00AC5B2C">
              <w:t>Date:</w:t>
            </w:r>
          </w:p>
        </w:tc>
      </w:tr>
      <w:tr w:rsidR="0061558E" w14:paraId="65BE374E" w14:textId="77777777" w:rsidTr="0061558E">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14566E1D" w14:textId="3184991D" w:rsidR="0061558E" w:rsidRPr="00AC5B2C" w:rsidRDefault="0061558E" w:rsidP="00A22394"/>
        </w:tc>
        <w:tc>
          <w:tcPr>
            <w:tcW w:w="1438" w:type="dxa"/>
            <w:vMerge w:val="restart"/>
            <w:tcBorders>
              <w:left w:val="single" w:sz="4" w:space="0" w:color="000000" w:themeColor="text1"/>
              <w:right w:val="single" w:sz="4" w:space="0" w:color="000000" w:themeColor="text1"/>
            </w:tcBorders>
            <w:shd w:val="clear" w:color="auto" w:fill="F2F2F2" w:themeFill="background1" w:themeFillShade="F2"/>
            <w:vAlign w:val="center"/>
          </w:tcPr>
          <w:p w14:paraId="3A3FF8B6" w14:textId="1FA9F34A" w:rsidR="0061558E" w:rsidRPr="00A22394" w:rsidRDefault="0061558E" w:rsidP="00A22394">
            <w:pPr>
              <w:jc w:val="right"/>
              <w:cnfStyle w:val="000000100000" w:firstRow="0" w:lastRow="0" w:firstColumn="0" w:lastColumn="0" w:oddVBand="0" w:evenVBand="0" w:oddHBand="1" w:evenHBand="0" w:firstRowFirstColumn="0" w:firstRowLastColumn="0" w:lastRowFirstColumn="0" w:lastRowLastColumn="0"/>
              <w:rPr>
                <w:bCs/>
              </w:rPr>
            </w:pPr>
            <w:r w:rsidRPr="00A22394">
              <w:t>Financial Manager:</w:t>
            </w:r>
          </w:p>
        </w:tc>
        <w:tc>
          <w:tcPr>
            <w:tcW w:w="4950"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7660A1C" w14:textId="1BAD2A59" w:rsidR="0061558E" w:rsidRPr="0061558E" w:rsidRDefault="0061558E" w:rsidP="0061558E">
            <w:pPr>
              <w:cnfStyle w:val="000000100000" w:firstRow="0" w:lastRow="0" w:firstColumn="0" w:lastColumn="0" w:oddVBand="0" w:evenVBand="0" w:oddHBand="1" w:evenHBand="0" w:firstRowFirstColumn="0" w:firstRowLastColumn="0" w:lastRowFirstColumn="0" w:lastRowLastColumn="0"/>
              <w:rPr>
                <w:i/>
                <w:sz w:val="20"/>
              </w:rPr>
            </w:pPr>
            <w:r w:rsidRPr="0061558E">
              <w:rPr>
                <w:i/>
                <w:sz w:val="20"/>
              </w:rPr>
              <w:t>Approved:</w:t>
            </w:r>
          </w:p>
        </w:tc>
        <w:tc>
          <w:tcPr>
            <w:tcW w:w="3242"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BCA94E0" w14:textId="5D3E6189" w:rsidR="0061558E" w:rsidRPr="00AC5B2C" w:rsidRDefault="0061558E" w:rsidP="00A22394">
            <w:pPr>
              <w:cnfStyle w:val="000000100000" w:firstRow="0" w:lastRow="0" w:firstColumn="0" w:lastColumn="0" w:oddVBand="0" w:evenVBand="0" w:oddHBand="1" w:evenHBand="0" w:firstRowFirstColumn="0" w:firstRowLastColumn="0" w:lastRowFirstColumn="0" w:lastRowLastColumn="0"/>
            </w:pPr>
            <w:r w:rsidRPr="00AC5B2C">
              <w:t>Date:</w:t>
            </w:r>
          </w:p>
        </w:tc>
      </w:tr>
      <w:tr w:rsidR="0061558E" w14:paraId="4618430B" w14:textId="77777777" w:rsidTr="0061558E">
        <w:trPr>
          <w:trHeight w:val="531"/>
          <w:jc w:val="center"/>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000000" w:themeColor="text1"/>
              <w:right w:val="single" w:sz="4" w:space="0" w:color="000000" w:themeColor="text1"/>
            </w:tcBorders>
            <w:shd w:val="clear" w:color="auto" w:fill="F2F2F2" w:themeFill="background1" w:themeFillShade="F2"/>
            <w:vAlign w:val="center"/>
          </w:tcPr>
          <w:p w14:paraId="049AF012" w14:textId="77777777" w:rsidR="0061558E" w:rsidRPr="00AC5B2C" w:rsidRDefault="0061558E" w:rsidP="00A22394"/>
        </w:tc>
        <w:tc>
          <w:tcPr>
            <w:tcW w:w="1438" w:type="dxa"/>
            <w:vMerge/>
            <w:tcBorders>
              <w:left w:val="single" w:sz="4" w:space="0" w:color="000000" w:themeColor="text1"/>
              <w:right w:val="single" w:sz="4" w:space="0" w:color="000000" w:themeColor="text1"/>
            </w:tcBorders>
            <w:shd w:val="clear" w:color="auto" w:fill="F2F2F2" w:themeFill="background1" w:themeFillShade="F2"/>
            <w:vAlign w:val="center"/>
          </w:tcPr>
          <w:p w14:paraId="46F89291" w14:textId="77777777" w:rsidR="0061558E" w:rsidRPr="00A22394" w:rsidRDefault="0061558E" w:rsidP="00A22394">
            <w:pPr>
              <w:jc w:val="right"/>
              <w:cnfStyle w:val="000000000000" w:firstRow="0" w:lastRow="0" w:firstColumn="0" w:lastColumn="0" w:oddVBand="0" w:evenVBand="0" w:oddHBand="0" w:evenHBand="0" w:firstRowFirstColumn="0" w:firstRowLastColumn="0" w:lastRowFirstColumn="0" w:lastRowLastColumn="0"/>
            </w:pPr>
          </w:p>
        </w:tc>
        <w:tc>
          <w:tcPr>
            <w:tcW w:w="4950" w:type="dxa"/>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2D868769" w14:textId="61ABECED" w:rsidR="0061558E" w:rsidRPr="0061558E" w:rsidRDefault="0061558E" w:rsidP="00A22394">
            <w:pPr>
              <w:cnfStyle w:val="000000000000" w:firstRow="0" w:lastRow="0" w:firstColumn="0" w:lastColumn="0" w:oddVBand="0" w:evenVBand="0" w:oddHBand="0" w:evenHBand="0" w:firstRowFirstColumn="0" w:firstRowLastColumn="0" w:lastRowFirstColumn="0" w:lastRowLastColumn="0"/>
              <w:rPr>
                <w:i/>
                <w:sz w:val="20"/>
              </w:rPr>
            </w:pPr>
            <w:r w:rsidRPr="0061558E">
              <w:rPr>
                <w:i/>
                <w:sz w:val="20"/>
              </w:rPr>
              <w:t>Routed for payment:</w:t>
            </w:r>
          </w:p>
        </w:tc>
        <w:tc>
          <w:tcPr>
            <w:tcW w:w="3242" w:type="dxa"/>
            <w:tcBorders>
              <w:top w:val="single" w:sz="4" w:space="0" w:color="auto"/>
              <w:left w:val="single" w:sz="4" w:space="0" w:color="000000" w:themeColor="text1"/>
              <w:right w:val="single" w:sz="4" w:space="0" w:color="000000" w:themeColor="text1"/>
            </w:tcBorders>
            <w:shd w:val="clear" w:color="auto" w:fill="F2F2F2" w:themeFill="background1" w:themeFillShade="F2"/>
            <w:vAlign w:val="center"/>
          </w:tcPr>
          <w:p w14:paraId="491BAF13" w14:textId="0A50412B" w:rsidR="0061558E" w:rsidRPr="0061558E" w:rsidRDefault="0061558E" w:rsidP="00A22394">
            <w:pPr>
              <w:cnfStyle w:val="000000000000" w:firstRow="0" w:lastRow="0" w:firstColumn="0" w:lastColumn="0" w:oddVBand="0" w:evenVBand="0" w:oddHBand="0" w:evenHBand="0" w:firstRowFirstColumn="0" w:firstRowLastColumn="0" w:lastRowFirstColumn="0" w:lastRowLastColumn="0"/>
              <w:rPr>
                <w:i/>
                <w:sz w:val="20"/>
              </w:rPr>
            </w:pPr>
            <w:r>
              <w:t>Date:</w:t>
            </w:r>
          </w:p>
        </w:tc>
      </w:tr>
    </w:tbl>
    <w:p w14:paraId="6ED3869C" w14:textId="27B8E1E4" w:rsidR="00670242" w:rsidRPr="00276A1B" w:rsidRDefault="00670242" w:rsidP="0002329F">
      <w:pPr>
        <w:pStyle w:val="Heading1"/>
      </w:pPr>
      <w:bookmarkStart w:id="1" w:name="_Toc478127393"/>
      <w:r>
        <w:lastRenderedPageBreak/>
        <w:t>Instructions</w:t>
      </w:r>
      <w:bookmarkEnd w:id="1"/>
    </w:p>
    <w:p w14:paraId="0574273F" w14:textId="2AB337D0" w:rsidR="004C7716" w:rsidRDefault="004C7716" w:rsidP="00B800EC">
      <w:pPr>
        <w:pStyle w:val="BodyText"/>
        <w:ind w:right="144"/>
      </w:pPr>
      <w:r>
        <w:t xml:space="preserve">This document outlines vehicle delivery responsibilities for </w:t>
      </w:r>
      <w:r w:rsidR="00073443">
        <w:t>heavy duty buses</w:t>
      </w:r>
      <w:r w:rsidR="009A5F87">
        <w:t xml:space="preserve"> funded with </w:t>
      </w:r>
      <w:r w:rsidR="009A5F87" w:rsidRPr="009A5F87">
        <w:t xml:space="preserve">Federal Section </w:t>
      </w:r>
      <w:r w:rsidR="00551F9D">
        <w:t>5311</w:t>
      </w:r>
      <w:r w:rsidR="00073443">
        <w:t xml:space="preserve"> and/or 5339</w:t>
      </w:r>
      <w:r w:rsidR="00551F9D">
        <w:t xml:space="preserve"> </w:t>
      </w:r>
      <w:r w:rsidR="009A5F87">
        <w:t>funds</w:t>
      </w:r>
      <w:r>
        <w:t xml:space="preserve">.  For vehicles funded through the </w:t>
      </w:r>
      <w:r w:rsidR="009A5F87">
        <w:t xml:space="preserve">Federal </w:t>
      </w:r>
      <w:r>
        <w:t>5310 program, please see the WisDOT website</w:t>
      </w:r>
      <w:r w:rsidR="009A5F87">
        <w:t xml:space="preserve"> for delivery documents</w:t>
      </w:r>
      <w:r>
        <w:t xml:space="preserve"> or contact a 5310 Program Manager.</w:t>
      </w:r>
    </w:p>
    <w:p w14:paraId="54124AA4" w14:textId="27680344" w:rsidR="004C7716" w:rsidRDefault="004C7716" w:rsidP="004653FA">
      <w:pPr>
        <w:pStyle w:val="BodyText"/>
      </w:pPr>
    </w:p>
    <w:p w14:paraId="4B0078CE" w14:textId="115A4AC6" w:rsidR="00A61ECE" w:rsidRDefault="004653FA" w:rsidP="00B800EC">
      <w:pPr>
        <w:pStyle w:val="BodyText"/>
      </w:pPr>
      <w:r>
        <w:t>WisDOT re</w:t>
      </w:r>
      <w:r w:rsidR="00F635F2">
        <w:t xml:space="preserve">quires several documents when an agency </w:t>
      </w:r>
      <w:r>
        <w:t xml:space="preserve">takes delivery of a federally-funded public transit vehicle.  These documents help the </w:t>
      </w:r>
      <w:r w:rsidR="00F635F2">
        <w:t>agency</w:t>
      </w:r>
      <w:r>
        <w:t>,</w:t>
      </w:r>
      <w:r w:rsidR="00E92DC1">
        <w:t xml:space="preserve"> vendor and WisDOT comply with f</w:t>
      </w:r>
      <w:r>
        <w:t xml:space="preserve">ederal law, efficiently manage public resources and ensure a timely reimbursement of funds to the </w:t>
      </w:r>
      <w:r w:rsidR="00F635F2">
        <w:t>agency</w:t>
      </w:r>
      <w:r>
        <w:t>.  Complete and accurate documents are essential to completing these tasks.  Thank you for taking the time to carefully review, complete and submit your documents.</w:t>
      </w:r>
      <w:bookmarkStart w:id="2" w:name="_Toc478127395"/>
    </w:p>
    <w:p w14:paraId="2FF8B516" w14:textId="77777777" w:rsidR="00B800EC" w:rsidRDefault="00B800EC" w:rsidP="00B800EC">
      <w:pPr>
        <w:pStyle w:val="BodyText"/>
      </w:pPr>
    </w:p>
    <w:bookmarkEnd w:id="2"/>
    <w:p w14:paraId="178CE6BC" w14:textId="77777777" w:rsidR="00280DDF" w:rsidRDefault="009A44D4" w:rsidP="00B66AD4">
      <w:pPr>
        <w:pStyle w:val="BodyText"/>
        <w:numPr>
          <w:ilvl w:val="0"/>
          <w:numId w:val="21"/>
        </w:numPr>
        <w:spacing w:after="120"/>
        <w:ind w:left="360"/>
      </w:pPr>
      <w:r>
        <w:t>STEP 1: Review the details of your grant agreement including ALI, available balance and reimbursement percent.</w:t>
      </w:r>
    </w:p>
    <w:p w14:paraId="3E9B07BF" w14:textId="1F26E88C" w:rsidR="00670242" w:rsidRDefault="009A44D4" w:rsidP="0065656E">
      <w:pPr>
        <w:pStyle w:val="BodyText"/>
        <w:numPr>
          <w:ilvl w:val="0"/>
          <w:numId w:val="21"/>
        </w:numPr>
        <w:spacing w:after="120"/>
        <w:ind w:left="360"/>
      </w:pPr>
      <w:r>
        <w:t>STEP 2</w:t>
      </w:r>
      <w:r w:rsidR="0066787A">
        <w:t xml:space="preserve">: </w:t>
      </w:r>
      <w:r w:rsidR="0065656E">
        <w:t>Complete Attachment A – Vehicle Acceptance</w:t>
      </w:r>
    </w:p>
    <w:p w14:paraId="6A7EDA5B" w14:textId="1386C18B" w:rsidR="00761D22" w:rsidRPr="00761D22" w:rsidRDefault="009A44D4" w:rsidP="00761D22">
      <w:pPr>
        <w:pStyle w:val="BodyText"/>
        <w:numPr>
          <w:ilvl w:val="0"/>
          <w:numId w:val="21"/>
        </w:numPr>
        <w:spacing w:after="120"/>
        <w:ind w:left="360"/>
        <w:rPr>
          <w:sz w:val="20"/>
          <w:szCs w:val="20"/>
        </w:rPr>
      </w:pPr>
      <w:r>
        <w:t>STEP 3</w:t>
      </w:r>
      <w:r w:rsidR="0066787A">
        <w:t xml:space="preserve">: </w:t>
      </w:r>
      <w:r w:rsidR="0065656E">
        <w:t xml:space="preserve">Complete </w:t>
      </w:r>
      <w:r w:rsidR="00F547F6">
        <w:t>Attachment B</w:t>
      </w:r>
      <w:r w:rsidR="0066787A">
        <w:t xml:space="preserve"> </w:t>
      </w:r>
      <w:r w:rsidR="0065656E">
        <w:t>–</w:t>
      </w:r>
      <w:r w:rsidR="00043F03">
        <w:t xml:space="preserve"> </w:t>
      </w:r>
      <w:r w:rsidR="0065656E">
        <w:t>Vehicle Inspection Form</w:t>
      </w:r>
    </w:p>
    <w:p w14:paraId="4BB767FE" w14:textId="561D5E07" w:rsidR="0065656E" w:rsidRPr="00F547F6" w:rsidRDefault="0065656E" w:rsidP="0065656E">
      <w:pPr>
        <w:pStyle w:val="BodyText"/>
        <w:spacing w:after="120"/>
        <w:ind w:left="360"/>
        <w:rPr>
          <w:sz w:val="20"/>
          <w:szCs w:val="20"/>
        </w:rPr>
      </w:pPr>
      <w:r>
        <w:rPr>
          <w:spacing w:val="-4"/>
        </w:rPr>
        <w:t>These are minimum inspection requirements.  Your agency may have additional inspection procedures.</w:t>
      </w:r>
    </w:p>
    <w:p w14:paraId="4D9FC964" w14:textId="766D9ADF" w:rsidR="0065656E" w:rsidRDefault="00F635F2" w:rsidP="0065656E">
      <w:pPr>
        <w:pStyle w:val="BodyText"/>
        <w:numPr>
          <w:ilvl w:val="0"/>
          <w:numId w:val="21"/>
        </w:numPr>
        <w:spacing w:after="120"/>
        <w:ind w:left="360"/>
      </w:pPr>
      <w:r>
        <w:rPr>
          <w:spacing w:val="-4"/>
        </w:rPr>
        <w:t>STEP 4</w:t>
      </w:r>
      <w:r w:rsidR="00312539">
        <w:rPr>
          <w:spacing w:val="-4"/>
        </w:rPr>
        <w:t xml:space="preserve">: </w:t>
      </w:r>
      <w:r w:rsidR="0065656E">
        <w:rPr>
          <w:spacing w:val="-4"/>
        </w:rPr>
        <w:t xml:space="preserve">Complete </w:t>
      </w:r>
      <w:r w:rsidR="0065656E">
        <w:t>Attachment C - Post Delivery Buy-America Audit</w:t>
      </w:r>
      <w:r w:rsidR="0065656E" w:rsidRPr="00280DDF">
        <w:rPr>
          <w:spacing w:val="10"/>
        </w:rPr>
        <w:t xml:space="preserve"> </w:t>
      </w:r>
      <w:r w:rsidR="0065656E">
        <w:t>Certifications</w:t>
      </w:r>
    </w:p>
    <w:p w14:paraId="14082058" w14:textId="4C64BE4D" w:rsidR="00312539" w:rsidRPr="0065656E" w:rsidRDefault="0065656E" w:rsidP="0065656E">
      <w:pPr>
        <w:pStyle w:val="BodyText"/>
        <w:spacing w:after="120"/>
        <w:ind w:left="360"/>
      </w:pPr>
      <w:r>
        <w:t>Completing this document is a federal requirement.  This document must be completed and signed by the grantee, not by the lessee or the vendor.</w:t>
      </w:r>
      <w:r w:rsidR="00761D22">
        <w:t xml:space="preserve"> Separate documents must accompany each vehicle.</w:t>
      </w:r>
    </w:p>
    <w:p w14:paraId="00F52A36" w14:textId="497DB728" w:rsidR="00EA7053" w:rsidRDefault="00EA7053" w:rsidP="00B66AD4">
      <w:pPr>
        <w:pStyle w:val="BodyText"/>
        <w:numPr>
          <w:ilvl w:val="0"/>
          <w:numId w:val="21"/>
        </w:numPr>
        <w:spacing w:after="120"/>
        <w:ind w:left="360"/>
        <w:rPr>
          <w:spacing w:val="-4"/>
        </w:rPr>
      </w:pPr>
      <w:r>
        <w:rPr>
          <w:spacing w:val="-4"/>
        </w:rPr>
        <w:t xml:space="preserve">STEP 5: </w:t>
      </w:r>
      <w:r w:rsidR="00761D22">
        <w:rPr>
          <w:spacing w:val="-4"/>
        </w:rPr>
        <w:t xml:space="preserve">Complete WisDOT’s </w:t>
      </w:r>
      <w:r w:rsidR="0065656E">
        <w:rPr>
          <w:spacing w:val="-4"/>
        </w:rPr>
        <w:t>MV1</w:t>
      </w:r>
      <w:r w:rsidR="00761D22">
        <w:rPr>
          <w:spacing w:val="-4"/>
        </w:rPr>
        <w:t xml:space="preserve"> title and license plate a</w:t>
      </w:r>
      <w:r w:rsidR="0065656E">
        <w:rPr>
          <w:spacing w:val="-4"/>
        </w:rPr>
        <w:t>pplication.</w:t>
      </w:r>
    </w:p>
    <w:p w14:paraId="76E86114" w14:textId="1B01D788" w:rsidR="00761D22" w:rsidRPr="00280DDF" w:rsidRDefault="00761D22" w:rsidP="00761D22">
      <w:pPr>
        <w:pStyle w:val="BodyText"/>
        <w:spacing w:after="120"/>
        <w:ind w:left="360"/>
        <w:rPr>
          <w:spacing w:val="-4"/>
        </w:rPr>
      </w:pPr>
      <w:r>
        <w:rPr>
          <w:spacing w:val="-4"/>
        </w:rPr>
        <w:t>The vendor typically will complete this form and supply it to the grantee at the time of vehicle delivery.</w:t>
      </w:r>
    </w:p>
    <w:p w14:paraId="3F4B8D68" w14:textId="5C2BF6AC" w:rsidR="00312539" w:rsidRPr="00312539" w:rsidRDefault="00EA7053" w:rsidP="00B66AD4">
      <w:pPr>
        <w:pStyle w:val="BodyText"/>
        <w:numPr>
          <w:ilvl w:val="0"/>
          <w:numId w:val="21"/>
        </w:numPr>
        <w:spacing w:after="120"/>
        <w:ind w:left="360"/>
        <w:rPr>
          <w:spacing w:val="-4"/>
        </w:rPr>
      </w:pPr>
      <w:r>
        <w:rPr>
          <w:spacing w:val="-4"/>
        </w:rPr>
        <w:t>STEP 6</w:t>
      </w:r>
      <w:r w:rsidR="00312539">
        <w:rPr>
          <w:spacing w:val="-4"/>
        </w:rPr>
        <w:t xml:space="preserve">: Gather </w:t>
      </w:r>
      <w:r w:rsidR="00761D22">
        <w:rPr>
          <w:spacing w:val="-4"/>
        </w:rPr>
        <w:t xml:space="preserve">copies of </w:t>
      </w:r>
      <w:r w:rsidR="00312539">
        <w:rPr>
          <w:spacing w:val="-4"/>
        </w:rPr>
        <w:t>the following documents</w:t>
      </w:r>
      <w:r w:rsidR="00761D22">
        <w:rPr>
          <w:spacing w:val="-4"/>
        </w:rPr>
        <w:t>:</w:t>
      </w:r>
    </w:p>
    <w:p w14:paraId="6CC06DC2" w14:textId="7B620913" w:rsidR="00312539" w:rsidRDefault="00312539" w:rsidP="00B66AD4">
      <w:pPr>
        <w:pStyle w:val="BodyText"/>
        <w:numPr>
          <w:ilvl w:val="1"/>
          <w:numId w:val="21"/>
        </w:numPr>
        <w:ind w:left="810"/>
        <w:rPr>
          <w:spacing w:val="-4"/>
        </w:rPr>
      </w:pPr>
      <w:r w:rsidRPr="00312539">
        <w:rPr>
          <w:spacing w:val="-4"/>
        </w:rPr>
        <w:t>Copy of original Manufacturer's Certificate</w:t>
      </w:r>
      <w:r w:rsidR="00136A97">
        <w:rPr>
          <w:spacing w:val="-4"/>
        </w:rPr>
        <w:t xml:space="preserve"> </w:t>
      </w:r>
      <w:r w:rsidRPr="00312539">
        <w:rPr>
          <w:spacing w:val="-4"/>
        </w:rPr>
        <w:t>/</w:t>
      </w:r>
      <w:r w:rsidR="00136A97">
        <w:rPr>
          <w:spacing w:val="-4"/>
        </w:rPr>
        <w:t xml:space="preserve"> </w:t>
      </w:r>
      <w:r w:rsidRPr="00312539">
        <w:rPr>
          <w:spacing w:val="-4"/>
        </w:rPr>
        <w:t>Statement of Origin</w:t>
      </w:r>
    </w:p>
    <w:p w14:paraId="1D08AC12" w14:textId="77777777" w:rsidR="00312539" w:rsidRDefault="00312539" w:rsidP="00B66AD4">
      <w:pPr>
        <w:pStyle w:val="BodyText"/>
        <w:numPr>
          <w:ilvl w:val="1"/>
          <w:numId w:val="21"/>
        </w:numPr>
        <w:ind w:left="810"/>
        <w:rPr>
          <w:spacing w:val="-4"/>
        </w:rPr>
      </w:pPr>
      <w:r w:rsidRPr="00312539">
        <w:rPr>
          <w:spacing w:val="-4"/>
        </w:rPr>
        <w:t>Copy of original vendor’s Buy America Certification</w:t>
      </w:r>
    </w:p>
    <w:p w14:paraId="68005FA2" w14:textId="77777777" w:rsidR="00312539" w:rsidRDefault="00312539" w:rsidP="00B66AD4">
      <w:pPr>
        <w:pStyle w:val="BodyText"/>
        <w:numPr>
          <w:ilvl w:val="1"/>
          <w:numId w:val="21"/>
        </w:numPr>
        <w:ind w:left="810"/>
        <w:rPr>
          <w:spacing w:val="-4"/>
        </w:rPr>
      </w:pPr>
      <w:r w:rsidRPr="00312539">
        <w:rPr>
          <w:spacing w:val="-4"/>
        </w:rPr>
        <w:t>Copy of proof of payment to vendor</w:t>
      </w:r>
      <w:r>
        <w:rPr>
          <w:spacing w:val="-4"/>
        </w:rPr>
        <w:t xml:space="preserve"> (e.g. copy of check, general ledger, bank statement)</w:t>
      </w:r>
    </w:p>
    <w:p w14:paraId="179E5EFA" w14:textId="23D43509" w:rsidR="00312539" w:rsidRDefault="00312539" w:rsidP="00B66AD4">
      <w:pPr>
        <w:pStyle w:val="BodyText"/>
        <w:numPr>
          <w:ilvl w:val="1"/>
          <w:numId w:val="21"/>
        </w:numPr>
        <w:ind w:left="810"/>
        <w:rPr>
          <w:spacing w:val="-4"/>
        </w:rPr>
      </w:pPr>
      <w:r w:rsidRPr="00312539">
        <w:rPr>
          <w:spacing w:val="-4"/>
        </w:rPr>
        <w:t>Copy of vendor’s invoice</w:t>
      </w:r>
      <w:r w:rsidR="00EF569E">
        <w:rPr>
          <w:spacing w:val="-4"/>
        </w:rPr>
        <w:t xml:space="preserve"> showing VIN and </w:t>
      </w:r>
      <w:r w:rsidR="00761D22">
        <w:rPr>
          <w:spacing w:val="-4"/>
        </w:rPr>
        <w:t>grantee</w:t>
      </w:r>
      <w:r w:rsidRPr="00312539">
        <w:rPr>
          <w:spacing w:val="-4"/>
        </w:rPr>
        <w:t>. Each vehicle</w:t>
      </w:r>
      <w:r w:rsidR="00EF569E">
        <w:rPr>
          <w:spacing w:val="-4"/>
        </w:rPr>
        <w:t xml:space="preserve"> should be invoiced separately.</w:t>
      </w:r>
    </w:p>
    <w:p w14:paraId="6655E0FA" w14:textId="360B42E8" w:rsidR="00312539" w:rsidRPr="00280DDF" w:rsidRDefault="00312539" w:rsidP="00B66AD4">
      <w:pPr>
        <w:pStyle w:val="BodyText"/>
        <w:numPr>
          <w:ilvl w:val="1"/>
          <w:numId w:val="21"/>
        </w:numPr>
        <w:spacing w:after="120"/>
        <w:ind w:left="810"/>
        <w:rPr>
          <w:spacing w:val="-4"/>
        </w:rPr>
      </w:pPr>
      <w:r w:rsidRPr="00312539">
        <w:rPr>
          <w:spacing w:val="-4"/>
        </w:rPr>
        <w:t>Copy of purchase order (include any change orders)</w:t>
      </w:r>
    </w:p>
    <w:p w14:paraId="42B6BE07" w14:textId="14B833AC" w:rsidR="00312539" w:rsidRDefault="00C67D5E" w:rsidP="00B66AD4">
      <w:pPr>
        <w:pStyle w:val="BodyText"/>
        <w:numPr>
          <w:ilvl w:val="0"/>
          <w:numId w:val="21"/>
        </w:numPr>
        <w:spacing w:after="120"/>
        <w:ind w:left="360"/>
        <w:rPr>
          <w:spacing w:val="-4"/>
        </w:rPr>
      </w:pPr>
      <w:r>
        <w:rPr>
          <w:spacing w:val="-4"/>
        </w:rPr>
        <w:t>STEP</w:t>
      </w:r>
      <w:r w:rsidR="00EA7053">
        <w:rPr>
          <w:spacing w:val="-4"/>
        </w:rPr>
        <w:t xml:space="preserve"> 7</w:t>
      </w:r>
      <w:r w:rsidR="00312539">
        <w:rPr>
          <w:spacing w:val="-4"/>
        </w:rPr>
        <w:t xml:space="preserve">: If the vehicle will be leased, you must enact a lease between the </w:t>
      </w:r>
      <w:r w:rsidR="000C409E">
        <w:rPr>
          <w:spacing w:val="-4"/>
        </w:rPr>
        <w:t>lessee</w:t>
      </w:r>
      <w:r w:rsidR="00312539">
        <w:rPr>
          <w:spacing w:val="-4"/>
        </w:rPr>
        <w:t xml:space="preserve"> and the grantee. If a lease already exists, ensure the lease lists the new vehicle’s VIN.   Include the s</w:t>
      </w:r>
      <w:r w:rsidR="00312539" w:rsidRPr="00312539">
        <w:rPr>
          <w:spacing w:val="-4"/>
        </w:rPr>
        <w:t xml:space="preserve">igned lease document </w:t>
      </w:r>
      <w:r w:rsidR="00312539">
        <w:rPr>
          <w:spacing w:val="-4"/>
        </w:rPr>
        <w:t>with your vehicle delivery documents.  Template lease documents and guidance is available on WisDOT’s website.</w:t>
      </w:r>
      <w:r w:rsidR="000C409E">
        <w:rPr>
          <w:spacing w:val="-4"/>
        </w:rPr>
        <w:t xml:space="preserve"> </w:t>
      </w:r>
      <w:r w:rsidR="00E16A04">
        <w:rPr>
          <w:spacing w:val="-4"/>
        </w:rPr>
        <w:t xml:space="preserve"> A lease must be executed before your vehicle is </w:t>
      </w:r>
      <w:r w:rsidR="00E92DC1">
        <w:rPr>
          <w:spacing w:val="-4"/>
        </w:rPr>
        <w:t>transferred to the lessee</w:t>
      </w:r>
      <w:r w:rsidR="000C409E">
        <w:rPr>
          <w:spacing w:val="-4"/>
        </w:rPr>
        <w:t>.</w:t>
      </w:r>
    </w:p>
    <w:p w14:paraId="5CD30799" w14:textId="64D3C6B5" w:rsidR="0066787A" w:rsidRDefault="00EA7053" w:rsidP="00B66AD4">
      <w:pPr>
        <w:pStyle w:val="BodyText"/>
        <w:numPr>
          <w:ilvl w:val="0"/>
          <w:numId w:val="21"/>
        </w:numPr>
        <w:spacing w:after="120"/>
        <w:ind w:left="360"/>
        <w:rPr>
          <w:spacing w:val="-4"/>
        </w:rPr>
      </w:pPr>
      <w:r>
        <w:rPr>
          <w:spacing w:val="-4"/>
        </w:rPr>
        <w:t>STEP 8</w:t>
      </w:r>
      <w:r w:rsidR="0066787A">
        <w:rPr>
          <w:spacing w:val="-4"/>
        </w:rPr>
        <w:t>:</w:t>
      </w:r>
      <w:r w:rsidR="00E376AE">
        <w:rPr>
          <w:spacing w:val="-4"/>
        </w:rPr>
        <w:t xml:space="preserve"> Ensure all documents are signed and complete.</w:t>
      </w:r>
      <w:r w:rsidR="0066787A">
        <w:rPr>
          <w:spacing w:val="-4"/>
        </w:rPr>
        <w:t xml:space="preserve"> Make copies for you</w:t>
      </w:r>
      <w:r w:rsidR="00121662">
        <w:rPr>
          <w:spacing w:val="-4"/>
        </w:rPr>
        <w:t>r</w:t>
      </w:r>
      <w:r w:rsidR="0066787A">
        <w:rPr>
          <w:spacing w:val="-4"/>
        </w:rPr>
        <w:t xml:space="preserve"> records.</w:t>
      </w:r>
    </w:p>
    <w:p w14:paraId="52EC6A5F" w14:textId="17E30415" w:rsidR="00EA7053" w:rsidRPr="00531EFD" w:rsidRDefault="0066787A" w:rsidP="00EA7053">
      <w:pPr>
        <w:pStyle w:val="BodyText"/>
        <w:numPr>
          <w:ilvl w:val="0"/>
          <w:numId w:val="21"/>
        </w:numPr>
        <w:spacing w:after="120"/>
        <w:ind w:left="360"/>
        <w:rPr>
          <w:rFonts w:eastAsiaTheme="minorHAnsi" w:cs="Arial"/>
        </w:rPr>
      </w:pPr>
      <w:r w:rsidRPr="00EA7053">
        <w:rPr>
          <w:spacing w:val="-4"/>
        </w:rPr>
        <w:t>STEP</w:t>
      </w:r>
      <w:r w:rsidR="00C67D5E" w:rsidRPr="00EA7053">
        <w:rPr>
          <w:spacing w:val="-3"/>
        </w:rPr>
        <w:t xml:space="preserve"> </w:t>
      </w:r>
      <w:r w:rsidR="00EA7053" w:rsidRPr="00EA7053">
        <w:rPr>
          <w:spacing w:val="-3"/>
        </w:rPr>
        <w:t>9</w:t>
      </w:r>
      <w:r w:rsidR="00C67D5E" w:rsidRPr="00EA7053">
        <w:rPr>
          <w:spacing w:val="-3"/>
        </w:rPr>
        <w:t xml:space="preserve">: </w:t>
      </w:r>
      <w:r w:rsidR="00761D22">
        <w:rPr>
          <w:spacing w:val="-3"/>
        </w:rPr>
        <w:t xml:space="preserve">Scan, then </w:t>
      </w:r>
      <w:r w:rsidR="006B1504">
        <w:rPr>
          <w:spacing w:val="-3"/>
        </w:rPr>
        <w:t xml:space="preserve">email all documents to </w:t>
      </w:r>
      <w:r w:rsidR="00761D22">
        <w:rPr>
          <w:spacing w:val="-3"/>
        </w:rPr>
        <w:t>WisDOT at:</w:t>
      </w:r>
    </w:p>
    <w:p w14:paraId="27E104AE" w14:textId="1E10CD82" w:rsidR="00531EFD" w:rsidRDefault="00483C4C" w:rsidP="00761D22">
      <w:pPr>
        <w:pStyle w:val="BodyText"/>
        <w:tabs>
          <w:tab w:val="left" w:pos="5130"/>
        </w:tabs>
        <w:ind w:left="360"/>
        <w:jc w:val="center"/>
        <w:rPr>
          <w:spacing w:val="-3"/>
        </w:rPr>
      </w:pPr>
      <w:hyperlink r:id="rId13" w:history="1">
        <w:r w:rsidR="00761D22" w:rsidRPr="00600401">
          <w:rPr>
            <w:rStyle w:val="Hyperlink"/>
            <w:spacing w:val="-3"/>
          </w:rPr>
          <w:t>Public.transit@dot.wi.gov</w:t>
        </w:r>
      </w:hyperlink>
    </w:p>
    <w:p w14:paraId="3F889AF2" w14:textId="77777777" w:rsidR="006B1504" w:rsidRPr="00E92DC1" w:rsidRDefault="006B1504" w:rsidP="00761D22">
      <w:pPr>
        <w:pStyle w:val="BodyText"/>
        <w:spacing w:after="120"/>
        <w:rPr>
          <w:rFonts w:eastAsiaTheme="minorHAnsi" w:cs="Arial"/>
        </w:rPr>
      </w:pPr>
    </w:p>
    <w:p w14:paraId="722A0BBA" w14:textId="3C860D4D" w:rsidR="00312539" w:rsidRDefault="00312539" w:rsidP="00B66AD4">
      <w:pPr>
        <w:pStyle w:val="BodyText"/>
        <w:numPr>
          <w:ilvl w:val="0"/>
          <w:numId w:val="21"/>
        </w:numPr>
        <w:spacing w:after="120"/>
        <w:ind w:left="360"/>
      </w:pPr>
      <w:r w:rsidRPr="00A957AD">
        <w:rPr>
          <w:spacing w:val="-4"/>
        </w:rPr>
        <w:t>STEP</w:t>
      </w:r>
      <w:r w:rsidR="00EA7053">
        <w:t xml:space="preserve"> 10</w:t>
      </w:r>
      <w:r>
        <w:t xml:space="preserve">: If you are disposing of a federally-funded vehicle </w:t>
      </w:r>
      <w:r w:rsidR="0065656E">
        <w:t>you</w:t>
      </w:r>
      <w:r w:rsidR="00EA7053">
        <w:t xml:space="preserve"> must</w:t>
      </w:r>
      <w:r>
        <w:t xml:space="preserve"> review the information at the following link and process the disposal through the BlackCat Grants Management System.</w:t>
      </w:r>
    </w:p>
    <w:bookmarkStart w:id="3" w:name="_Toc478127396"/>
    <w:p w14:paraId="2175F6AA" w14:textId="7F167CA6" w:rsidR="00335B4E" w:rsidRDefault="00335B4E">
      <w:pPr>
        <w:rPr>
          <w:rFonts w:ascii="Arial" w:eastAsia="Arial" w:hAnsi="Arial"/>
        </w:rPr>
      </w:pPr>
      <w:r>
        <w:rPr>
          <w:rFonts w:ascii="Arial" w:eastAsia="Arial" w:hAnsi="Arial"/>
        </w:rPr>
        <w:fldChar w:fldCharType="begin"/>
      </w:r>
      <w:r>
        <w:rPr>
          <w:rFonts w:ascii="Arial" w:eastAsia="Arial" w:hAnsi="Arial"/>
        </w:rPr>
        <w:instrText xml:space="preserve"> HYPERLINK "</w:instrText>
      </w:r>
      <w:r w:rsidRPr="00335B4E">
        <w:rPr>
          <w:rFonts w:ascii="Arial" w:eastAsia="Arial" w:hAnsi="Arial"/>
        </w:rPr>
        <w:instrText>http://wisconsindot.gov/Documents/doing-bus/local-gov/astnce-pgms/transit/compliance/asset-disp.pdf</w:instrText>
      </w:r>
      <w:r>
        <w:rPr>
          <w:rFonts w:ascii="Arial" w:eastAsia="Arial" w:hAnsi="Arial"/>
        </w:rPr>
        <w:instrText xml:space="preserve">" </w:instrText>
      </w:r>
      <w:r>
        <w:rPr>
          <w:rFonts w:ascii="Arial" w:eastAsia="Arial" w:hAnsi="Arial"/>
        </w:rPr>
        <w:fldChar w:fldCharType="separate"/>
      </w:r>
      <w:r w:rsidRPr="001D17B8">
        <w:rPr>
          <w:rStyle w:val="Hyperlink"/>
          <w:rFonts w:ascii="Arial" w:eastAsia="Arial" w:hAnsi="Arial"/>
        </w:rPr>
        <w:t>http://wisconsindot.gov/Documents/doing-bus/local-gov/astnce-pgms/transit/compliance/asset-disp.pdf</w:t>
      </w:r>
      <w:r>
        <w:rPr>
          <w:rFonts w:ascii="Arial" w:eastAsia="Arial" w:hAnsi="Arial"/>
        </w:rPr>
        <w:fldChar w:fldCharType="end"/>
      </w:r>
    </w:p>
    <w:p w14:paraId="5FCFB870" w14:textId="77777777" w:rsidR="00EA7053" w:rsidRDefault="00EA7053">
      <w:pPr>
        <w:rPr>
          <w:rFonts w:ascii="Arial" w:eastAsia="Arial" w:hAnsi="Arial"/>
          <w:b/>
          <w:bCs/>
          <w:sz w:val="28"/>
          <w:szCs w:val="32"/>
        </w:rPr>
      </w:pPr>
      <w:bookmarkStart w:id="4" w:name="_Toc478127398"/>
      <w:bookmarkEnd w:id="3"/>
      <w:r>
        <w:br w:type="page"/>
      </w:r>
    </w:p>
    <w:p w14:paraId="39F28A13" w14:textId="5922E318" w:rsidR="003F247D" w:rsidRPr="002C7939" w:rsidRDefault="00130BE9" w:rsidP="003F247D">
      <w:pPr>
        <w:pStyle w:val="Heading1"/>
      </w:pPr>
      <w:r>
        <w:rPr>
          <w:noProof/>
        </w:rPr>
        <w:lastRenderedPageBreak/>
        <mc:AlternateContent>
          <mc:Choice Requires="wps">
            <w:drawing>
              <wp:anchor distT="0" distB="0" distL="114300" distR="114300" simplePos="0" relativeHeight="251658752" behindDoc="1" locked="0" layoutInCell="1" allowOverlap="1" wp14:anchorId="6847F16D" wp14:editId="7B6D6B58">
                <wp:simplePos x="0" y="0"/>
                <wp:positionH relativeFrom="column">
                  <wp:posOffset>-13970</wp:posOffset>
                </wp:positionH>
                <wp:positionV relativeFrom="paragraph">
                  <wp:posOffset>316230</wp:posOffset>
                </wp:positionV>
                <wp:extent cx="6301740" cy="421640"/>
                <wp:effectExtent l="0" t="0" r="22860" b="16510"/>
                <wp:wrapNone/>
                <wp:docPr id="3" name="Rectangle 3"/>
                <wp:cNvGraphicFramePr/>
                <a:graphic xmlns:a="http://schemas.openxmlformats.org/drawingml/2006/main">
                  <a:graphicData uri="http://schemas.microsoft.com/office/word/2010/wordprocessingShape">
                    <wps:wsp>
                      <wps:cNvSpPr/>
                      <wps:spPr>
                        <a:xfrm>
                          <a:off x="0" y="0"/>
                          <a:ext cx="6301740" cy="421640"/>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A2C2F" id="Rectangle 3" o:spid="_x0000_s1026" style="position:absolute;margin-left:-1.1pt;margin-top:24.9pt;width:496.2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77pwIAAP0FAAAOAAAAZHJzL2Uyb0RvYy54bWysVG1P3DAM/j5p/yHK99H2uINxoodOIKZJ&#10;DBAw8TmXJtdKSZwlubf9+jlJr7wMNmnalzSO7cf2U9unZ1utyFo434GpaXVQUiIMh6Yzy5p+f7j8&#10;9JkSH5hpmAIjaroTnp7NPn443dipGEELqhGOIIjx042taRuCnRaF563QzB+AFQaVEpxmAUW3LBrH&#10;NoiuVTEqy6NiA66xDrjwHl8vspLOEr6UgocbKb0IRNUUcwvpdOlcxLOYnbLp0jHbdrxPg/1DFpp1&#10;BoMOUBcsMLJy3W9QuuMOPMhwwEEXIGXHRaoBq6nKV9Xct8yKVAuS4+1Ak/9/sPx6fetI19T0kBLD&#10;NP6iOySNmaUS5DDSs7F+ilb39tb1ksdrrHUrnY5frIJsE6W7gVKxDYTj49FhWR2PkXmOuvGoOsI7&#10;whRP3tb58EWAJvFSU4fRE5NsfeVDNt2bxGAeVNdcdkolIbaJOFeOrBn+4MWySq5qpb9Bk99OJmW5&#10;D5m6KpqnBF4gKUM2NT2ZjCYJ4YVucHs/Sgzy1yhYtDIYOjKaOUy3sFMiFqPMnZD4K5C1UU7iZXWM&#10;c2FCrtC3rBE5nfdDJ8CILJGuAbsHeBs7893bR1eRZmhwLv+UWHYePFJkMGFw1p0B9xaAwqr6yNl+&#10;T1KmJrK0gGaHjeogT7C3/LLDfrliPtwyhyOLLYZrKNzgIRXgv4T+RkkL7udb79EeJwm1lGxwBdTU&#10;/1gxJyhRXw3O2Ek1jp0bkjCeHI9QcM81i+cas9LngE1Y4cKzPF2jfVD7q3SgH3FbzWNUVDHDMXZN&#10;eXB74Tzk1YT7jov5PJnhnrAsXJl7yyN4ZDXOw8P2kTnbD03AcbuG/bpg01ezk22jp4H5KoDs0mA9&#10;8drzjTsmTUa/D+MSey4nq6etPfsFAAD//wMAUEsDBBQABgAIAAAAIQBiqUP63wAAAAkBAAAPAAAA&#10;ZHJzL2Rvd25yZXYueG1sTI/BTsMwEETvSPyDtUjcWqdWVZEQp6pAIE4gCpfe3HibpI3XIXaTwNez&#10;nMpxZ55mZ/L15FoxYB8aTxoW8wQEUultQ5WGz4+n2R2IEA1Z03pCDd8YYF1cX+Ums36kdxy2sRIc&#10;QiEzGuoYu0zKUNboTJj7Dom9g++diXz2lbS9GTnctVIlyUo60xB/qE2HDzWWp+3ZafhaPu9SfFS7&#10;4ce9vRw3h2DG11Lr25tpcw8i4hQvMPzV5+pQcKe9P5MNotUwU4pJDcuUF7CfpgkLewYXKwWyyOX/&#10;BcUvAAAA//8DAFBLAQItABQABgAIAAAAIQC2gziS/gAAAOEBAAATAAAAAAAAAAAAAAAAAAAAAABb&#10;Q29udGVudF9UeXBlc10ueG1sUEsBAi0AFAAGAAgAAAAhADj9If/WAAAAlAEAAAsAAAAAAAAAAAAA&#10;AAAALwEAAF9yZWxzLy5yZWxzUEsBAi0AFAAGAAgAAAAhAO8EDvunAgAA/QUAAA4AAAAAAAAAAAAA&#10;AAAALgIAAGRycy9lMm9Eb2MueG1sUEsBAi0AFAAGAAgAAAAhAGKpQ/rfAAAACQEAAA8AAAAAAAAA&#10;AAAAAAAAAQUAAGRycy9kb3ducmV2LnhtbFBLBQYAAAAABAAEAPMAAAANBgAAAAA=&#10;" fillcolor="#f2f2f2 [3052]" strokecolor="#7f7f7f [1612]"/>
            </w:pict>
          </mc:Fallback>
        </mc:AlternateContent>
      </w:r>
      <w:r w:rsidR="003F247D">
        <w:t>Documents Checklist</w:t>
      </w:r>
      <w:bookmarkEnd w:id="4"/>
      <w:r w:rsidR="003F247D" w:rsidRPr="002C7939">
        <w:tab/>
      </w:r>
    </w:p>
    <w:p w14:paraId="3D080F9D" w14:textId="7A8B9D6A" w:rsidR="005D4F93" w:rsidRDefault="005D4F93" w:rsidP="003F247D">
      <w:pPr>
        <w:pStyle w:val="BodyText"/>
      </w:pPr>
    </w:p>
    <w:p w14:paraId="45425888" w14:textId="7CB9E489" w:rsidR="005D4F93" w:rsidRDefault="005D4F93" w:rsidP="00130BE9">
      <w:pPr>
        <w:pStyle w:val="BodyText"/>
        <w:tabs>
          <w:tab w:val="left" w:pos="6120"/>
        </w:tabs>
        <w:ind w:left="180"/>
      </w:pPr>
      <w:r>
        <w:t>GRANTEE</w:t>
      </w:r>
      <w:r w:rsidR="00130BE9">
        <w:t>:</w:t>
      </w:r>
      <w:r w:rsidR="003B4FDF">
        <w:tab/>
        <w:t>DELIVERY</w:t>
      </w:r>
      <w:r w:rsidR="00130BE9">
        <w:t xml:space="preserve"> </w:t>
      </w:r>
      <w:r>
        <w:fldChar w:fldCharType="begin"/>
      </w:r>
      <w:r>
        <w:instrText xml:space="preserve"> FILLIN  \d  \* MERGEFORMAT </w:instrText>
      </w:r>
      <w:r>
        <w:fldChar w:fldCharType="end"/>
      </w:r>
      <w:r>
        <w:t>DATE:</w:t>
      </w:r>
      <w:r w:rsidR="00CF7B67">
        <w:t xml:space="preserve"> </w:t>
      </w:r>
    </w:p>
    <w:p w14:paraId="1D4B2AEE" w14:textId="77777777" w:rsidR="005D4F93" w:rsidRDefault="005D4F93" w:rsidP="005D4F93">
      <w:pPr>
        <w:pStyle w:val="BodyText"/>
        <w:tabs>
          <w:tab w:val="left" w:pos="6750"/>
        </w:tabs>
      </w:pPr>
    </w:p>
    <w:p w14:paraId="67BAB7E9" w14:textId="77777777" w:rsidR="005D4F93" w:rsidRDefault="005D4F93" w:rsidP="005D4F93">
      <w:pPr>
        <w:pStyle w:val="BodyText"/>
      </w:pPr>
    </w:p>
    <w:p w14:paraId="4751C8F3" w14:textId="2E9AA20F" w:rsidR="003F247D" w:rsidRPr="008B63A1" w:rsidRDefault="003F247D" w:rsidP="003F247D">
      <w:pPr>
        <w:pStyle w:val="BodyText"/>
        <w:rPr>
          <w:i/>
        </w:rPr>
      </w:pPr>
      <w:r w:rsidRPr="008B63A1">
        <w:rPr>
          <w:i/>
        </w:rPr>
        <w:t>Review and complete the following documents carefully.</w:t>
      </w:r>
      <w:r>
        <w:rPr>
          <w:i/>
        </w:rPr>
        <w:t xml:space="preserve">  </w:t>
      </w:r>
      <w:r w:rsidRPr="008B63A1">
        <w:rPr>
          <w:i/>
        </w:rPr>
        <w:t>WisDOT is unable to accept documents that are incomplete.</w:t>
      </w:r>
      <w:r>
        <w:rPr>
          <w:i/>
        </w:rPr>
        <w:t xml:space="preserve">  </w:t>
      </w:r>
      <w:r w:rsidR="00F549D0" w:rsidRPr="00F549D0">
        <w:rPr>
          <w:i/>
          <w:u w:val="single"/>
        </w:rPr>
        <w:t xml:space="preserve">REMINDER: </w:t>
      </w:r>
      <w:r w:rsidRPr="00F549D0">
        <w:rPr>
          <w:i/>
          <w:u w:val="single"/>
        </w:rPr>
        <w:t>The</w:t>
      </w:r>
      <w:r w:rsidRPr="003F247D">
        <w:rPr>
          <w:i/>
          <w:u w:val="single"/>
        </w:rPr>
        <w:t xml:space="preserve"> </w:t>
      </w:r>
      <w:r w:rsidR="00A84602">
        <w:rPr>
          <w:i/>
          <w:u w:val="single"/>
        </w:rPr>
        <w:t>grantee</w:t>
      </w:r>
      <w:r w:rsidRPr="003F247D">
        <w:rPr>
          <w:i/>
          <w:u w:val="single"/>
        </w:rPr>
        <w:t xml:space="preserve"> must review and sign the document</w:t>
      </w:r>
      <w:r>
        <w:rPr>
          <w:i/>
          <w:u w:val="single"/>
        </w:rPr>
        <w:t xml:space="preserve">s </w:t>
      </w:r>
      <w:r w:rsidR="00F549D0">
        <w:rPr>
          <w:i/>
          <w:u w:val="single"/>
        </w:rPr>
        <w:t xml:space="preserve">listed below </w:t>
      </w:r>
      <w:r>
        <w:rPr>
          <w:i/>
          <w:u w:val="single"/>
        </w:rPr>
        <w:t>even if they are completed by a third-party.</w:t>
      </w:r>
      <w:r>
        <w:rPr>
          <w:i/>
        </w:rPr>
        <w:t xml:space="preserve"> </w:t>
      </w:r>
    </w:p>
    <w:p w14:paraId="2796E440" w14:textId="77777777" w:rsidR="003F247D" w:rsidRPr="00452247" w:rsidRDefault="003F247D" w:rsidP="003F247D">
      <w:pPr>
        <w:pStyle w:val="BodyText"/>
      </w:pPr>
    </w:p>
    <w:p w14:paraId="5A16F0AB" w14:textId="77777777" w:rsidR="006A23CE" w:rsidRDefault="006A23CE" w:rsidP="006A23CE">
      <w:pPr>
        <w:pStyle w:val="BodyText"/>
      </w:pPr>
    </w:p>
    <w:p w14:paraId="4DD8DA42" w14:textId="77777777" w:rsidR="006A23CE" w:rsidRPr="00F648C6" w:rsidRDefault="006A23CE" w:rsidP="003F247D">
      <w:pPr>
        <w:pStyle w:val="BodyText"/>
      </w:pPr>
    </w:p>
    <w:p w14:paraId="5D26A7E8" w14:textId="0D00CA62" w:rsidR="003F247D" w:rsidRPr="00D84044" w:rsidRDefault="003F247D" w:rsidP="003F247D">
      <w:pPr>
        <w:pStyle w:val="BodyText"/>
        <w:rPr>
          <w:i/>
          <w:sz w:val="20"/>
        </w:rPr>
      </w:pPr>
      <w:r w:rsidRPr="00F648C6">
        <w:rPr>
          <w:noProof/>
        </w:rPr>
        <mc:AlternateContent>
          <mc:Choice Requires="wpg">
            <w:drawing>
              <wp:anchor distT="0" distB="0" distL="114300" distR="114300" simplePos="0" relativeHeight="251647488" behindDoc="0" locked="0" layoutInCell="1" allowOverlap="1" wp14:anchorId="22E3190B" wp14:editId="7D44883E">
                <wp:simplePos x="0" y="0"/>
                <wp:positionH relativeFrom="margin">
                  <wp:posOffset>182880</wp:posOffset>
                </wp:positionH>
                <wp:positionV relativeFrom="paragraph">
                  <wp:posOffset>15240</wp:posOffset>
                </wp:positionV>
                <wp:extent cx="128016" cy="128016"/>
                <wp:effectExtent l="0" t="0" r="24765" b="24765"/>
                <wp:wrapNone/>
                <wp:docPr id="53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34" name="Freeform 13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044A4" id="Group 135" o:spid="_x0000_s1026" style="position:absolute;margin-left:14.4pt;margin-top:1.2pt;width:10.1pt;height:10.1pt;z-index:503278720;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xADQQAAE8LAAAOAAAAZHJzL2Uyb0RvYy54bWykVttu4zYQfS/QfyD42MKRaCuObcRZLHwJ&#10;CmzbBdb9AFqiLqgkqqRsOS36750ZSraU2JvF1g8SaR4Nz5whZ+bxw6nI2VEZm+lyycWdz5kqQx1l&#10;ZbLkf+y2oxlntpZlJHNdqiV/UZZ/ePrxh8emWqixTnUeKcPASGkXTbXkaV1XC8+zYaoKae90pUpY&#10;jLUpZA1Tk3iRkQ1YL3Jv7PtTr9EmqowOlbXw79ot8ieyH8cqrH+PY6tqli85cKvpaei5x6f39CgX&#10;iZFVmoUtDfkdLAqZlbDp2dRa1pIdTPbGVJGFRlsd13ehLjwdx1moyAfwRvivvHk2+lCRL8miSaqz&#10;TCDtK52+22z42/GzYVm05PeTCWelLCBItC8Tk3uUp6mSBaCeTfWl+mycjzD8pMM/LSx7r9dxnjgw&#10;2ze/6ggMykOtSZ5TbAo0AY6zE0Xh5RwFdapZCH+K8cwXU85CWGrHFKUwhVDiV0L4Y85gdT518QvT&#10;Tfvt2H9wH+IA2cmF25JotrTQJzht9iKo/X+CfkllpShOFqU6Cxp0gm6NUniGQVOijPsDsBPU9tXs&#10;rSDMgujv6vhGkU7Lm3rIRXiw9bPSFA55/GRrEjmJYERBjtrDsINrExc53IqfR8xnuBU92qtzhokO&#10;9pPHdj5rWBsCuBNnDIStZ2oClroQXjBwCh0G7CAivWYIlO0ZEhN/dpXTfQdDTsF1TnDSeqauc4JD&#10;9T4nyHQ9Qzc5zTsYcppd5ySGms+nV3QSfcEBcVUnMVT8dvD6qu/E+AatoezXafU1v0lrKPptWn3h&#10;d2J6g9ZQ+eshFH3dB+cKcsT51Mu0uwjhqWxvAoyYxHLmUwqrtMUktAP5IQXtJm2aARRemxtgEAXB&#10;XU76OhiYIhgC7DLY19ECQkdwytbgzDtwkJTg875191nrsIGq+bpeGs6gXu7dpa9kjTqhvzhkzZJT&#10;okndG/8v9FHtNCHqS6Yf+5T+YLfLel72cYhAfhdkt969K7LX4aiCg71utXs7FFwjsPUtmLf7hbm2&#10;ygUAnaRacnYc9erlz1JvszynBJqXKMdcBAGdFqvzLMJFlMKaZL/KDTtK7Ebo1wZhAIOqX0ZkLFUy&#10;2rTjWma5G5O7aA+yfBsGzPfUbvwz9+eb2WYWjILxdDMK/PV69HG7CkbTrXi4X0/Wq9Va/IvURLBI&#10;syhSJbLrWh8RfFslbJsw17Scm5+BFwNnt/R766w3pEEigy/dm7yD0u3KoKvbex29QEk02vVy0HvC&#10;INXmb84a6OOW3P51kEZxlv9SQl3HSGDjR5Pg/mEME9Nf2fdXZBmCqSWvOVx5HK5q1yweKpMlKewk&#10;KKyl/ggtTZxh0SR+jlU7gdaCRtS1kS9th4ltYX9OqEsf/PQfAAAA//8DAFBLAwQUAAYACAAAACEA&#10;RYSLWd0AAAAGAQAADwAAAGRycy9kb3ducmV2LnhtbEyPQUvDQBCF74L/YRnBm90k1lJjNqUU9VQE&#10;W0G8TZNpEpqdDdltkv57x5M9PR5veO+bbDXZVg3U+8axgXgWgSIuXNlwZeBr//awBOUDcomtYzJw&#10;IQ+r/PYmw7R0I3/SsAuVkhL2KRqoQ+hSrX1Rk0U/cx2xZEfXWwxi+0qXPY5SbludRNFCW2xYFmrs&#10;aFNTcdqdrYH3Ecf1Y/w6bE/HzeVn//TxvY3JmPu7af0CKtAU/o/hD1/QIRemgztz6VVrIFkKeRCd&#10;g5J4/iyfHcQmC9B5pq/x818AAAD//wMAUEsBAi0AFAAGAAgAAAAhALaDOJL+AAAA4QEAABMAAAAA&#10;AAAAAAAAAAAAAAAAAFtDb250ZW50X1R5cGVzXS54bWxQSwECLQAUAAYACAAAACEAOP0h/9YAAACU&#10;AQAACwAAAAAAAAAAAAAAAAAvAQAAX3JlbHMvLnJlbHNQSwECLQAUAAYACAAAACEAMxw8QA0EAABP&#10;CwAADgAAAAAAAAAAAAAAAAAuAgAAZHJzL2Uyb0RvYy54bWxQSwECLQAUAAYACAAAACEARYSLWd0A&#10;AAAGAQAADwAAAAAAAAAAAAAAAABnBgAAZHJzL2Rvd25yZXYueG1sUEsFBgAAAAAEAAQA8wAAAHEH&#10;AAAAAA==&#10;">
                <v:shape id="Freeform 13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GycYA&#10;AADcAAAADwAAAGRycy9kb3ducmV2LnhtbESPT2sCMRTE7wW/Q3iCt5rVrn9YjSIFsYdCWxXE22Pz&#10;3CxuXpYk6vbbN4VCj8PM/IZZrjvbiDv5UDtWMBpmIIhLp2uuFBwP2+c5iBCRNTaOScE3BVivek9L&#10;LLR78Bfd97ESCcKhQAUmxraQMpSGLIaha4mTd3HeYkzSV1J7fCS4beQ4y6bSYs1pwWBLr4bK6/5m&#10;Fcwm8rPefsxyc3Be797P+Xx3ypUa9LvNAkSkLv6H/9pvWsHkJY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EGyc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Pr="00F648C6">
        <w:tab/>
      </w:r>
      <w:r w:rsidR="003542D8">
        <w:t>Copy of completed Documents C</w:t>
      </w:r>
      <w:r w:rsidRPr="00F648C6">
        <w:t>hecklist</w:t>
      </w:r>
    </w:p>
    <w:p w14:paraId="2F0462E6" w14:textId="77777777" w:rsidR="003F247D" w:rsidRPr="00F648C6" w:rsidRDefault="003F247D" w:rsidP="003F247D">
      <w:pPr>
        <w:pStyle w:val="BodyText"/>
      </w:pPr>
    </w:p>
    <w:p w14:paraId="5652CF72" w14:textId="7DF186A0" w:rsidR="003F247D" w:rsidRPr="00F648C6" w:rsidRDefault="003F247D" w:rsidP="003F247D">
      <w:pPr>
        <w:pStyle w:val="BodyText"/>
      </w:pPr>
      <w:r w:rsidRPr="00F648C6">
        <w:rPr>
          <w:noProof/>
        </w:rPr>
        <mc:AlternateContent>
          <mc:Choice Requires="wpg">
            <w:drawing>
              <wp:anchor distT="0" distB="0" distL="114300" distR="114300" simplePos="0" relativeHeight="251648512" behindDoc="0" locked="0" layoutInCell="1" allowOverlap="1" wp14:anchorId="492BBD24" wp14:editId="2E03E96B">
                <wp:simplePos x="0" y="0"/>
                <wp:positionH relativeFrom="margin">
                  <wp:posOffset>182880</wp:posOffset>
                </wp:positionH>
                <wp:positionV relativeFrom="paragraph">
                  <wp:posOffset>15240</wp:posOffset>
                </wp:positionV>
                <wp:extent cx="128016" cy="128016"/>
                <wp:effectExtent l="0" t="0" r="24765" b="24765"/>
                <wp:wrapNone/>
                <wp:docPr id="53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32" name="Freeform 134"/>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76105" id="Group 133" o:spid="_x0000_s1026" style="position:absolute;margin-left:14.4pt;margin-top:1.2pt;width:10.1pt;height:10.1pt;z-index:50327974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aCgQAAE8LAAAOAAAAZHJzL2Uyb0RvYy54bWykVttu4zYQfS/QfyD42MKRaCuObcRZLHwJ&#10;CmzbBdb9AFqiLqgkqqR8SYv+e2eGkiwl9m6w9YNEmkfDM2fImXn8cC5ydlTGZrpccnHnc6bKUEdZ&#10;mSz5H7vtaMaZrWUZyVyXaslflOUfnn784fFULdRYpzqPlGFgpLSLU7XkaV1XC8+zYaoKae90pUpY&#10;jLUpZA1Tk3iRkSewXuTe2Pen3kmbqDI6VNbCv2u3yJ/IfhyrsP49jq2qWb7kwK2mp6HnHp/e06Nc&#10;JEZWaRY2NOR3sChkVsKmnam1rCU7mOyNqSILjbY6ru9CXXg6jrNQkQ/gjfBfefNs9KEiX5LFKak6&#10;mUDaVzp9t9nwt+Nnw7Joye8ngrNSFhAk2peJyQTlOVXJAlDPpvpSfTbORxh+0uGfFpa91+s4TxyY&#10;7U+/6ggMykOtSZ5zbAo0AY6zM0XhpYuCOtcshD/FeOaLKWchLDVjilKYQijxKyH8MWewOp+6+IXp&#10;pvl27D+4D3GA7OTCbUk0G1roE5w2exHU/j9Bv6SyUhQni1J1ggJLJ+jWKIVnGDQNnKYEbAW1fTV7&#10;K0jTgujf1PGNIq2WN/WQi/Bg62elKRzy+MnWJHISwYiCHDXcd3Bt4iKHW/HziPkMt6KHkz7pYHB6&#10;HOwnj+18dmJNCOBOdBgQpGdqApbaEF4wkxYDdhCRXjMUtCDHaeLPrnK6b2HIKbjOCU7aNznBoep8&#10;u8kJMl3PkLjFad7CkNPsOicx1Hw+vaKT6AsOiKs6iaHit4PXV30nxjdoDWW/Tquv+U1aQ9Fv0+oL&#10;vxPTG7SGyl8/VqKv+yCGkCO6Uy/T9iKE57K5CTBiEsuZTyms0haT0A7khxS0oxwJJgCF1+YGGERB&#10;cJuTvg4GpgiGALsM9nW0gNAR/P59cJCU4PM+3DnQOGygar6ul4YzqJd7d+krWaNO6C8O2WnJKdGk&#10;7o3/F/qodpoQ9SXTj33K2LDbZT0v+zhEIL8Lsl1v3xXZa3FUwcFeu9q+HQquEdh6D+btfmGurXIB&#10;QCeplnSOo169/FnqbZbnlEDzEuWYiyCg02J1nkW4iFJYk+xXuWFHid0I/ZogDGBQ9cuIjKVKRptm&#10;XMssd2NyF+1Blm/CgPme2o1/5v58M9vMglEwnm5Ggb9ejz5uV8FouhUP9+vJerVai3+RmggWaRZF&#10;qkR2besjgvdVwqYJc01L1/wMvBg4u6XfW2e9IQ0SGXxp3+QdlG5XBl3d3uvoBUqi0a6Xg94TBqk2&#10;f3N2gj5uye1fB2kUZ/kvJdR1jAQ2fjQJ7h/GMDH9lX1/RZYhmFrymsOVx+Gqds3ioTJZksJOgsJa&#10;6o/Q0sQZFk3i51g1E2gtaERdG/nSdJjYFvbnhLr0wU//AQAA//8DAFBLAwQUAAYACAAAACEARYSL&#10;Wd0AAAAGAQAADwAAAGRycy9kb3ducmV2LnhtbEyPQUvDQBCF74L/YRnBm90k1lJjNqUU9VQEW0G8&#10;TZNpEpqdDdltkv57x5M9PR5veO+bbDXZVg3U+8axgXgWgSIuXNlwZeBr//awBOUDcomtYzJwIQ+r&#10;/PYmw7R0I3/SsAuVkhL2KRqoQ+hSrX1Rk0U/cx2xZEfXWwxi+0qXPY5SbludRNFCW2xYFmrsaFNT&#10;cdqdrYH3Ecf1Y/w6bE/HzeVn//TxvY3JmPu7af0CKtAU/o/hD1/QIRemgztz6VVrIFkKeRCdg5J4&#10;/iyfHcQmC9B5pq/x818AAAD//wMAUEsBAi0AFAAGAAgAAAAhALaDOJL+AAAA4QEAABMAAAAAAAAA&#10;AAAAAAAAAAAAAFtDb250ZW50X1R5cGVzXS54bWxQSwECLQAUAAYACAAAACEAOP0h/9YAAACUAQAA&#10;CwAAAAAAAAAAAAAAAAAvAQAAX3JlbHMvLnJlbHNQSwECLQAUAAYACAAAACEAWTGdGgoEAABPCwAA&#10;DgAAAAAAAAAAAAAAAAAuAgAAZHJzL2Uyb0RvYy54bWxQSwECLQAUAAYACAAAACEARYSLWd0AAAAG&#10;AQAADwAAAAAAAAAAAAAAAABkBgAAZHJzL2Rvd25yZXYueG1sUEsFBgAAAAAEAAQA8wAAAG4HAAAA&#10;AA==&#10;">
                <v:shape id="Freeform 134"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7JsYA&#10;AADcAAAADwAAAGRycy9kb3ducmV2LnhtbESPW2sCMRSE3wv+h3AE32pWXS9sjSKC2IdCvRRK3w6b&#10;42Zxc7IkUbf/vikU+jjMzDfMct3ZRtzJh9qxgtEwA0FcOl1zpeDjvHtegAgRWWPjmBR8U4D1qve0&#10;xEK7Bx/pfoqVSBAOBSowMbaFlKE0ZDEMXUucvIvzFmOSvpLa4yPBbSPHWTaTFmtOCwZb2hoqr6eb&#10;VTCfykO9e5/n5uy83r995Yv9Z67UoN9tXkBE6uJ/+K/9qhVMJ2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Q7Js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00C546A9">
        <w:tab/>
        <w:t xml:space="preserve">Attachment A – </w:t>
      </w:r>
      <w:r w:rsidR="00A56D05">
        <w:t>Vehicle Acceptance</w:t>
      </w:r>
    </w:p>
    <w:p w14:paraId="070AB361" w14:textId="77777777" w:rsidR="003F247D" w:rsidRPr="00F648C6" w:rsidRDefault="003F247D" w:rsidP="003F247D">
      <w:pPr>
        <w:pStyle w:val="BodyText"/>
      </w:pPr>
    </w:p>
    <w:p w14:paraId="4090346E" w14:textId="68C615CD" w:rsidR="003F247D" w:rsidRDefault="003F247D" w:rsidP="003F247D">
      <w:pPr>
        <w:pStyle w:val="BodyText"/>
      </w:pPr>
      <w:r w:rsidRPr="00F648C6">
        <w:rPr>
          <w:noProof/>
        </w:rPr>
        <mc:AlternateContent>
          <mc:Choice Requires="wpg">
            <w:drawing>
              <wp:anchor distT="0" distB="0" distL="114300" distR="114300" simplePos="0" relativeHeight="251649536" behindDoc="0" locked="0" layoutInCell="1" allowOverlap="1" wp14:anchorId="4A8D3B25" wp14:editId="1B4CEC4B">
                <wp:simplePos x="0" y="0"/>
                <wp:positionH relativeFrom="margin">
                  <wp:posOffset>182880</wp:posOffset>
                </wp:positionH>
                <wp:positionV relativeFrom="paragraph">
                  <wp:posOffset>15240</wp:posOffset>
                </wp:positionV>
                <wp:extent cx="128016" cy="128016"/>
                <wp:effectExtent l="0" t="0" r="24765" b="24765"/>
                <wp:wrapNone/>
                <wp:docPr id="52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24"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092A2" id="Group 125" o:spid="_x0000_s1026" style="position:absolute;margin-left:14.4pt;margin-top:1.2pt;width:10.1pt;height:10.1pt;z-index:2516495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FZDAQAAE8LAAAOAAAAZHJzL2Uyb0RvYy54bWykVttu4zYQfS/QfyD42MKRKCuObcRZLHwJ&#10;CmzbBdb9AFqiLqgkqqR8SYv+e2eGki0l9max9YNEmkfDM2fImXn8cCoLdlDG5rpacHHnc6aqSMd5&#10;lS74H9vNaMqZbWQVy0JXasFflOUfnn784fFYz1WgM13EyjAwUtn5sV7wrGnquefZKFOltHe6VhUs&#10;JtqUsoGpSb3YyCNYLwsv8P2Jd9Qmro2OlLXw78ot8ieynyQqan5PEqsaViw4cGvoaei5w6f39Cjn&#10;qZF1lkctDfkdLEqZV7Dp2dRKNpLtTf7GVJlHRludNHeRLj2dJHmkyAfwRvivvHk2el+TL+n8mNZn&#10;mUDaVzp9t9not8Nnw/J4we+DMWeVLCFItC8TwT3Kc6zTOaCeTf2l/mycjzD8pKM/LSx7r9dxnjow&#10;2x1/1TEYlPtGkzynxJRoAhxnJ4rCyzkK6tSwCP4UwdQXE84iWGrHFKUog1DiV0L4AWewOpu4+EXZ&#10;uv028B/chzhAdnLutiSaLS30CU6bvQhq/5+gXzJZK4qTRanOgoadoBujFJ5h0JQo4/4A7AS1fTV7&#10;KwizIPq7Or5RpNPyph5yHu1t86w0hUMePtmGRE5jGFGQ4/YwbOHaJGUBt+LnEfMZbkWP9uqcYaKD&#10;/eSxrc+OrA0B3IkzBsLWMzUGS10ILxg4hQ4DdhCRXTMEyvYMibE/vcrpvoMhp/A6JzhpPVPXOcGh&#10;ep8TZLqeoZucZh0MOU2vcxJDzWeTKzqJvuCAuKqTGCp+O3h91bciuEFrKPt1Wn3Nb9Iain6bVl/4&#10;rZjcoDVU/noIRV/3wbmCHHE+9TLrLkJ0qtqbACMmsZz5lMJqbTEJbUF+SEHbcZtmAIXX5gYYREFw&#10;l5O+DgamCIYAuwz2dbSA0BGcsjU48w4cJCX4rG/dfdY6bKBqvq6XhjOolzt36WvZoE7oLw7ZccEp&#10;0WTujf+X+qC2mhDNJdMHPqU/2O2yXlR9HCKQ3wXZrXfvmux1OKrgYK9b7d4OBdcIbH0L5u1+UaGt&#10;cgFAJ6mWnB1HvXr5s9KbvCgogRYVyjETYUinxeoij3ERpbAm3S0Lww4SuxH6tUEYwKDqVzEZy5SM&#10;1+24kXnhxuQu2oMs34YB8z21G//M/Nl6up6GozCYrEehv1qNPm6W4WiyEQ/3q/FquVyJf5GaCOdZ&#10;HseqQnZd6yPCb6uEbRPmmpZz8zPwYuDshn5vnfWGNEhk8KV7k3dQul0ZdHV7p+MXKIlGu14Oek8Y&#10;ZNr8zdkR+rgFt3/tpVGcFb9UUNcxEtj40SS8fwhgYvoru/6KrCIwteANhyuPw2XjmsV9bfI0g50E&#10;hbXSH6GlSXIsmsTPsWon0FrQiLo28qXtMLEt7M8JdemDn/4D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CwC8FZDAQAAE8L&#10;AAAOAAAAAAAAAAAAAAAAAC4CAABkcnMvZTJvRG9jLnhtbFBLAQItABQABgAIAAAAIQBFhItZ3QAA&#10;AAYBAAAPAAAAAAAAAAAAAAAAAGYGAABkcnMvZG93bnJldi54bWxQSwUGAAAAAAQABADzAAAAcAcA&#10;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QFMUA&#10;AADcAAAADwAAAGRycy9kb3ducmV2LnhtbESPQWsCMRSE7wX/Q3hCbzWrrFVWo4gg9lBoq4J4e2ye&#10;m8XNy5JE3f77RhB6HGbmG2a+7GwjbuRD7VjBcJCBIC6drrlScNhv3qYgQkTW2DgmBb8UYLnovcyx&#10;0O7OP3TbxUokCIcCFZgY20LKUBqyGAauJU7e2XmLMUlfSe3xnuC2kaMse5cWa04LBltaGyovu6tV&#10;MBnL73rzNcnN3nm9/Tzl0+0xV+q1361mICJ18T/8bH9oBeNRDo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JAU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Pr="00F648C6">
        <w:tab/>
      </w:r>
      <w:r>
        <w:t xml:space="preserve">Attachment B </w:t>
      </w:r>
      <w:r w:rsidR="00C546A9">
        <w:t>–</w:t>
      </w:r>
      <w:r w:rsidR="00CF07B5">
        <w:t xml:space="preserve"> </w:t>
      </w:r>
      <w:r w:rsidR="00A56D05">
        <w:t>Vehicle Inspection Form</w:t>
      </w:r>
    </w:p>
    <w:p w14:paraId="53AD7DA4" w14:textId="52FD70AB" w:rsidR="008178E2" w:rsidRDefault="008178E2" w:rsidP="003F247D">
      <w:pPr>
        <w:pStyle w:val="BodyText"/>
      </w:pPr>
    </w:p>
    <w:p w14:paraId="41B9D0DF" w14:textId="1DE4ACCE" w:rsidR="008178E2" w:rsidRPr="00F648C6" w:rsidRDefault="008178E2" w:rsidP="003F247D">
      <w:pPr>
        <w:pStyle w:val="BodyText"/>
      </w:pPr>
      <w:r w:rsidRPr="00F648C6">
        <w:rPr>
          <w:noProof/>
        </w:rPr>
        <mc:AlternateContent>
          <mc:Choice Requires="wpg">
            <w:drawing>
              <wp:anchor distT="0" distB="0" distL="114300" distR="114300" simplePos="0" relativeHeight="251677184" behindDoc="0" locked="0" layoutInCell="1" allowOverlap="1" wp14:anchorId="11FB4EA8" wp14:editId="1593CEBF">
                <wp:simplePos x="0" y="0"/>
                <wp:positionH relativeFrom="margin">
                  <wp:posOffset>180340</wp:posOffset>
                </wp:positionH>
                <wp:positionV relativeFrom="paragraph">
                  <wp:posOffset>17340</wp:posOffset>
                </wp:positionV>
                <wp:extent cx="127635" cy="127635"/>
                <wp:effectExtent l="0" t="0" r="24765" b="24765"/>
                <wp:wrapNone/>
                <wp:docPr id="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27"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60FCC" id="Group 125" o:spid="_x0000_s1026" style="position:absolute;margin-left:14.2pt;margin-top:1.35pt;width:10.05pt;height:10.05pt;z-index:25167718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L/DQQAAE0LAAAOAAAAZHJzL2Uyb0RvYy54bWykVm2PozYQ/l6p/8HiY6ssmLDZJNrs6ZSX&#10;VaVre9KlP8AB86ICpjYJ2Vb9750ZQwK74fZ0zQew44fxM8/YM/P44Vzk7CS1yVS5cvid5zBZhirK&#10;ymTl/LHfTeYOM7UoI5GrUq6cF2mcD08//vDYVEvpq1TlkdQMjJRm2VQrJ63raum6JkxlIcydqmQJ&#10;i7HShahhqhM30qIB60Xu+p43cxulo0qrUBoD/27sovNE9uNYhvXvcWxkzfKVA9xqemp6HvDpPj2K&#10;ZaJFlWZhS0N8B4tCZCVsejG1EbVgR529MVVkoVZGxfVdqApXxXEWSvIBvOHeK2+etTpW5EuybJLq&#10;IhNI+0qn7zYb/nb6rFkWrRx/5rBSFBAj2pZx/x7VaapkCaBnXX2pPmvrIgw/qfBPA8vu63WcJxbM&#10;Ds2vKgKD4lgrUucc6wJNgN/sTEF4uQRBnmsWwp/cf5hN7x0WwlI7piCFKUQSv+Lc8x0Gq4uZDV+Y&#10;bttvfe/BfogDZCeWdkui2dJCn+Cwmaue5v/p+SUVlaQwGZSq0xOoWD13Wko8wSApMcbtAdfpafpi&#10;9lYQZkDzd2V8I0gn5agcYhkeTf0sFUVDnD6ZmjROIhhRjKOW+x4uTVzkcCd+njCP4Vb0aC/OBcY7&#10;2E8u23usYW0E4EZcMBC1nqkpWOoieMVMOwzYQUR6y1DQgSynqTe/yQkOkd0POQW3OcGhf5cTBPJi&#10;Z5QT5LmeIT7GadHBkNP8Nic+1Hwxu6ET7wsOiJs68aHi48Hrq77n/gitoey3afU1H6U1FH2cVl/4&#10;PZ+N0Boqf/tY8b7ugxhCiricepF2FyE8l+1NgBETWMw8ymCVMpiD9iA/ZKD9tM0ygMJrMwIGURDc&#10;paSvg4EpgiHANoF9Hc0hdASnZA3OvAMHSQm+6Fu3n7UOa6iZr6uldhhUy4O99JWoUSf0F4esgdqB&#10;eTe1b/y/UCe5V4Sor4ne9yj9wW7X9bzs4xCB/K7Ibr17V2Svw1H9Bnvdave2KLhGYOtbMG/3C3Nl&#10;pA0AOkml5OI46tXLn6XaZXlOCTQvUY4FDwI6LUblWYSLKIXRyWGda3YS2IvQrw3CAAY1v4zIWCpF&#10;tG3HtchyOyZ30R5k+TYMmO+p2fhn4S228+08mAT+bDsJvM1m8nG3DiazHX+430w36/WG/4vUeLBM&#10;syiSJbLrGh8efFshbFsw27JcWp+BFwNnd/R766w7pEEigy/dm7yDym3LoC3bBxW9QEnUynZy0HnC&#10;IFX6b4c10MWtHPPXUWjpsPyXEso6RgLbPpoE9w8+THR/5dBfEWUIplZO7cCVx+G6tq3isdJZksJO&#10;nMJaqo/Q0cQZFk3iZ1m1E+gsaEQ9G/nS9pfYFPbnhLp2wU//AQAA//8DAFBLAwQUAAYACAAAACEA&#10;HwyzqN0AAAAGAQAADwAAAGRycy9kb3ducmV2LnhtbEyOQUvDQBSE74L/YXmCN7tJbDWk2ZRS1FMR&#10;2grS2zb7moRm34bsNkn/vc+TnoZhhpkvX022FQP2vnGkIJ5FIJBKZxqqFHwd3p9SED5oMrp1hApu&#10;6GFV3N/lOjNupB0O+1AJHiGfaQV1CF0mpS9rtNrPXIfE2dn1Vge2fSVNr0cet61MouhFWt0QP9S6&#10;w02N5WV/tQo+Rj2un+O3YXs5b27Hw+LzexujUo8P03oJIuAU/srwi8/oUDDTyV3JeNEqSNI5N1lf&#10;QXA8TxcgTmyTFGSRy//4xQ8AAAD//wMAUEsBAi0AFAAGAAgAAAAhALaDOJL+AAAA4QEAABMAAAAA&#10;AAAAAAAAAAAAAAAAAFtDb250ZW50X1R5cGVzXS54bWxQSwECLQAUAAYACAAAACEAOP0h/9YAAACU&#10;AQAACwAAAAAAAAAAAAAAAAAvAQAAX3JlbHMvLnJlbHNQSwECLQAUAAYACAAAACEA0AQy/w0EAABN&#10;CwAADgAAAAAAAAAAAAAAAAAuAgAAZHJzL2Uyb0RvYy54bWxQSwECLQAUAAYACAAAACEAHwyzqN0A&#10;AAAGAQAADwAAAAAAAAAAAAAAAABnBgAAZHJzL2Rvd25yZXYueG1sUEsFBgAAAAAEAAQA8wAAAHEH&#10;AA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B98UA&#10;AADbAAAADwAAAGRycy9kb3ducmV2LnhtbESPT2sCMRTE7wW/Q3iCt5pVtl3ZGkUE0UOh9Q+U3h6b&#10;183i5mVJoq7fvikUPA4z8xtmvuxtK67kQ+NYwWScgSCunG64VnA6bp5nIEJE1tg6JgV3CrBcDJ7m&#10;WGp34z1dD7EWCcKhRAUmxq6UMlSGLIax64iT9+O8xZikr6X2eEtw28pplr1Kiw2nBYMdrQ1V58PF&#10;Kihe5Gez+Shyc3Reb9+/89n2K1dqNOxXbyAi9fER/m/vtIJp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gH3xQAAANs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tab/>
        <w:t>Attachment C –</w:t>
      </w:r>
      <w:r w:rsidR="00FC6ACC">
        <w:t xml:space="preserve"> </w:t>
      </w:r>
      <w:r w:rsidR="00A56D05">
        <w:t>Buy America Post-Delivery Audit Certification</w:t>
      </w:r>
    </w:p>
    <w:p w14:paraId="0B4E3F7A" w14:textId="77777777" w:rsidR="003F247D" w:rsidRPr="00F648C6" w:rsidRDefault="003F247D" w:rsidP="003F247D">
      <w:pPr>
        <w:pStyle w:val="BodyText"/>
      </w:pPr>
    </w:p>
    <w:p w14:paraId="53E5E6AA" w14:textId="254E995E" w:rsidR="003F247D" w:rsidRPr="00F648C6" w:rsidRDefault="003F247D" w:rsidP="003F247D">
      <w:pPr>
        <w:pStyle w:val="BodyText"/>
        <w:ind w:firstLine="720"/>
      </w:pPr>
      <w:r w:rsidRPr="00F648C6">
        <w:rPr>
          <w:noProof/>
        </w:rPr>
        <mc:AlternateContent>
          <mc:Choice Requires="wpg">
            <w:drawing>
              <wp:anchor distT="0" distB="0" distL="114300" distR="114300" simplePos="0" relativeHeight="251650560" behindDoc="0" locked="0" layoutInCell="1" allowOverlap="1" wp14:anchorId="7B90CB9A" wp14:editId="7CDFDE02">
                <wp:simplePos x="0" y="0"/>
                <wp:positionH relativeFrom="margin">
                  <wp:posOffset>182880</wp:posOffset>
                </wp:positionH>
                <wp:positionV relativeFrom="paragraph">
                  <wp:posOffset>15240</wp:posOffset>
                </wp:positionV>
                <wp:extent cx="128016" cy="128016"/>
                <wp:effectExtent l="0" t="0" r="24765" b="24765"/>
                <wp:wrapNone/>
                <wp:docPr id="51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20" name="Freeform 122"/>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66062" id="Group 121" o:spid="_x0000_s1026" style="position:absolute;margin-left:14.4pt;margin-top:1.2pt;width:10.1pt;height:10.1pt;z-index:50328588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anDAQAAE8LAAAOAAAAZHJzL2Uyb0RvYy54bWykVm2PozYQ/l6p/8Hyx1ZZMCHZBG32dMrL&#10;qtK1d9LlfoAD5kUFTG0Ssq363zseA4HdZG915QMY/DB+5hl7Zh4+nIucnITSmSxXlN25lIgylFFW&#10;Jiv6bb+bLCjRNS8jnstSrOiz0PTD488/PTRVIDyZyjwSioCRUgdNtaJpXVeB4+gwFQXXd7ISJUzG&#10;UhW8hleVOJHiDVgvcsdz3bnTSBVVSoZCa/i6sZP0Ee3HsQjrz3GsRU3yFQVuNd4V3g/m7jw+8CBR&#10;vEqzsKXBf4BFwbMSFu1NbXjNyVFlr0wVWaiklnF9F8rCkXGchQJ9AG+Y+8KbJyWPFfqSBE1S9TKB&#10;tC90+mGz4R+nL4pk0YrO2JKSkhcQJFyXMI8ZeZoqCQD1pKqv1RdlfYThJxn+qWHaeTlv3hMLJofm&#10;dxmBQX6sJcpzjlVhTIDj5IxReO6jIM41CeEj8xYum1MSwlQ7xiiFKYTS/MWY61ECs8u5jV+Ybtt/&#10;Pffe/mgGhh0P7JJIs6VlfILdpi+C6v8n6NeUVwLjpI1UnaAebDgr6E4JYfYwaOpZTRHYCaqHag5m&#10;DE0Non9Xx1eKdFre1IMH4VHXT0JiOPjpk65R5CSCEQY5arnvwYu4yOFU/DohLjFL4c1Kn/Qw1sF+&#10;ccjeJQ1pQwBnosdA2AampmCpC+EFM+0wYMcg0muG/A5kOU3dxVVOsw5mOPnXOcFO+y4n2FQW8xYn&#10;yHQDQ+wWJzhlva394jonNtZ8Ob+iExsKDoirOrGx4reDN1R9z7wbtMayX6c11PwmrbHot2kNhd+z&#10;+Q1aY+WvbyuT3XrdR/sKckS/63naHYTwXLYnAUaEm3LmYgqrpDZJaA/yQwraT9s0AyhzbG6AQRQD&#10;7nLS22BgasAQYJvB3kYzCB3CZ++Dg6QIXw7hoAGs0jqsoGq+rJeKEqiXB/MPDypeG526IWlWFBNN&#10;ap/meyFPYi8RUV8yvedixobVLvN5OcQZhOF3QXbz3bNCex0OKzjY62a7p0XBMQJb78G8Xi/MpRY2&#10;AMZfrCW940avQf4s5S7Lc9QmL40cS+b7uFu0zLPITBoptEoO61yREzfdCF5tEEYwqPplhMZSwaNt&#10;O655ltsxumvsQZZvw2DyPbYb/yzd5XaxXfgT35tvJ7672Uw+7tb+ZL5j97PNdLNeb9i/hhrzgzSL&#10;IlEadl3rw/z3VcK2CbNNS9/8jLwYObvD67WzzpgGigy+dE/0Dkq3LYO2bh9k9AwlUUnby0HvCYNU&#10;qr8paaCPW1H915ErQUn+Wwl13UQCtkGNL/7s3hRlNZw5DGd4GYKpFa0pHHkzXNe2WTxWKktSWIlh&#10;WEv5EVqaODNFE/lZVu0LtBY4wq4NfWk7TNMWDt8RdemDH/8D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BUECanDAQAAE8L&#10;AAAOAAAAAAAAAAAAAAAAAC4CAABkcnMvZTJvRG9jLnhtbFBLAQItABQABgAIAAAAIQBFhItZ3QAA&#10;AAYBAAAPAAAAAAAAAAAAAAAAAGYGAABkcnMvZG93bnJldi54bWxQSwUGAAAAAAQABADzAAAAcAcA&#10;AAAA&#10;">
                <v:shape id="Freeform 122"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WF8IA&#10;AADcAAAADwAAAGRycy9kb3ducmV2LnhtbERPy2oCMRTdC/5DuIXuNFMZHRmNIgWxi4KvQnF3mdxO&#10;hk5uhiTV6d+bheDycN7LdW9bcSUfGscK3sYZCOLK6YZrBV/n7WgOIkRkja1jUvBPAdar4WCJpXY3&#10;PtL1FGuRQjiUqMDE2JVShsqQxTB2HXHifpy3GBP0tdQebynctnKSZTNpseHUYLCjd0PV7+nPKiim&#10;8tBs90Vuzs7r3ecln+++c6VeX/rNAkSkPj7FD/eHVjCdpPnpTD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5YX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858B0">
        <w:t>Copy of MV1</w:t>
      </w:r>
      <w:r w:rsidRPr="00F648C6">
        <w:t xml:space="preserve"> Application </w:t>
      </w:r>
    </w:p>
    <w:p w14:paraId="35CEDC34"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1584" behindDoc="0" locked="0" layoutInCell="1" allowOverlap="1" wp14:anchorId="3354F7BA" wp14:editId="5DB05DEE">
                <wp:simplePos x="0" y="0"/>
                <wp:positionH relativeFrom="margin">
                  <wp:posOffset>182880</wp:posOffset>
                </wp:positionH>
                <wp:positionV relativeFrom="paragraph">
                  <wp:posOffset>160655</wp:posOffset>
                </wp:positionV>
                <wp:extent cx="127635" cy="127635"/>
                <wp:effectExtent l="0" t="0" r="24765" b="24765"/>
                <wp:wrapNone/>
                <wp:docPr id="51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518" name="Freeform 12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731C0" id="Group 119" o:spid="_x0000_s1026" style="position:absolute;margin-left:14.4pt;margin-top:12.65pt;width:10.05pt;height:10.05pt;z-index:503286912;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20EQQAAE8LAAAOAAAAZHJzL2Uyb0RvYy54bWykVtuO4zYMfS/QfxD82CJjy/FkkmAyi0Uu&#10;gwLbdoFNP0Cx5QtqW67kxJkt+u8lKdtxZuLtYJuHWA5PqMNDieTjh3ORs5PUJlPlyuF3nsNkGaoo&#10;K5OV88d+N5k7zNSijESuSrlyXqRxPjz9+MNjUy2lr1KVR1IzcFKaZVOtnLSuq6XrmjCVhTB3qpIl&#10;GGOlC1HDq07cSIsGvBe563vezG2UjiqtQmkM/LqxRueJ/MexDOvf49jImuUrB7jV9K3p+4Df7tOj&#10;WCZaVGkWtjTEd7AoRFbCpr2rjagFO+rsjasiC7UyKq7vQlW4Ko6zUFIMEA33XkXzrNWxoliSZZNU&#10;vUwg7Sudvttt+Nvps2ZZtHLu+YPDSlFAkmhfxvkC5WmqZAmoZ119qT5rGyMsP6nwTwNm97Ud3xML&#10;ZofmVxWBQ3GsFclzjnWBLiBwdqYsvPRZkOeahfAj9x9m03uHhWBq15SlMIVU4r8493yHgXUxs/kL&#10;0237X9+DIPCPuEB2Ymm3JJotLYwJTpu5CGr+n6BfUlFJypNBqXpB4exbQXdaSjzDjPt05HB/AHaC&#10;mqGaAwvCDIj+nzq+UaTTclQPsQyPpn6WitIhTp9MTSInEawoyVHLfQ/XJi5yuBU/T5gHp8Lz6au9&#10;Oj2Md7CfXLb3WMPaFMCd6DGQtoGrKXjqUnjBTDsM+EFEestR0IEsp6k3v8kJTpHdDzkFtznNOgy5&#10;us0JDlXvZ5QTZHsQHB/jtOhgyGl+mxO/1nwxu6ETHwoOiJs68WvFx5M3VH3P/RFa17LfpjXUfJTW&#10;tejjtIbC7/lshNa18rdTCMVsJIdQI/pTL9LuIoTnsr0JsGIC25lHJaxSBovQHuSHOrOftmUGUHht&#10;RsAgCoK7mvRtMDBFMCTYVrBvozmkjuD374ODpASn4g6xk3f7bAPW0DVf90vtMOiXB3vpK1GjThgv&#10;Lllj6y1L7RN/L9RJ7hUh6kul9z2q2LDbxZ6XQxwikN8F2dm7Z0X+OhyVU/DXWbunRcE1Al/vwbzd&#10;L8yVkTYBGCT1kj5w1GtQP0u1y/KcCmheohwLHgR0WozKswiNKIXRyWGda3YSOI3Qp83ZFQy6fhmR&#10;s1SKaNuua5Hldk3hoj+o8m0asN7TuPH3wlts59t5MAn82XYSeJvN5ONuHUxmO/5wv5lu1usN/wep&#10;8WCZZlEkS2TXjT48eF8nbIcwO7T0w89VFFfB7ujzNlj3mgaJDLF0T4oOWrdtg7ZvH1T0Ai1RKzvL&#10;wewJi1Tprw5rYI5bOeavo9DSYfkvJfR1zAQOfvQS3D9AA2Z6aDkMLaIMwdXKqR248rhc13ZYPFY6&#10;S1LYiVNaS/URRpo4w6ZJ/Cyr9gVGC1rR1EaxtBMmjoXDd0Jd5uCnfwEAAP//AwBQSwMEFAAGAAgA&#10;AAAhAMefXhPdAAAABwEAAA8AAABkcnMvZG93bnJldi54bWxMjkFLw0AUhO+C/2F5gje7SdtIGrMp&#10;painItgK0ttr9jUJze6G7DZJ/73Pk56GYYaZL19PphUD9b5xVkE8i0CQLZ1ubKXg6/D2lILwAa3G&#10;1llScCMP6+L+LsdMu9F+0rAPleAR6zNUUIfQZVL6siaDfuY6spydXW8wsO0rqXscedy0ch5Fz9Jg&#10;Y/mhxo62NZWX/dUoeB9x3Czi12F3OW9vx0Py8b2LSanHh2nzAiLQFP7K8IvP6FAw08ldrfaiVTBP&#10;mTywJgsQnC/TFYgTa7IEWeTyP3/xAwAA//8DAFBLAQItABQABgAIAAAAIQC2gziS/gAAAOEBAAAT&#10;AAAAAAAAAAAAAAAAAAAAAABbQ29udGVudF9UeXBlc10ueG1sUEsBAi0AFAAGAAgAAAAhADj9If/W&#10;AAAAlAEAAAsAAAAAAAAAAAAAAAAALwEAAF9yZWxzLy5yZWxzUEsBAi0AFAAGAAgAAAAhAHoejbQR&#10;BAAATwsAAA4AAAAAAAAAAAAAAAAALgIAAGRycy9lMm9Eb2MueG1sUEsBAi0AFAAGAAgAAAAhAMef&#10;XhPdAAAABwEAAA8AAAAAAAAAAAAAAAAAawYAAGRycy9kb3ducmV2LnhtbFBLBQYAAAAABAAEAPMA&#10;AAB1BwAAAAA=&#10;">
                <v:shape id="Freeform 120"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QrMIA&#10;AADcAAAADwAAAGRycy9kb3ducmV2LnhtbERPy2oCMRTdF/yHcAV3NaOMVUajiCC6KLQ+QNxdJtfJ&#10;4ORmSKJO/75ZFLo8nPdi1dlGPMmH2rGC0TADQVw6XXOl4Hzavs9AhIissXFMCn4owGrZe1tgod2L&#10;D/Q8xkqkEA4FKjAxtoWUoTRkMQxdS5y4m/MWY4K+ktrjK4XbRo6z7ENarDk1GGxpY6i8Hx9WwXQi&#10;v+vt1zQ3J+f17vOaz3aXXKlBv1vPQUTq4r/4z73XCiajtDa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Cs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p>
    <w:p w14:paraId="5BE28590" w14:textId="77777777" w:rsidR="003F247D" w:rsidRPr="00F648C6" w:rsidRDefault="003F247D" w:rsidP="003F247D">
      <w:pPr>
        <w:pStyle w:val="BodyText"/>
        <w:ind w:firstLine="720"/>
      </w:pPr>
      <w:r w:rsidRPr="00F648C6">
        <w:t>Copy of original Manufacturer's Certificate/Statement of Origin</w:t>
      </w:r>
    </w:p>
    <w:p w14:paraId="1C2ADAE1" w14:textId="77777777" w:rsidR="003F247D" w:rsidRPr="00F648C6" w:rsidRDefault="003F247D" w:rsidP="003F247D">
      <w:pPr>
        <w:pStyle w:val="BodyText"/>
      </w:pPr>
    </w:p>
    <w:p w14:paraId="331B9CFE" w14:textId="20220ECB" w:rsidR="003F247D" w:rsidRPr="00E25F30" w:rsidRDefault="003F247D" w:rsidP="003F247D">
      <w:pPr>
        <w:pStyle w:val="BodyText"/>
        <w:ind w:firstLine="720"/>
        <w:rPr>
          <w:i/>
          <w:sz w:val="20"/>
        </w:rPr>
      </w:pPr>
      <w:r w:rsidRPr="00F648C6">
        <w:rPr>
          <w:noProof/>
        </w:rPr>
        <mc:AlternateContent>
          <mc:Choice Requires="wpg">
            <w:drawing>
              <wp:anchor distT="0" distB="0" distL="114300" distR="114300" simplePos="0" relativeHeight="251652608" behindDoc="0" locked="0" layoutInCell="1" allowOverlap="1" wp14:anchorId="5210589D" wp14:editId="5824611D">
                <wp:simplePos x="0" y="0"/>
                <wp:positionH relativeFrom="margin">
                  <wp:posOffset>182880</wp:posOffset>
                </wp:positionH>
                <wp:positionV relativeFrom="paragraph">
                  <wp:posOffset>11479</wp:posOffset>
                </wp:positionV>
                <wp:extent cx="127635" cy="127635"/>
                <wp:effectExtent l="0" t="0" r="24765" b="24765"/>
                <wp:wrapNone/>
                <wp:docPr id="51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102" y="96"/>
                          <a:chExt cx="207" cy="207"/>
                        </a:xfrm>
                      </wpg:grpSpPr>
                      <wps:wsp>
                        <wps:cNvPr id="516" name="Freeform 118"/>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B2B07" id="Group 117" o:spid="_x0000_s1026" style="position:absolute;margin-left:14.4pt;margin-top:.9pt;width:10.05pt;height:10.05pt;z-index:5032879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WTCgQAAE8LAAAOAAAAZHJzL2Uyb0RvYy54bWykVm2PozYQ/l6p/8Hyx1ZZMCFvaLOnU15W&#10;la7tSZf+AAfMiwqY2iRkW/W/dzwGArvJ3eqaD2DHD+NnnrFn5vHDpcjJWSidyXJN2YNLiShDGWVl&#10;sqZ/HPaTJSW65mXEc1mKNX0Rmn54+vGHx6YKhCdTmUdCETBS6qCp1jSt6ypwHB2mouD6QVaihMVY&#10;qoLXMFWJEynegPUidzzXnTuNVFGlZCi0hn+3dpE+of04FmH9exxrUZN8TYFbjU+Fz6N5Ok+PPEgU&#10;r9IsbGnw72BR8KyETXtTW15zclLZG1NFFiqpZVw/hLJwZBxnoUAfwBvmvvLmWclThb4kQZNUvUwg&#10;7Sudvtts+Nv5syJZtKYzNqOk5AUECfcljC2MPE2VBIB6VtWX6rOyPsLwkwz/1LDsvF4388SCybH5&#10;VUZgkJ9qifJcYlUYE+A4uWAUXvooiEtNQviTeYv5FLiEsNSOMUphCqE0XzHmepTA6mpu4xemu/Zb&#10;z13YD83AsOOB3RJptrSMT3Da9FVQ/f8E/ZLySmCctJGqF3TeCbpXQpgzDJouraYI7ATVQzUHK4am&#10;BtG/qeMbRTot7+rBg/Ck62chMRz8/EnXKHISwQiDHLWH4QDXJi5yuBU/T4gLHrgePqz0SQ9jHewn&#10;hxxc0pA2BHAnegyEbWBqCpa6EF4x0w4DdgwivWXI70CW09Rd3uQEp8juZzj5tzlBkL7JCQ5Vb+cu&#10;J8h0A0PsHqdVBzOclrc5sbHmq/kNndhQcEDc1ImNFb8fvKHqB+bdoTWW/TatoeZ3aY1Fv09rKPyB&#10;ze/QGit/+1ixoe6jGEKO6E89T7uLEF7K9ibAiHBTzlxMYZXUJgkdQH5IQYdpm2YAZa7NHTCIYsBd&#10;Tvo6GJgaMATYZrCvoxmEDuGz98FBUoSvhnDQAHZpHVZQNV/XS0UJ1Muj+YYHFa+NTt2QNGuKiSa1&#10;b/N/Ic/iIBFRXzO952LGht2u63k5xBmE4XdFduvdu0J7HQ4rONjrVru3RcE1AlvvwbzdL8ylFjYA&#10;xl+sJb3jRq9B/izlPstz1CYvjRwr5vt4WrTMs8gsGim0So6bXJEzN90I/togjGBQ9csIjaWCR7t2&#10;XPMst2N019iDLN+GweR7bDf+Wbmr3XK39Ce+N99NfHe7nXzcb/zJfM8Ws+10u9ls2b+GGvODNIsi&#10;URp2XevD/PdVwrYJs01L3/yMvBg5u8ffW2edMQ0UGXzp3ugdlG5bBm3dPsroBUqikraXg94TBqlU&#10;f1PSQB+3pvqvE1eCkvyXEuq6iYRp/HDizxYeTNRw5Thc4WUIpta0pnDlzXBT22bxVKksSWEnhmEt&#10;5UdoaeLMFE3kZ1m1E2gtcIRdG/rSdpimLRzOEXXtg5/+AwAA//8DAFBLAwQUAAYACAAAACEAzuY5&#10;Pt0AAAAGAQAADwAAAGRycy9kb3ducmV2LnhtbEyOT0vDQBDF74LfYRnBm92k/iFNsymlqKci2ArS&#10;2zSZJqHZ2ZDdJum3dzzp6THvDe/9stVkWzVQ7xvHBuJZBIq4cGXDlYGv/dtDAsoH5BJbx2TgSh5W&#10;+e1NhmnpRv6kYRcqJSXsUzRQh9ClWvuiJot+5jpiyU6utxjk7Ctd9jhKuW31PIpetMWGZaHGjjY1&#10;FefdxRp4H3FcP8avw/Z82lwP++eP721MxtzfTeslqEBT+HuGX3xBh1yYju7CpVetgXki5EF8EYmf&#10;kgWoo9jxAnSe6f/4+Q8AAAD//wMAUEsBAi0AFAAGAAgAAAAhALaDOJL+AAAA4QEAABMAAAAAAAAA&#10;AAAAAAAAAAAAAFtDb250ZW50X1R5cGVzXS54bWxQSwECLQAUAAYACAAAACEAOP0h/9YAAACUAQAA&#10;CwAAAAAAAAAAAAAAAAAvAQAAX3JlbHMvLnJlbHNQSwECLQAUAAYACAAAACEA+5D1kwoEAABPCwAA&#10;DgAAAAAAAAAAAAAAAAAuAgAAZHJzL2Uyb0RvYy54bWxQSwECLQAUAAYACAAAACEAzuY5Pt0AAAAG&#10;AQAADwAAAAAAAAAAAAAAAABkBgAAZHJzL2Rvd25yZXYueG1sUEsFBgAAAAAEAAQA8wAAAG4HAAAA&#10;AA==&#10;">
                <v:shape id="Freeform 118"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hRcYA&#10;AADcAAAADwAAAGRycy9kb3ducmV2LnhtbESPS2vDMBCE74X+B7GF3ho5xXngWA6lENJDIc0DQm6L&#10;tbFMrZWR1MT991WgkOMwM98w5XKwnbiQD61jBeNRBoK4drrlRsFhv3qZgwgRWWPnmBT8UoBl9fhQ&#10;YqHdlbd02cVGJAiHAhWYGPtCylAbshhGridO3tl5izFJ30jt8ZrgtpOvWTaVFltOCwZ7ejdUf+9+&#10;rILZRH61q80sN3vn9frzlM/Xx1yp56fhbQEi0hDv4f/2h1YwGU/hdiYdAV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phRcYAAADcAAAADwAAAAAAAAAAAAAAAACYAgAAZHJz&#10;L2Rvd25yZXYueG1sUEsFBgAAAAAEAAQA9QAAAIsDAAAAAA==&#10;" path="m,206r206,l206,,,,,206xe" filled="f" strokeweight=".72pt">
                  <v:path arrowok="t" o:connecttype="custom" o:connectlocs="0,302;206,302;206,96;0,96;0,302" o:connectangles="0,0,0,0,0"/>
                </v:shape>
                <w10:wrap anchorx="margin"/>
              </v:group>
            </w:pict>
          </mc:Fallback>
        </mc:AlternateContent>
      </w:r>
      <w:r w:rsidRPr="00F648C6">
        <w:t>Copy of original vendor’s Buy America Certification</w:t>
      </w:r>
      <w:r w:rsidR="00E25F30">
        <w:t>.</w:t>
      </w:r>
      <w:r w:rsidR="00E25F30">
        <w:rPr>
          <w:i/>
          <w:sz w:val="20"/>
        </w:rPr>
        <w:t xml:space="preserve"> (Must include supplier content certification.)</w:t>
      </w:r>
    </w:p>
    <w:p w14:paraId="4562790A" w14:textId="77777777" w:rsidR="003F247D" w:rsidRPr="00F648C6" w:rsidRDefault="003F247D" w:rsidP="003F247D">
      <w:pPr>
        <w:pStyle w:val="BodyText"/>
      </w:pPr>
    </w:p>
    <w:p w14:paraId="6DCA5A62" w14:textId="6239F683" w:rsidR="003F247D" w:rsidRPr="004F3628" w:rsidRDefault="003F247D" w:rsidP="003F247D">
      <w:pPr>
        <w:pStyle w:val="BodyText"/>
        <w:ind w:firstLine="720"/>
        <w:rPr>
          <w:i/>
          <w:sz w:val="20"/>
        </w:rPr>
      </w:pPr>
      <w:r w:rsidRPr="00F648C6">
        <w:rPr>
          <w:noProof/>
        </w:rPr>
        <mc:AlternateContent>
          <mc:Choice Requires="wpg">
            <w:drawing>
              <wp:anchor distT="0" distB="0" distL="114300" distR="114300" simplePos="0" relativeHeight="251653632" behindDoc="0" locked="0" layoutInCell="1" allowOverlap="1" wp14:anchorId="06AE8CD3" wp14:editId="715D34B8">
                <wp:simplePos x="0" y="0"/>
                <wp:positionH relativeFrom="margin">
                  <wp:posOffset>182880</wp:posOffset>
                </wp:positionH>
                <wp:positionV relativeFrom="paragraph">
                  <wp:posOffset>15240</wp:posOffset>
                </wp:positionV>
                <wp:extent cx="128016" cy="128016"/>
                <wp:effectExtent l="0" t="0" r="24765" b="24765"/>
                <wp:wrapNone/>
                <wp:docPr id="50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10" name="Freeform 11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D8B4D" id="Group 115" o:spid="_x0000_s1026" style="position:absolute;margin-left:14.4pt;margin-top:1.2pt;width:10.1pt;height:10.1pt;z-index:503288960;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VOEAQAAE8LAAAOAAAAZHJzL2Uyb0RvYy54bWykVttu4zYQfS/QfyD42MKRKMuObcRZLHwJ&#10;Cmy7C6z3A2iJuqCSqJLyJS36750ZSrac2Mli6weJNI+GZ86QM/Pw4VgWbK+MzXU15+LO50xVkY7z&#10;Kp3zb5v1YMKZbWQVy0JXas6fleUfHn/+6eFQz1SgM13EyjAwUtnZoZ7zrGnqmefZKFOltHe6VhUs&#10;JtqUsoGpSb3YyANYLwsv8P2xd9Amro2OlLXw79It8keynyQqaj4niVUNK+YcuDX0NPTc4tN7fJCz&#10;1Mg6y6OWhvwBFqXMK9j0ZGopG8l2Jn9lqswjo61OmrtIl55OkjxS5AN4I/wX3jwZvavJl3R2SOuT&#10;TCDtC51+2Gz0x/6LYXk85yN/ylklSwgS7cuEGKE8hzqdAerJ1F/rL8b5CMNPOvrTwrL3ch3nqQOz&#10;7eF3HYNBuWs0yXNMTIkmwHF2pCg8n6Kgjg2L4E8RTHwx5iyCpXZMUYoyCCV+JYQfcAar07GLX5St&#10;2m8D/959iANkJ2duS6LZ0kKf4LTZs6D2/wn6NZO1ojhZlKoTVMCBc4KujVJ4hkFTooz7A7AT1PbV&#10;7K0gzILo7+r4SpFOy5t6yFm0s82T0hQOuf9kGxI5jWFEQY5b7hvwIikLuBW/DpgPHvgBPdqrc4KJ&#10;DvaLxzY+O7A2BHAnThgIW8/UECx1ITxjhh0G7CAiu2Yo7ECO09CfXOU06mDIKbzOCU7au5zgUDnM&#10;W5wg0/UMiVuc4JadbG0m1znhyenZmo6v6CT6ggPiqk7iUvHbweurvhHBDVqXsl+n1df8Jq1L0W/T&#10;6gu/EeMbtC6Vv36sRF/3i3MFOeJ06mXWXYToWLU3AUZMYjnzKYXV2mIS2oD8kII2wzbNAAqvzQ0w&#10;iILgLie9DQamCIYAuwz2NlpA6AhO2RqceQcOkhJ82rfuPmsdNlA1X9ZLwxnUy6279LVsUCf0F4fs&#10;MOeUaDL3xv9LvVcbTYjmnOkDn9If7HZeL6o+DhHI74zs1rt3TfY6HFVwsNetdm+HgmsEtr4H83q/&#10;qNBWuQCgk1RLTo6jXr38Wel1XhSUQIsK5ZiKMKTTYnWRx7iIUliTbheFYXuJ3Qj92iBcwKDqVzEZ&#10;y5SMV+24kXnhxuQu2oMs34YB8z21G/9M/elqspqEgzAYrwahv1wOPq4X4WC8Fvej5XC5WCzFv0hN&#10;hLMsj2NVIbuu9RHh91XCtglzTcup+bnw4sLZNf1eO+td0iCRwZfuTd5B6XZl0NXtrY6foSQa7Xo5&#10;6D1hkGnzN2cH6OPm3P61k0ZxVvxWQV3HSMAxaGgSju4DmJj+yra/IqsITM15w+HK43DRuGZxV5s8&#10;zWAnQWGt9EdoaZIciybxc6zaCbQWNKKujXxpO0xsC/tzQp374Mf/AAAA//8DAFBLAwQUAAYACAAA&#10;ACEARYSLWd0AAAAGAQAADwAAAGRycy9kb3ducmV2LnhtbEyPQUvDQBCF74L/YRnBm90k1lJjNqUU&#10;9VQEW0G8TZNpEpqdDdltkv57x5M9PR5veO+bbDXZVg3U+8axgXgWgSIuXNlwZeBr//awBOUDcomt&#10;YzJwIQ+r/PYmw7R0I3/SsAuVkhL2KRqoQ+hSrX1Rk0U/cx2xZEfXWwxi+0qXPY5SbludRNFCW2xY&#10;FmrsaFNTcdqdrYH3Ecf1Y/w6bE/HzeVn//TxvY3JmPu7af0CKtAU/o/hD1/QIRemgztz6VVrIFkK&#10;eRCdg5J4/iyfHcQmC9B5pq/x818AAAD//wMAUEsBAi0AFAAGAAgAAAAhALaDOJL+AAAA4QEAABMA&#10;AAAAAAAAAAAAAAAAAAAAAFtDb250ZW50X1R5cGVzXS54bWxQSwECLQAUAAYACAAAACEAOP0h/9YA&#10;AACUAQAACwAAAAAAAAAAAAAAAAAvAQAAX3JlbHMvLnJlbHNQSwECLQAUAAYACAAAACEArIw1ThAE&#10;AABPCwAADgAAAAAAAAAAAAAAAAAuAgAAZHJzL2Uyb0RvYy54bWxQSwECLQAUAAYACAAAACEARYSL&#10;Wd0AAAAGAQAADwAAAAAAAAAAAAAAAABqBgAAZHJzL2Rvd25yZXYueG1sUEsFBgAAAAAEAAQA8wAA&#10;AHQHAAAAAA==&#10;">
                <v:shape id="Freeform 11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cqsIA&#10;AADcAAAADwAAAGRycy9kb3ducmV2LnhtbERPy2oCMRTdF/yHcAV3NaOMVUajiCC6KLQ+QNxdJtfJ&#10;4ORmSKJO/75ZFLo8nPdi1dlGPMmH2rGC0TADQVw6XXOl4Hzavs9AhIissXFMCn4owGrZe1tgod2L&#10;D/Q8xkqkEA4FKjAxtoWUoTRkMQxdS5y4m/MWY4K+ktrjK4XbRo6z7ENarDk1GGxpY6i8Hx9WwXQi&#10;v+vt1zQ3J+f17vOaz3aXXKlBv1vPQUTq4r/4z73XCiajND+dS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yq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Pr="00F648C6">
        <w:t>Copy of proof of payment to vendor</w:t>
      </w:r>
      <w:r w:rsidR="004F3628">
        <w:t>.</w:t>
      </w:r>
      <w:r w:rsidR="004F3628">
        <w:rPr>
          <w:i/>
          <w:sz w:val="20"/>
        </w:rPr>
        <w:t xml:space="preserve"> </w:t>
      </w:r>
      <w:r w:rsidR="00E41AC0">
        <w:rPr>
          <w:i/>
          <w:sz w:val="20"/>
        </w:rPr>
        <w:t>(</w:t>
      </w:r>
      <w:r w:rsidR="004F3628">
        <w:rPr>
          <w:i/>
          <w:sz w:val="20"/>
        </w:rPr>
        <w:t>i.e. copy of check to vendor</w:t>
      </w:r>
      <w:r w:rsidR="00E41AC0">
        <w:rPr>
          <w:i/>
          <w:sz w:val="20"/>
        </w:rPr>
        <w:t>.)</w:t>
      </w:r>
    </w:p>
    <w:p w14:paraId="06FA5512"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4656" behindDoc="0" locked="0" layoutInCell="1" allowOverlap="1" wp14:anchorId="1FBC6E48" wp14:editId="1ADF8851">
                <wp:simplePos x="0" y="0"/>
                <wp:positionH relativeFrom="margin">
                  <wp:posOffset>182880</wp:posOffset>
                </wp:positionH>
                <wp:positionV relativeFrom="paragraph">
                  <wp:posOffset>161925</wp:posOffset>
                </wp:positionV>
                <wp:extent cx="128016" cy="128016"/>
                <wp:effectExtent l="0" t="0" r="24765" b="24765"/>
                <wp:wrapNone/>
                <wp:docPr id="50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8" name="Freeform 114"/>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5E706" id="Group 113" o:spid="_x0000_s1026" style="position:absolute;margin-left:14.4pt;margin-top:12.75pt;width:10.1pt;height:10.1pt;z-index:503289984;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fCQQAAE8LAAAOAAAAZHJzL2Uyb0RvYy54bWykVtuOo0YQfY+Uf2jxmMgDjbHHtsazWvky&#10;irTJrrTeD2hDc1GAJt3YeBLl31NVDTbM2LOjjR+gcR2KU6e6q+rhw6nI2VFqk6ly6fA7z2GyDFWU&#10;lcnS+bbbjmYOM7UoI5GrUi6dZ2mcD48///TQVAvpq1TlkdQMnJRm0VRLJ63rauG6JkxlIcydqmQJ&#10;xljpQtTwqBM30qIB70Xu+p43dRulo0qrUBoD/66t0Xkk/3Esw/pzHBtZs3zpALearpque7y6jw9i&#10;kWhRpVnY0hA/wKIQWQkfPbtai1qwg85euSqyUCuj4vouVIWr4jgLJcUA0XDvRTRPWh0qiiVZNEl1&#10;lgmkfaHTD7sN/zh+0SyLls7Eu3dYKQpIEn2XcT5GeZoqWQDqSVdfqy/axgjLTyr804DZfWnH58SC&#10;2b75XUXgUBxqRfKcYl2gCwicnSgLz+csyFPNQviT+zOPTx0WgqldU5bCFFKJb3Hu+Q4D63xq8xem&#10;m/ZdH4PAF3GB7MTCfpJotrQwJtht5iKo+X+Cfk1FJSlPBqU6Cwp73wq61VLiHgZNA6spATtBTV/N&#10;ngVpGhD9uzq+UqTT8qYeYhEeTP0kFaVDHD+ZmkROIlhRkqOW+w6OTVzkcCp+HTEPIvB8uljpkzOM&#10;d7BfXLbzWMPaFMCZOGMgbT1XY/DUpfCCGXcY8IOI9JqjoANZTmNvdpXTpIMhp+A6J9hp3+UEm8pi&#10;3uIE2e454rc4zTsYcppd58SHms+nV3TifcEBcVUnPlT8dvL6qu+4f4PWUPbrtPqa36Q1FP02rb7w&#10;Oz69QWuo/PVtxfu6D/YV1IjzrhdpdxDCU9meBFgxge3MoxJWKYNFaAfyQ53ZUY0EF4DCY3MDDKIg&#10;uKtJb4OBKYIhwbaCvY2GKm3hk/fBQVLyPu/DbQBtwBq65st+qR0G/XJvD30latQJ48Ula2y9Zam9&#10;4/+FOsqdIkR9qfS+RxUbvnax52Ufhwjkd0F29u5ekb8ORx0c/HXW7m5RcIzA13swr78X5spImwAM&#10;knrJOXDUq1c/S7XN8pwKaF6iHHMeBLRbjMqzCI0ohdHJfpVrdhQ4jdCvTcIABl2/jMhZKkW0ade1&#10;yHK7pnDRH1T5Ng1Y72nc+GfuzTezzSwYBf50Mwq89Xr0cbsKRtMtv5+sx+vVas3/RWo8WKRZFMkS&#10;2XWjDw/e1wnbIcwOLefhZxDFINgt/V4H6w5pkMgQS3en6KB12zZo+/ZeRc/QErWysxzMnrBIlf7b&#10;YQ3McUvH/HUQWjos/62Evo6ZwMGPHoLJvQ8Pum/Z9y2iDMHV0qkdOPK4XNV2WDxUOktS+BKntJbq&#10;I4w0cYZNk/hZVu0DjBa0oqmNYmknTBwL+8+EuszBj/8BAAD//wMAUEsDBBQABgAIAAAAIQDLU2TR&#10;3QAAAAcBAAAPAAAAZHJzL2Rvd25yZXYueG1sTI9BS8NAEIXvgv9hGcGb3aQarTGbUop6KgVbQbxN&#10;k2kSmp0N2W2S/nvHk54ewxve+162nGyrBup949hAPItAEReubLgy8Ll/u1uA8gG5xNYxGbiQh2V+&#10;fZVhWrqRP2jYhUpJCPsUDdQhdKnWvqjJop+5jli8o+stBjn7Spc9jhJuWz2PokdtsWFpqLGjdU3F&#10;aXe2Bt5HHFf38euwOR3Xl+99sv3axGTM7c20egEVaAp/z/CLL+iQC9PBnbn0qjUwXwh5EE0SUOI/&#10;PMu0g2jyBDrP9H/+/AcAAP//AwBQSwECLQAUAAYACAAAACEAtoM4kv4AAADhAQAAEwAAAAAAAAAA&#10;AAAAAAAAAAAAW0NvbnRlbnRfVHlwZXNdLnhtbFBLAQItABQABgAIAAAAIQA4/SH/1gAAAJQBAAAL&#10;AAAAAAAAAAAAAAAAAC8BAABfcmVscy8ucmVsc1BLAQItABQABgAIAAAAIQBM+13fCQQAAE8LAAAO&#10;AAAAAAAAAAAAAAAAAC4CAABkcnMvZTJvRG9jLnhtbFBLAQItABQABgAIAAAAIQDLU2TR3QAAAAcB&#10;AAAPAAAAAAAAAAAAAAAAAGMGAABkcnMvZG93bnJldi54bWxQSwUGAAAAAAQABADzAAAAbQcAAAAA&#10;">
                <v:shape id="Freeform 114"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ccIA&#10;AADcAAAADwAAAGRycy9kb3ducmV2LnhtbERPyWrDMBC9F/IPYgK5NXKKs+BaDiEQkkOh2aD0NlhT&#10;y8QaGUlN3L+vDoUeH28v14PtxJ18aB0rmE0zEMS10y03Cq6X3fMKRIjIGjvHpOCHAqyr0VOJhXYP&#10;PtH9HBuRQjgUqMDE2BdShtqQxTB1PXHivpy3GBP0jdQeHyncdvIlyxbSYsupwWBPW0P17fxtFSzn&#10;8tju3pe5uTiv92+f+Wr/kSs1GQ+bVxCRhvgv/nMftIJ5ltamM+kI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MZxwgAAANw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p>
    <w:p w14:paraId="4C9E4391" w14:textId="4409C266" w:rsidR="003F247D" w:rsidRDefault="003F247D" w:rsidP="003F247D">
      <w:pPr>
        <w:pStyle w:val="BodyText"/>
        <w:ind w:left="720"/>
      </w:pPr>
      <w:r w:rsidRPr="00F648C6">
        <w:t xml:space="preserve">Copy of vendor’s invoice. </w:t>
      </w:r>
      <w:r w:rsidR="00E41AC0" w:rsidRPr="00F635F2">
        <w:rPr>
          <w:i/>
        </w:rPr>
        <w:t>(</w:t>
      </w:r>
      <w:r w:rsidRPr="00C546A9">
        <w:rPr>
          <w:i/>
          <w:sz w:val="20"/>
        </w:rPr>
        <w:t>Each vehicl</w:t>
      </w:r>
      <w:r w:rsidR="00E41AC0">
        <w:rPr>
          <w:i/>
          <w:sz w:val="20"/>
        </w:rPr>
        <w:t>e should be invoiced separately identifying VIN and agency.)</w:t>
      </w:r>
      <w:r w:rsidRPr="00C546A9">
        <w:rPr>
          <w:i/>
          <w:sz w:val="20"/>
        </w:rPr>
        <w:t xml:space="preserve"> </w:t>
      </w:r>
    </w:p>
    <w:p w14:paraId="6E92FC12" w14:textId="77777777" w:rsidR="003F247D" w:rsidRPr="00F648C6" w:rsidRDefault="003F247D" w:rsidP="00E376AE">
      <w:pPr>
        <w:pStyle w:val="BodyText"/>
      </w:pPr>
    </w:p>
    <w:p w14:paraId="17DD3C0C" w14:textId="6A53AABB" w:rsidR="003F247D" w:rsidRPr="00F648C6" w:rsidRDefault="003F247D" w:rsidP="003F247D">
      <w:pPr>
        <w:pStyle w:val="BodyText"/>
        <w:ind w:firstLine="720"/>
      </w:pPr>
      <w:r w:rsidRPr="00F648C6">
        <w:rPr>
          <w:noProof/>
        </w:rPr>
        <mc:AlternateContent>
          <mc:Choice Requires="wpg">
            <w:drawing>
              <wp:anchor distT="0" distB="0" distL="114300" distR="114300" simplePos="0" relativeHeight="251655680" behindDoc="0" locked="0" layoutInCell="1" allowOverlap="1" wp14:anchorId="0C7D3BD5" wp14:editId="3B6D1AE5">
                <wp:simplePos x="0" y="0"/>
                <wp:positionH relativeFrom="margin">
                  <wp:posOffset>182880</wp:posOffset>
                </wp:positionH>
                <wp:positionV relativeFrom="paragraph">
                  <wp:posOffset>15240</wp:posOffset>
                </wp:positionV>
                <wp:extent cx="128016" cy="128016"/>
                <wp:effectExtent l="0" t="0" r="24765" b="24765"/>
                <wp:wrapNone/>
                <wp:docPr id="505" name="Group 1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6" name="Freeform 1138"/>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F4AE" id="Group 1137" o:spid="_x0000_s1026" style="position:absolute;margin-left:14.4pt;margin-top:1.2pt;width:10.1pt;height:10.1pt;z-index:50329100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1DAQAAFELAAAOAAAAZHJzL2Uyb0RvYy54bWykVm2PozYQ/l6p/8HiY6ssmLDZJNrs6ZSX&#10;VaVre9KlP8AB86ICpjYJ2Vb9750ZA4Hd5G51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K+feu3dYKQoIEu3LOJ8+oD5NlSwB9qyrL9VnbZ2E4ScV/mlg2X29jvPE&#10;gtmh+VVFYFEca0X6nGNdoAnwnJ0pDC99GOS5ZiH8yf25x2cOC2GpHVOYwhRiiV9x7vkOg9XFzAYw&#10;TLftt773YD/EAbITS7sl0WxpoU9w3MxFUfP/FP2SikpSoAxK1SsKTlhFd1pKPMQo6tyKSshOUTOU&#10;c7CCPA2o/k0h30jSiXlTELEMj6Z+loriIU6fTE0qJxGMKMpRS34PFycucrgXP0+YBy54Pj2s9kkP&#10;4x3sJ5ftPdawNgZwK3oMxG1gagqWuhheMNMOA3YQkV4zFHQgy2nqza9ygjNt90NOwXVOEKVvcoJT&#10;1du5yQly3cAQv8Vp0cGQ0/w6Jz7WfDG7ohMfCg6IqzrxseK3gzdUfc/9G7TGsl+nNdT8Jq2x6Ldp&#10;DYXf89kNWmPlrx8rPtR9FENIEv2pF2l3EcJz2d4EGDGBBc2jHFYpg1loD/JDDtpP2zwDKLw2N8Ag&#10;CoK7pPR1MDBFMATYprCvozmEjuD374ODpARfDOGgAezSOqyhbr6umNphUDEP+I1YVqJGnboha1YO&#10;JZrUvvH/Qp3kXhGivqR636OUDbtd1vNyiEME8rsgu/XuXZG9Dkc1HOx1q93bouAaga33YN7uF+bK&#10;SBsA9JeKSe846jXIn6XaZXlO2uQlyrHgQUCnxag8i3ARpTA6OaxzzU4C+xH6tUEYwaDulxEZS6WI&#10;tu24Fllux+Qu2oMs34YB8z01HP8svMV2vp0Hk8CfbSeBt9lMPu7WwWS24w/3m+lmvd7wf5EaD5Zp&#10;FkWyRHZd88OD95XCtg2zbUvf/oy8GDm7o99bZ90xDRIZfOne5B3UblsGbeE+qOgFSqJWtpuD7hMG&#10;qdJ/O6yBTm7lmL+OQkuH5b+UUNgxEtj60SS4f/Bhoocrh+GKKEMwtXJqB648Dte1bRePlc6SFHbi&#10;FNZSfYSeJs6waBI/y6qdQG9BI+rbyJe2x8TGcDgn1KUTfvoPAAD//wMAUEsDBBQABgAIAAAAIQBF&#10;hItZ3QAAAAYBAAAPAAAAZHJzL2Rvd25yZXYueG1sTI9BS8NAEIXvgv9hGcGb3STWUmM2pRT1VARb&#10;QbxNk2kSmp0N2W2S/nvHkz09Hm9475tsNdlWDdT7xrGBeBaBIi5c2XBl4Gv/9rAE5QNyia1jMnAh&#10;D6v89ibDtHQjf9KwC5WSEvYpGqhD6FKtfVGTRT9zHbFkR9dbDGL7Spc9jlJuW51E0UJbbFgWauxo&#10;U1Nx2p2tgfcRx/Vj/DpsT8fN5Wf/9PG9jcmY+7tp/QIq0BT+j+EPX9AhF6aDO3PpVWsgWQp5EJ2D&#10;knj+LJ8dxCYL0Hmmr/HzXwAAAP//AwBQSwECLQAUAAYACAAAACEAtoM4kv4AAADhAQAAEwAAAAAA&#10;AAAAAAAAAAAAAAAAW0NvbnRlbnRfVHlwZXNdLnhtbFBLAQItABQABgAIAAAAIQA4/SH/1gAAAJQB&#10;AAALAAAAAAAAAAAAAAAAAC8BAABfcmVscy8ucmVsc1BLAQItABQABgAIAAAAIQC/X7u1DAQAAFEL&#10;AAAOAAAAAAAAAAAAAAAAAC4CAABkcnMvZTJvRG9jLnhtbFBLAQItABQABgAIAAAAIQBFhItZ3QAA&#10;AAYBAAAPAAAAAAAAAAAAAAAAAGYGAABkcnMvZG93bnJldi54bWxQSwUGAAAAAAQABADzAAAAcAcA&#10;AAAA&#10;">
                <v:shape id="Freeform 1138"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3mMUA&#10;AADcAAAADwAAAGRycy9kb3ducmV2LnhtbESPT2sCMRTE7wW/Q3hCbzVrWf+wGkUKooeCrQri7bF5&#10;bhY3L0uS6vrtG6HQ4zAzv2Hmy8424kY+1I4VDAcZCOLS6ZorBcfD+m0KIkRkjY1jUvCgAMtF72WO&#10;hXZ3/qbbPlYiQTgUqMDE2BZShtKQxTBwLXHyLs5bjEn6SmqP9wS3jXzPsrG0WHNaMNjSh6Hyuv+x&#10;CiYj+VWvd5PcHJzXm89zPt2ccqVe+91qBiJSF//Df+2tVjDKxvA8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eY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Pr="00F648C6">
        <w:t>Copy of purchase order</w:t>
      </w:r>
      <w:r w:rsidR="00AA5690">
        <w:t>(s)</w:t>
      </w:r>
      <w:r w:rsidR="00C546A9">
        <w:t xml:space="preserve">.  </w:t>
      </w:r>
      <w:r w:rsidR="00E41AC0" w:rsidRPr="00F635F2">
        <w:rPr>
          <w:i/>
        </w:rPr>
        <w:t>(</w:t>
      </w:r>
      <w:r w:rsidR="00C546A9">
        <w:rPr>
          <w:i/>
          <w:sz w:val="20"/>
        </w:rPr>
        <w:t>In</w:t>
      </w:r>
      <w:r w:rsidRPr="00C546A9">
        <w:rPr>
          <w:i/>
          <w:sz w:val="20"/>
        </w:rPr>
        <w:t>clude any change orders</w:t>
      </w:r>
      <w:r w:rsidR="00E41AC0">
        <w:rPr>
          <w:i/>
          <w:sz w:val="20"/>
        </w:rPr>
        <w:t>.</w:t>
      </w:r>
      <w:r w:rsidRPr="00C546A9">
        <w:rPr>
          <w:i/>
          <w:sz w:val="20"/>
        </w:rPr>
        <w:t>)</w:t>
      </w:r>
    </w:p>
    <w:p w14:paraId="1D55556E" w14:textId="77777777" w:rsidR="003F247D" w:rsidRPr="00F648C6" w:rsidRDefault="003F247D" w:rsidP="003F247D">
      <w:pPr>
        <w:pStyle w:val="BodyText"/>
      </w:pPr>
      <w:r w:rsidRPr="00F648C6">
        <w:rPr>
          <w:noProof/>
        </w:rPr>
        <mc:AlternateContent>
          <mc:Choice Requires="wpg">
            <w:drawing>
              <wp:anchor distT="0" distB="0" distL="114300" distR="114300" simplePos="0" relativeHeight="251656704" behindDoc="0" locked="0" layoutInCell="1" allowOverlap="1" wp14:anchorId="63AD85BA" wp14:editId="12F015CD">
                <wp:simplePos x="0" y="0"/>
                <wp:positionH relativeFrom="margin">
                  <wp:posOffset>182880</wp:posOffset>
                </wp:positionH>
                <wp:positionV relativeFrom="paragraph">
                  <wp:posOffset>161925</wp:posOffset>
                </wp:positionV>
                <wp:extent cx="128016" cy="128016"/>
                <wp:effectExtent l="0" t="0" r="24765" b="24765"/>
                <wp:wrapNone/>
                <wp:docPr id="503"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504" name="Freeform 114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E93A1" id="Group 1139" o:spid="_x0000_s1026" style="position:absolute;margin-left:14.4pt;margin-top:12.75pt;width:10.1pt;height:10.1pt;z-index:503292032;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J0DgQAAFELAAAOAAAAZHJzL2Uyb0RvYy54bWykVtuO4zYMfS/QfxD02CJjy/FkkmAyi0Uu&#10;gwLbdoFNP0Cx5QtqW67kXKZF/70kZSf2TLI72ObBlsNj+vBQIvn44VQW7KCMzXW14OLO50xVkY7z&#10;Kl3wP7ab0ZQz28gqloWu1IK/KMs/PP34w+OxnqtAZ7qIlWHgpLLzY73gWdPUc8+zUaZKae90rSow&#10;JtqUsoFHk3qxkUfwXhZe4PsT76hNXBsdKWvh35Uz8ifynyQqan5PEqsaViw4cGvoaui6w6v39Cjn&#10;qZF1lkctDfkdLEqZV/DRs6uVbCTbm/yNqzKPjLY6ae4iXXo6SfJIUQwQjfBfRfNs9L6mWNL5Ma3P&#10;MoG0r3T6brfRb4fPhuXxgt/7Y84qWUKS6LtMiPEM9TnW6Rxgz6b+Un82LkhYftLRnxbM3ms7PqcO&#10;zHbHX3UMHuW+0aTPKTEluoDI2YnS8HJOgzo1LII/RTD1xYSzCEztmtIUZZBLfEsIP+AMrLOJS2CU&#10;rdt3A//BvYgLZCfn7pNEs6WFMcF2sxdF7f9T9Esma0WJsijVWdGwU3RjlMJNDKKGtOmQACA7RW1f&#10;zp4FYRZU/6aQbyTpxLwpiJxHe9s8K035kIdPtiGV0xhWlOW43Q5bODhJWcC5+HnEfAjBD+jSHp4z&#10;THSwnzy29dmRtTmAU3HGQN56rsbgqcvhBQP70GHADyKya45A2p4jMfanVznddzDkFF7nBFut5+o6&#10;J9hV3+YEta7n6CanWQdDTtPrnMRQ89nkik6iLzggruokhorfTl5f9a0IbtAayn6dVl/zm7SGot+m&#10;1Rd+KyY3aA2Vv55C0dd9sK+gSJx3vcy6gxCdqvYkwIpJbGg+1bBaW6xCW5AfatB23NYZQOGxuQEG&#10;URDcFaWvg4EpgiHBroR9HS0gdQS/fx8cJCU4VXeInby7exuwgb75umMazqBj7tyhr2WDOmG8uGTH&#10;BadCk7k7/l/qg9pqQjSXUh/4VLLhaxd7UfVxiEB+F2Rn7+41+etwVE7BX2ft7g4Fxwh8vQfz9ntR&#10;oa1yCcAgqZmcA0e9evWz0pu8KKiAFhXKMRNhSLvF6iKP0YhSWJPuloVhB4nzCP3anA1g0PermJxl&#10;Ssbrdt3IvHBrChf9QZVv04D1ngaOf2b+bD1dT8NRGEzWo9BfrUYfN8twNNmIh/vVeLVcrsS/SE2E&#10;8yyPY1Uhu274EeH7WmE7hrmx5Tz+DKIYBLuh39tgvSENEhli6e4UHfRu1wZd497p+AVaotFumoPp&#10;ExaZNn9zdoRJbsHtX3tpFGfFLxU0dswEjn70EN4/BPBg+pZd3yKrCFwteMPhyONy2bhxcV+bPM3g&#10;S4LSWumPMNMkOTZN4udYtQ8wW9CK5jaKpZ0xcTDsPxPqMgk//QcAAP//AwBQSwMEFAAGAAgAAAAh&#10;AMtTZNHdAAAABwEAAA8AAABkcnMvZG93bnJldi54bWxMj0FLw0AQhe+C/2EZwZvdpBqtMZtSinoq&#10;BVtBvE2TaRKanQ3ZbZL+e8eTnh7DG977XracbKsG6n3j2EA8i0ARF65suDLwuX+7W4DyAbnE1jEZ&#10;uJCHZX59lWFaupE/aNiFSkkI+xQN1CF0qda+qMmin7mOWLyj6y0GOftKlz2OEm5bPY+iR22xYWmo&#10;saN1TcVpd7YG3kccV/fx67A5HdeX732y/drEZMztzbR6ARVoCn/P8Isv6JAL08GdufSqNTBfCHkQ&#10;TRJQ4j88y7SDaPIEOs/0f/78BwAA//8DAFBLAQItABQABgAIAAAAIQC2gziS/gAAAOEBAAATAAAA&#10;AAAAAAAAAAAAAAAAAABbQ29udGVudF9UeXBlc10ueG1sUEsBAi0AFAAGAAgAAAAhADj9If/WAAAA&#10;lAEAAAsAAAAAAAAAAAAAAAAALwEAAF9yZWxzLy5yZWxzUEsBAi0AFAAGAAgAAAAhAFMWQnQOBAAA&#10;UQsAAA4AAAAAAAAAAAAAAAAALgIAAGRycy9lMm9Eb2MueG1sUEsBAi0AFAAGAAgAAAAhAMtTZNHd&#10;AAAABwEAAA8AAAAAAAAAAAAAAAAAaAYAAGRycy9kb3ducmV2LnhtbFBLBQYAAAAABAAEAPMAAABy&#10;BwAAAAA=&#10;">
                <v:shape id="Freeform 1140"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MdMUA&#10;AADcAAAADwAAAGRycy9kb3ducmV2LnhtbESPT2sCMRTE7wW/Q3iCt5q1rFVWo4ggeii0/gHx9tg8&#10;N4ublyVJdfvtm0LB4zAzv2Hmy8424k4+1I4VjIYZCOLS6ZorBafj5nUKIkRkjY1jUvBDAZaL3ssc&#10;C+0evKf7IVYiQTgUqMDE2BZShtKQxTB0LXHyrs5bjEn6SmqPjwS3jXzLsndpsea0YLCltaHydvi2&#10;CiZj+VVvPie5OTqvtx+XfLo950oN+t1qBiJSF5/h//ZOKxhn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cx0xQAAANw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p>
    <w:p w14:paraId="6DBB11DC" w14:textId="63BBD534" w:rsidR="003F247D" w:rsidRPr="00F648C6" w:rsidRDefault="003F247D" w:rsidP="003F247D">
      <w:pPr>
        <w:pStyle w:val="BodyText"/>
        <w:ind w:left="720"/>
      </w:pPr>
      <w:r w:rsidRPr="00F648C6">
        <w:t xml:space="preserve">Signed lease document if </w:t>
      </w:r>
      <w:r w:rsidR="00867CCC">
        <w:t>applicable</w:t>
      </w:r>
      <w:r w:rsidRPr="00F648C6">
        <w:t xml:space="preserve">. </w:t>
      </w:r>
      <w:r w:rsidR="00E41AC0" w:rsidRPr="00F635F2">
        <w:rPr>
          <w:i/>
        </w:rPr>
        <w:t>(</w:t>
      </w:r>
      <w:r w:rsidRPr="00C546A9">
        <w:rPr>
          <w:i/>
          <w:sz w:val="20"/>
        </w:rPr>
        <w:t>The lease must include the new vehicle.</w:t>
      </w:r>
      <w:r w:rsidR="00E41AC0">
        <w:rPr>
          <w:i/>
          <w:sz w:val="20"/>
        </w:rPr>
        <w:t>)</w:t>
      </w:r>
    </w:p>
    <w:p w14:paraId="1A707CC8" w14:textId="77777777" w:rsidR="00FE2528" w:rsidRPr="00F648C6" w:rsidRDefault="00FE2528" w:rsidP="00FE2528">
      <w:pPr>
        <w:pStyle w:val="BodyText"/>
      </w:pPr>
      <w:r w:rsidRPr="00F648C6">
        <w:rPr>
          <w:noProof/>
        </w:rPr>
        <mc:AlternateContent>
          <mc:Choice Requires="wpg">
            <w:drawing>
              <wp:anchor distT="0" distB="0" distL="114300" distR="114300" simplePos="0" relativeHeight="251710976" behindDoc="0" locked="0" layoutInCell="1" allowOverlap="1" wp14:anchorId="686FBCB3" wp14:editId="21A71A23">
                <wp:simplePos x="0" y="0"/>
                <wp:positionH relativeFrom="margin">
                  <wp:posOffset>182880</wp:posOffset>
                </wp:positionH>
                <wp:positionV relativeFrom="paragraph">
                  <wp:posOffset>161925</wp:posOffset>
                </wp:positionV>
                <wp:extent cx="128016" cy="128016"/>
                <wp:effectExtent l="0" t="0" r="24765" b="24765"/>
                <wp:wrapNone/>
                <wp:docPr id="1"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9" name="Freeform 1140"/>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4C58" id="Group 1139" o:spid="_x0000_s1026" style="position:absolute;margin-left:14.4pt;margin-top:12.75pt;width:10.1pt;height:10.1pt;z-index:25171097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EtDgQAAE0LAAAOAAAAZHJzL2Uyb0RvYy54bWykVm2PozYQ/l6p/8HiY6ssmLDZJNrs6ZSX&#10;VaVre9KlP8AB86ICpjYJ2Vb9750ZA4Hd5G51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DuHlaKAENGujPPpAtVpqmQJoGddfak+a+siDD+p8E8Dy+7rdZwnFswO&#10;za8qAoviWCtS5xzrAk2A3+xMQXjpgyDPNQvhT+7PPT5zWAhL7ZiCFKYQSfyKc893GKwuZjZ8Ybpt&#10;v/W9B/shDpCdWNotiWZLC32Cw2Yuepr/p+eXVFSSwmRQqlbPRafnTkuJBxgkDejA4faA6/Q0QzEH&#10;KwgzoPk3ZXwjSCflTTnEMjya+lkqioY4fTI1aZxEMKIYR+1h2MOliYsc7sTPE+aBC55Pj/bi9DA4&#10;PRb2k8v2HmtYGwG4ET0GojYwNQVLXQQvmGmHATuISK8ZCjqQ5TT15lc53Xcw5BRc5wQH7Zuc4Ez1&#10;vt3kBHluYIjf4gSnore1n1/nxMeaL2ZXdOJDwQFxVSc+Vvx28Iaq77l/g9ZY9uu0hprfpDUW/Tat&#10;ofB7PrtBa6z89WPFh7qPYggpoj/1Iu0uQngu25sAIyawmHmUwSplMAftQX7IQPtpm2UAhdfmBhhE&#10;QXCXkr4OBqYIhgDbBPZ1NIfQEfz+fXCQlOCU28F3sm7frcMaaubraqkdBtXyYC99JWrUCf3FIWtW&#10;DiWa1L7x/0Kd5F4Ror4ket+jhA27XdbzcohDBPK7ILv17l2RvQ5H6RTsdavd26LgGoGt92De7hfm&#10;ykgbAHSSSknvOOo1yJ+l2mV5Tgk0L1GOBQ8COi1G5VmEiyiF0clhnWt2EtiL0K+N2QgGNb+MyFgq&#10;RbRtx7XIcjsmd9EeZPk2DJjvqdn4Z+EttvPtPJgE/mw7CbzNZvJxtw4msx1/uN9MN+v1hv+L1Hiw&#10;TLMokiWy6xofHryvELYtmG1Z+tZn5MXI2R393jrrjmmQyOBL9ybvoHLbMmjL9kFFL1AStbKdHHSe&#10;MEiV/tthDXRxK8f8dRRaOiz/pYSyjpHAto8mwf2DDxM9XDkMV0QZgqmVUztw5XG4rm2reKx0lqSw&#10;E6ewluojdDRxhkWT+FlW7QQ6CxpRz0a+tP0lNoXDOaEuXfDTfwAAAP//AwBQSwMEFAAGAAgAAAAh&#10;AMtTZNHdAAAABwEAAA8AAABkcnMvZG93bnJldi54bWxMj0FLw0AQhe+C/2EZwZvdpBqtMZtSinoq&#10;BVtBvE2TaRKanQ3ZbZL+e8eTnh7DG977XracbKsG6n3j2EA8i0ARF65suDLwuX+7W4DyAbnE1jEZ&#10;uJCHZX59lWFaupE/aNiFSkkI+xQN1CF0qda+qMmin7mOWLyj6y0GOftKlz2OEm5bPY+iR22xYWmo&#10;saN1TcVpd7YG3kccV/fx67A5HdeX732y/drEZMztzbR6ARVoCn/P8Isv6JAL08GdufSqNTBfCHkQ&#10;TRJQ4j88y7SDaPIEOs/0f/78BwAA//8DAFBLAQItABQABgAIAAAAIQC2gziS/gAAAOEBAAATAAAA&#10;AAAAAAAAAAAAAAAAAABbQ29udGVudF9UeXBlc10ueG1sUEsBAi0AFAAGAAgAAAAhADj9If/WAAAA&#10;lAEAAAsAAAAAAAAAAAAAAAAALwEAAF9yZWxzLy5yZWxzUEsBAi0AFAAGAAgAAAAhAKlRcS0OBAAA&#10;TQsAAA4AAAAAAAAAAAAAAAAALgIAAGRycy9lMm9Eb2MueG1sUEsBAi0AFAAGAAgAAAAhAMtTZNHd&#10;AAAABwEAAA8AAAAAAAAAAAAAAAAAaAYAAGRycy9kb3ducmV2LnhtbFBLBQYAAAAABAAEAPMAAABy&#10;BwAAAAA=&#10;">
                <v:shape id="Freeform 1140" o:spid="_x0000_s1027" style="position:absolute;left:1102;top:9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wIwwAAANoAAAAPAAAAZHJzL2Rvd25yZXYueG1sRI9BawIx&#10;FITvQv9DeIXeNKtsq26NIgXRg2CrheLtsXndLG5eliTq9t8boeBxmJlvmNmis424kA+1YwXDQQaC&#10;uHS65krB92HVn4AIEVlj45gU/FGAxfypN8NCuyt/0WUfK5EgHApUYGJsCylDachiGLiWOHm/zluM&#10;SfpKao/XBLeNHGXZm7RYc1ow2NKHofK0P1sF41f5Wa9249wcnNfr7TGfrH9ypV6eu+U7iEhdfIT/&#10;2xutYAr3K+kGyPkNAAD//wMAUEsBAi0AFAAGAAgAAAAhANvh9svuAAAAhQEAABMAAAAAAAAAAAAA&#10;AAAAAAAAAFtDb250ZW50X1R5cGVzXS54bWxQSwECLQAUAAYACAAAACEAWvQsW78AAAAVAQAACwAA&#10;AAAAAAAAAAAAAAAfAQAAX3JlbHMvLnJlbHNQSwECLQAUAAYACAAAACEATx6cCMMAAADaAAAADwAA&#10;AAAAAAAAAAAAAAAHAgAAZHJzL2Rvd25yZXYueG1sUEsFBgAAAAADAAMAtwAAAPcCAAAAAA==&#10;" path="m,206r206,l206,,,,,206xe" filled="f" strokeweight=".72pt">
                  <v:path arrowok="t" o:connecttype="custom" o:connectlocs="0,302;206,302;206,96;0,96;0,302" o:connectangles="0,0,0,0,0"/>
                </v:shape>
                <w10:wrap anchorx="margin"/>
              </v:group>
            </w:pict>
          </mc:Fallback>
        </mc:AlternateContent>
      </w:r>
    </w:p>
    <w:p w14:paraId="7A76C679" w14:textId="15B1B595" w:rsidR="00FE2528" w:rsidRDefault="00FE2528" w:rsidP="00FE2528">
      <w:pPr>
        <w:pStyle w:val="BodyText"/>
        <w:ind w:firstLine="720"/>
      </w:pPr>
      <w:r>
        <w:t xml:space="preserve">Check this box to confirm you have updated your vehicle maintenance plan to include the new </w:t>
      </w:r>
    </w:p>
    <w:p w14:paraId="064BF990" w14:textId="39A90BE4" w:rsidR="00FE2528" w:rsidRPr="00F648C6" w:rsidRDefault="00FE2528" w:rsidP="00FE2528">
      <w:pPr>
        <w:pStyle w:val="BodyText"/>
        <w:ind w:firstLine="720"/>
      </w:pPr>
      <w:r>
        <w:t xml:space="preserve">vehicle.  </w:t>
      </w:r>
      <w:r w:rsidRPr="00FE2528">
        <w:rPr>
          <w:b/>
        </w:rPr>
        <w:t>You do not need to submit the maintenance plan with the delivery documents.</w:t>
      </w:r>
    </w:p>
    <w:p w14:paraId="20CC381C" w14:textId="77777777" w:rsidR="008F02D4" w:rsidRDefault="008F02D4" w:rsidP="00E376AE">
      <w:pPr>
        <w:pStyle w:val="BodyText"/>
      </w:pPr>
      <w:bookmarkStart w:id="5" w:name="_Toc478127399"/>
      <w:r>
        <w:br w:type="page"/>
      </w:r>
    </w:p>
    <w:p w14:paraId="0B1F6B13" w14:textId="650DB74F" w:rsidR="00F72157" w:rsidRPr="00DE38E8" w:rsidRDefault="00CD4E2A" w:rsidP="0002329F">
      <w:pPr>
        <w:pStyle w:val="Heading1"/>
      </w:pPr>
      <w:bookmarkStart w:id="6" w:name="_Toc478127400"/>
      <w:bookmarkEnd w:id="5"/>
      <w:r>
        <w:lastRenderedPageBreak/>
        <w:t>Attachment A</w:t>
      </w:r>
      <w:r w:rsidR="00B15012">
        <w:t xml:space="preserve"> -</w:t>
      </w:r>
      <w:r w:rsidR="00DE38E8" w:rsidRPr="00DE38E8">
        <w:t xml:space="preserve"> </w:t>
      </w:r>
      <w:r w:rsidR="00F8798D">
        <w:t xml:space="preserve">Vehicle </w:t>
      </w:r>
      <w:r w:rsidR="00DE38E8" w:rsidRPr="00DE38E8">
        <w:t>Acceptance</w:t>
      </w:r>
      <w:bookmarkEnd w:id="6"/>
    </w:p>
    <w:p w14:paraId="523E6770" w14:textId="53177F98" w:rsidR="00B14A94" w:rsidRDefault="00B14A94" w:rsidP="00B14A94">
      <w:pPr>
        <w:pStyle w:val="BodyText"/>
      </w:pPr>
      <w:r>
        <w:rPr>
          <w:noProof/>
        </w:rPr>
        <mc:AlternateContent>
          <mc:Choice Requires="wps">
            <w:drawing>
              <wp:anchor distT="0" distB="0" distL="114300" distR="114300" simplePos="0" relativeHeight="251659776" behindDoc="1" locked="0" layoutInCell="1" allowOverlap="1" wp14:anchorId="606645DA" wp14:editId="4E733D32">
                <wp:simplePos x="0" y="0"/>
                <wp:positionH relativeFrom="column">
                  <wp:posOffset>-14068</wp:posOffset>
                </wp:positionH>
                <wp:positionV relativeFrom="paragraph">
                  <wp:posOffset>23837</wp:posOffset>
                </wp:positionV>
                <wp:extent cx="6457071" cy="414997"/>
                <wp:effectExtent l="0" t="0" r="20320" b="23495"/>
                <wp:wrapNone/>
                <wp:docPr id="5" name="Rectangle 5"/>
                <wp:cNvGraphicFramePr/>
                <a:graphic xmlns:a="http://schemas.openxmlformats.org/drawingml/2006/main">
                  <a:graphicData uri="http://schemas.microsoft.com/office/word/2010/wordprocessingShape">
                    <wps:wsp>
                      <wps:cNvSpPr/>
                      <wps:spPr>
                        <a:xfrm>
                          <a:off x="0" y="0"/>
                          <a:ext cx="6457071" cy="414997"/>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0E46" id="Rectangle 5" o:spid="_x0000_s1026" style="position:absolute;margin-left:-1.1pt;margin-top:1.9pt;width:508.45pt;height:32.7pt;z-index:-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g6qQIAAP0FAAAOAAAAZHJzL2Uyb0RvYy54bWysVE1v2zAMvQ/YfxB0X+0ESbsEdYqgRYcB&#10;XVu0HXpWZCk2IImapMTJfv0oyXE/1m7AsIstiuQj+UTy9GynFdkK51swFR0dlZQIw6Fuzbqi3x8u&#10;P32mxAdmaqbAiIruhadni48fTjs7F2NoQNXCEQQxft7ZijYh2HlReN4IzfwRWGFQKcFpFlB066J2&#10;rEN0rYpxWR4XHbjaOuDCe7y9yEq6SPhSCh5upPQiEFVRzC2kr0vfVfwWi1M2Xztmm5b3abB/yEKz&#10;1mDQAeqCBUY2rv0NSrfcgQcZjjjoAqRsuUg1YDWj8lU19w2zItWC5Hg70OT/Hyy/3t460tYVnVJi&#10;mMYnukPSmFkrQaaRns76OVrd21vXSx6PsdaddDr+sQqyS5TuB0rFLhCOl8eT6Ul5MqKEo24ymsxm&#10;JxG0ePK2zocvAjSJh4o6jJ6YZNsrH7LpwSQG86Da+rJVKgmxTcS5cmTL8IFX61FyVRv9Dep8N5uW&#10;ZXpmDJm6KpqnBF4gKUO6is6m42lCeKEb3N6PEoP8NQpmoAyGjoxmDtMp7JWIxShzJyQ+BbI2zkm8&#10;rI5xLkzIFfqG1SKn837oBBiRJdI1YPcAb2Nnvnv76CrSDA3O5Z8Sy86DR4oMJgzOujXg3gJQWFUf&#10;OdsfSMrURJZWUO+xUR3kCfaWX7bYL1fMh1vmcGRxuHENhRv8SAX4ltCfKGnA/XzrPtrjJKGWkg5X&#10;QEX9jw1zghL11eCMzUaTSdwZScA+HqPgnmtWzzVmo88BmxB7HbNLx2gf1OEoHehH3FbLGBVVzHCM&#10;XVEe3EE4D3k14b7jYrlMZrgnLAtX5t7yCB5ZjfPwsHtkzvZDE3DcruGwLtj81exk2+hpYLkJINs0&#10;WE+89nzjjkmT0e/DuMSey8nqaWsvfgEAAP//AwBQSwMEFAAGAAgAAAAhACCR99HfAAAACAEAAA8A&#10;AABkcnMvZG93bnJldi54bWxMj8FOwzAQRO9I/IO1SNxap6YqbcimqkAgTiBaLr1t420SiO0Qu0ng&#10;63FPcBzNaOZNth5NI3rufO0swmyagGBbOF3bEuF99zhZgvCBrKbGWUb4Zg/r/PIio1S7wb5xvw2l&#10;iCXWp4RQhdCmUvqiYkN+6lq20Tu6zlCIsiul7miI5aaRKkkW0lBt40JFLd9XXHxuTwbha/60X/GD&#10;2vc/5vX5Y3P0NLwUiNdX4+YOROAx/IXhjB/RIY9MB3ey2osGYaJUTCLcxANnO5nNb0EcEBYrBTLP&#10;5P8D+S8AAAD//wMAUEsBAi0AFAAGAAgAAAAhALaDOJL+AAAA4QEAABMAAAAAAAAAAAAAAAAAAAAA&#10;AFtDb250ZW50X1R5cGVzXS54bWxQSwECLQAUAAYACAAAACEAOP0h/9YAAACUAQAACwAAAAAAAAAA&#10;AAAAAAAvAQAAX3JlbHMvLnJlbHNQSwECLQAUAAYACAAAACEAWEi4OqkCAAD9BQAADgAAAAAAAAAA&#10;AAAAAAAuAgAAZHJzL2Uyb0RvYy54bWxQSwECLQAUAAYACAAAACEAIJH30d8AAAAIAQAADwAAAAAA&#10;AAAAAAAAAAADBQAAZHJzL2Rvd25yZXYueG1sUEsFBgAAAAAEAAQA8wAAAA8GAAAAAA==&#10;" fillcolor="#f2f2f2 [3052]" strokecolor="#7f7f7f [1612]"/>
            </w:pict>
          </mc:Fallback>
        </mc:AlternateContent>
      </w:r>
    </w:p>
    <w:p w14:paraId="3F1318D7" w14:textId="302F7108" w:rsidR="00B14A94" w:rsidRDefault="00B14A94" w:rsidP="00B14A94">
      <w:pPr>
        <w:pStyle w:val="BodyText"/>
        <w:tabs>
          <w:tab w:val="left" w:pos="6480"/>
        </w:tabs>
        <w:ind w:left="180"/>
      </w:pPr>
      <w:r>
        <w:t xml:space="preserve">GRANTEE: </w:t>
      </w:r>
      <w:r>
        <w:fldChar w:fldCharType="begin"/>
      </w:r>
      <w:r>
        <w:instrText xml:space="preserve"> FILLIN  \d  \* MERGEFORMAT </w:instrText>
      </w:r>
      <w:r>
        <w:fldChar w:fldCharType="end"/>
      </w:r>
      <w:r>
        <w:tab/>
        <w:t xml:space="preserve">DELIVERY DATE: </w:t>
      </w:r>
    </w:p>
    <w:p w14:paraId="5AACD22F" w14:textId="77777777" w:rsidR="00B14A94" w:rsidRDefault="00B14A94" w:rsidP="00B14A94">
      <w:pPr>
        <w:pStyle w:val="BodyText"/>
        <w:tabs>
          <w:tab w:val="left" w:pos="6750"/>
        </w:tabs>
      </w:pPr>
    </w:p>
    <w:p w14:paraId="655B4810" w14:textId="77777777" w:rsidR="00D823A5" w:rsidRPr="00452247" w:rsidRDefault="00D823A5" w:rsidP="00285431">
      <w:pPr>
        <w:pStyle w:val="BodyText"/>
        <w:rPr>
          <w:sz w:val="20"/>
        </w:rPr>
      </w:pPr>
    </w:p>
    <w:p w14:paraId="0F8B7552" w14:textId="0E53411E" w:rsidR="00285431" w:rsidRPr="00353F61" w:rsidRDefault="00353F61" w:rsidP="00285431">
      <w:pPr>
        <w:pStyle w:val="BodyText"/>
        <w:rPr>
          <w:i/>
          <w:sz w:val="20"/>
        </w:rPr>
      </w:pPr>
      <w:r>
        <w:rPr>
          <w:i/>
          <w:sz w:val="20"/>
        </w:rPr>
        <w:t>(attach additional sheets if necessary)</w:t>
      </w:r>
    </w:p>
    <w:tbl>
      <w:tblPr>
        <w:tblStyle w:val="TableGrid"/>
        <w:tblW w:w="0" w:type="auto"/>
        <w:tblLook w:val="04A0" w:firstRow="1" w:lastRow="0" w:firstColumn="1" w:lastColumn="0" w:noHBand="0" w:noVBand="1"/>
      </w:tblPr>
      <w:tblGrid>
        <w:gridCol w:w="2965"/>
        <w:gridCol w:w="5490"/>
      </w:tblGrid>
      <w:tr w:rsidR="001A00D7" w14:paraId="5A66A778" w14:textId="77777777" w:rsidTr="001A00D7">
        <w:tc>
          <w:tcPr>
            <w:tcW w:w="2965" w:type="dxa"/>
            <w:shd w:val="clear" w:color="auto" w:fill="000000" w:themeFill="text1"/>
          </w:tcPr>
          <w:p w14:paraId="7E157F0B" w14:textId="77777777" w:rsidR="001A00D7" w:rsidRPr="007C1394" w:rsidRDefault="001A00D7" w:rsidP="007C1394">
            <w:pPr>
              <w:pStyle w:val="BodyText"/>
              <w:jc w:val="center"/>
              <w:rPr>
                <w:b/>
                <w:color w:val="FFFFFF" w:themeColor="background1"/>
              </w:rPr>
            </w:pPr>
          </w:p>
        </w:tc>
        <w:tc>
          <w:tcPr>
            <w:tcW w:w="5490" w:type="dxa"/>
            <w:shd w:val="clear" w:color="auto" w:fill="000000" w:themeFill="text1"/>
          </w:tcPr>
          <w:p w14:paraId="19B7D38B" w14:textId="02F5418F" w:rsidR="001A00D7" w:rsidRPr="007C1394" w:rsidRDefault="001A00D7" w:rsidP="007C1394">
            <w:pPr>
              <w:pStyle w:val="BodyText"/>
              <w:jc w:val="center"/>
              <w:rPr>
                <w:b/>
                <w:color w:val="FFFFFF" w:themeColor="background1"/>
              </w:rPr>
            </w:pPr>
            <w:r w:rsidRPr="007C1394">
              <w:rPr>
                <w:b/>
                <w:color w:val="FFFFFF" w:themeColor="background1"/>
              </w:rPr>
              <w:t>VEHICLE #1</w:t>
            </w:r>
          </w:p>
        </w:tc>
      </w:tr>
      <w:tr w:rsidR="001A00D7" w14:paraId="3941E286" w14:textId="77777777" w:rsidTr="001A00D7">
        <w:trPr>
          <w:trHeight w:val="503"/>
        </w:trPr>
        <w:tc>
          <w:tcPr>
            <w:tcW w:w="2965" w:type="dxa"/>
            <w:vAlign w:val="center"/>
          </w:tcPr>
          <w:p w14:paraId="2F337F76" w14:textId="077FAC7D" w:rsidR="001A00D7" w:rsidRDefault="001A00D7" w:rsidP="00B800EC">
            <w:pPr>
              <w:pStyle w:val="BodyText"/>
              <w:jc w:val="right"/>
            </w:pPr>
            <w:r>
              <w:t>VIN</w:t>
            </w:r>
          </w:p>
        </w:tc>
        <w:tc>
          <w:tcPr>
            <w:tcW w:w="5490" w:type="dxa"/>
          </w:tcPr>
          <w:p w14:paraId="65AD95AD" w14:textId="77777777" w:rsidR="001A00D7" w:rsidRDefault="001A00D7" w:rsidP="00285431">
            <w:pPr>
              <w:pStyle w:val="BodyText"/>
            </w:pPr>
          </w:p>
        </w:tc>
      </w:tr>
      <w:tr w:rsidR="001A00D7" w14:paraId="0B6190B3" w14:textId="77777777" w:rsidTr="001A00D7">
        <w:trPr>
          <w:trHeight w:val="530"/>
        </w:trPr>
        <w:tc>
          <w:tcPr>
            <w:tcW w:w="2965" w:type="dxa"/>
            <w:vAlign w:val="center"/>
          </w:tcPr>
          <w:p w14:paraId="2F9BF9FC" w14:textId="015E20DE" w:rsidR="001A00D7" w:rsidRDefault="001A00D7" w:rsidP="00B800EC">
            <w:pPr>
              <w:pStyle w:val="BodyText"/>
              <w:jc w:val="right"/>
            </w:pPr>
            <w:r>
              <w:t>MAKE/MODEL/YR</w:t>
            </w:r>
          </w:p>
        </w:tc>
        <w:tc>
          <w:tcPr>
            <w:tcW w:w="5490" w:type="dxa"/>
          </w:tcPr>
          <w:p w14:paraId="0DD20115" w14:textId="77777777" w:rsidR="001A00D7" w:rsidRDefault="001A00D7" w:rsidP="00285431">
            <w:pPr>
              <w:pStyle w:val="BodyText"/>
            </w:pPr>
          </w:p>
        </w:tc>
      </w:tr>
      <w:tr w:rsidR="001A00D7" w14:paraId="68E249B6" w14:textId="77777777" w:rsidTr="001A00D7">
        <w:trPr>
          <w:trHeight w:val="503"/>
        </w:trPr>
        <w:tc>
          <w:tcPr>
            <w:tcW w:w="2965" w:type="dxa"/>
            <w:vAlign w:val="center"/>
          </w:tcPr>
          <w:p w14:paraId="43E4DD32" w14:textId="70B46BAA" w:rsidR="001A00D7" w:rsidRDefault="001A00D7" w:rsidP="00B800EC">
            <w:pPr>
              <w:pStyle w:val="BodyText"/>
              <w:jc w:val="right"/>
            </w:pPr>
            <w:r>
              <w:t>MILEAGE</w:t>
            </w:r>
          </w:p>
        </w:tc>
        <w:tc>
          <w:tcPr>
            <w:tcW w:w="5490" w:type="dxa"/>
          </w:tcPr>
          <w:p w14:paraId="3E06B16A" w14:textId="77777777" w:rsidR="001A00D7" w:rsidRDefault="001A00D7" w:rsidP="00285431">
            <w:pPr>
              <w:pStyle w:val="BodyText"/>
            </w:pPr>
          </w:p>
        </w:tc>
      </w:tr>
      <w:tr w:rsidR="001A00D7" w14:paraId="1B6D3856" w14:textId="77777777" w:rsidTr="001A00D7">
        <w:trPr>
          <w:trHeight w:val="548"/>
        </w:trPr>
        <w:tc>
          <w:tcPr>
            <w:tcW w:w="2965" w:type="dxa"/>
            <w:vAlign w:val="center"/>
          </w:tcPr>
          <w:p w14:paraId="144ED3FE" w14:textId="48A1FD2E" w:rsidR="001A00D7" w:rsidRDefault="001A00D7" w:rsidP="00B800EC">
            <w:pPr>
              <w:pStyle w:val="BodyText"/>
              <w:jc w:val="right"/>
            </w:pPr>
            <w:r>
              <w:t>VEHICLE LEASED TO 3</w:t>
            </w:r>
            <w:r w:rsidRPr="00B800EC">
              <w:rPr>
                <w:vertAlign w:val="superscript"/>
              </w:rPr>
              <w:t>RD</w:t>
            </w:r>
            <w:r>
              <w:t xml:space="preserve"> PARTY?</w:t>
            </w:r>
          </w:p>
        </w:tc>
        <w:tc>
          <w:tcPr>
            <w:tcW w:w="5490" w:type="dxa"/>
          </w:tcPr>
          <w:p w14:paraId="2F277AB6" w14:textId="0BFD09A0" w:rsidR="001A00D7" w:rsidRDefault="001A00D7" w:rsidP="00285431">
            <w:pPr>
              <w:pStyle w:val="BodyText"/>
            </w:pPr>
          </w:p>
        </w:tc>
      </w:tr>
      <w:tr w:rsidR="001A00D7" w14:paraId="107DDD83" w14:textId="77777777" w:rsidTr="001A00D7">
        <w:trPr>
          <w:trHeight w:val="503"/>
        </w:trPr>
        <w:tc>
          <w:tcPr>
            <w:tcW w:w="2965" w:type="dxa"/>
            <w:vAlign w:val="center"/>
          </w:tcPr>
          <w:p w14:paraId="21D9C375" w14:textId="03F4C906" w:rsidR="001A00D7" w:rsidRDefault="001A00D7" w:rsidP="00B800EC">
            <w:pPr>
              <w:pStyle w:val="BodyText"/>
              <w:jc w:val="right"/>
            </w:pPr>
            <w:r>
              <w:t>GRANT AWARD YEAR</w:t>
            </w:r>
          </w:p>
        </w:tc>
        <w:tc>
          <w:tcPr>
            <w:tcW w:w="5490" w:type="dxa"/>
          </w:tcPr>
          <w:p w14:paraId="3A2C28C9" w14:textId="77777777" w:rsidR="001A00D7" w:rsidRDefault="001A00D7" w:rsidP="00285431">
            <w:pPr>
              <w:pStyle w:val="BodyText"/>
            </w:pPr>
          </w:p>
        </w:tc>
      </w:tr>
      <w:tr w:rsidR="001A00D7" w14:paraId="13DF2AAF" w14:textId="77777777" w:rsidTr="001A00D7">
        <w:trPr>
          <w:trHeight w:val="467"/>
        </w:trPr>
        <w:tc>
          <w:tcPr>
            <w:tcW w:w="2965" w:type="dxa"/>
            <w:vAlign w:val="center"/>
          </w:tcPr>
          <w:p w14:paraId="352DD81A" w14:textId="6BD294A4" w:rsidR="001A00D7" w:rsidRDefault="001A00D7" w:rsidP="00B800EC">
            <w:pPr>
              <w:pStyle w:val="BodyText"/>
              <w:jc w:val="right"/>
            </w:pPr>
            <w:r>
              <w:t>ACTIVITY LINE ITEM (ALI)</w:t>
            </w:r>
          </w:p>
        </w:tc>
        <w:tc>
          <w:tcPr>
            <w:tcW w:w="5490" w:type="dxa"/>
          </w:tcPr>
          <w:p w14:paraId="3AC83E2E" w14:textId="77777777" w:rsidR="001A00D7" w:rsidRDefault="001A00D7" w:rsidP="00285431">
            <w:pPr>
              <w:pStyle w:val="BodyText"/>
            </w:pPr>
          </w:p>
        </w:tc>
      </w:tr>
      <w:tr w:rsidR="001A00D7" w14:paraId="01EE6A64" w14:textId="77777777" w:rsidTr="001A00D7">
        <w:trPr>
          <w:trHeight w:val="440"/>
        </w:trPr>
        <w:tc>
          <w:tcPr>
            <w:tcW w:w="2965" w:type="dxa"/>
            <w:vAlign w:val="center"/>
          </w:tcPr>
          <w:p w14:paraId="535E7A6C" w14:textId="77777777" w:rsidR="001A00D7" w:rsidRDefault="001A00D7" w:rsidP="00B800EC">
            <w:pPr>
              <w:pStyle w:val="BodyText"/>
              <w:jc w:val="right"/>
            </w:pPr>
            <w:r>
              <w:t>TOTAL COST</w:t>
            </w:r>
          </w:p>
          <w:p w14:paraId="7375363E" w14:textId="3C685603" w:rsidR="001A00D7" w:rsidRPr="009858B0" w:rsidRDefault="001A00D7" w:rsidP="00B800EC">
            <w:pPr>
              <w:pStyle w:val="BodyText"/>
              <w:jc w:val="right"/>
              <w:rPr>
                <w:sz w:val="18"/>
                <w:szCs w:val="18"/>
              </w:rPr>
            </w:pPr>
            <w:r w:rsidRPr="009858B0">
              <w:rPr>
                <w:sz w:val="18"/>
                <w:szCs w:val="18"/>
              </w:rPr>
              <w:t>(may include “add-ons”)</w:t>
            </w:r>
          </w:p>
        </w:tc>
        <w:tc>
          <w:tcPr>
            <w:tcW w:w="5490" w:type="dxa"/>
          </w:tcPr>
          <w:p w14:paraId="72AECAFA" w14:textId="77777777" w:rsidR="001A00D7" w:rsidRDefault="001A00D7" w:rsidP="00285431">
            <w:pPr>
              <w:pStyle w:val="BodyText"/>
            </w:pPr>
          </w:p>
        </w:tc>
      </w:tr>
      <w:tr w:rsidR="001A00D7" w14:paraId="18A6CA1A" w14:textId="77777777" w:rsidTr="001A00D7">
        <w:trPr>
          <w:trHeight w:val="521"/>
        </w:trPr>
        <w:tc>
          <w:tcPr>
            <w:tcW w:w="2965" w:type="dxa"/>
            <w:vAlign w:val="center"/>
          </w:tcPr>
          <w:p w14:paraId="1F9B97FC" w14:textId="77777777" w:rsidR="001A00D7" w:rsidRDefault="001A00D7" w:rsidP="00B800EC">
            <w:pPr>
              <w:pStyle w:val="BodyText"/>
              <w:jc w:val="right"/>
            </w:pPr>
            <w:r>
              <w:t>ELIGIBLE COST</w:t>
            </w:r>
          </w:p>
          <w:p w14:paraId="3274315B" w14:textId="74EFC763" w:rsidR="001A00D7" w:rsidRPr="009858B0" w:rsidRDefault="001A00D7" w:rsidP="00B800EC">
            <w:pPr>
              <w:pStyle w:val="BodyText"/>
              <w:jc w:val="right"/>
              <w:rPr>
                <w:sz w:val="18"/>
                <w:szCs w:val="18"/>
              </w:rPr>
            </w:pPr>
            <w:r w:rsidRPr="009858B0">
              <w:rPr>
                <w:sz w:val="18"/>
                <w:szCs w:val="18"/>
              </w:rPr>
              <w:t>(No “add-ons”)</w:t>
            </w:r>
          </w:p>
        </w:tc>
        <w:tc>
          <w:tcPr>
            <w:tcW w:w="5490" w:type="dxa"/>
          </w:tcPr>
          <w:p w14:paraId="2E963E4A" w14:textId="77777777" w:rsidR="001A00D7" w:rsidRDefault="001A00D7" w:rsidP="00285431">
            <w:pPr>
              <w:pStyle w:val="BodyText"/>
            </w:pPr>
          </w:p>
        </w:tc>
      </w:tr>
      <w:tr w:rsidR="001A00D7" w14:paraId="5B9154AE" w14:textId="77777777" w:rsidTr="001A00D7">
        <w:trPr>
          <w:trHeight w:val="530"/>
        </w:trPr>
        <w:tc>
          <w:tcPr>
            <w:tcW w:w="2965" w:type="dxa"/>
            <w:vAlign w:val="center"/>
          </w:tcPr>
          <w:p w14:paraId="12F12C9F" w14:textId="77777777" w:rsidR="001A00D7" w:rsidRDefault="001A00D7" w:rsidP="00B800EC">
            <w:pPr>
              <w:pStyle w:val="BodyText"/>
              <w:jc w:val="right"/>
            </w:pPr>
            <w:r>
              <w:t>REIMBURSE %</w:t>
            </w:r>
          </w:p>
          <w:p w14:paraId="05A95205" w14:textId="2492C8F4" w:rsidR="001A00D7" w:rsidRPr="000736A5" w:rsidRDefault="001A00D7" w:rsidP="00B800EC">
            <w:pPr>
              <w:pStyle w:val="BodyText"/>
              <w:jc w:val="right"/>
              <w:rPr>
                <w:i/>
                <w:sz w:val="18"/>
              </w:rPr>
            </w:pPr>
            <w:r>
              <w:rPr>
                <w:sz w:val="18"/>
              </w:rPr>
              <w:t>(</w:t>
            </w:r>
            <w:r>
              <w:rPr>
                <w:i/>
                <w:sz w:val="18"/>
              </w:rPr>
              <w:t>from grant agreement)</w:t>
            </w:r>
          </w:p>
        </w:tc>
        <w:tc>
          <w:tcPr>
            <w:tcW w:w="5490" w:type="dxa"/>
          </w:tcPr>
          <w:p w14:paraId="4BBC489B" w14:textId="77777777" w:rsidR="001A00D7" w:rsidRDefault="001A00D7" w:rsidP="00285431">
            <w:pPr>
              <w:pStyle w:val="BodyText"/>
            </w:pPr>
          </w:p>
        </w:tc>
      </w:tr>
      <w:tr w:rsidR="001A00D7" w14:paraId="780FEC1D" w14:textId="77777777" w:rsidTr="001A00D7">
        <w:trPr>
          <w:trHeight w:val="530"/>
        </w:trPr>
        <w:tc>
          <w:tcPr>
            <w:tcW w:w="2965" w:type="dxa"/>
            <w:vAlign w:val="center"/>
          </w:tcPr>
          <w:p w14:paraId="0C9A6D98" w14:textId="77777777" w:rsidR="001A00D7" w:rsidRDefault="001A00D7" w:rsidP="00B800EC">
            <w:pPr>
              <w:pStyle w:val="BodyText"/>
              <w:jc w:val="right"/>
            </w:pPr>
          </w:p>
        </w:tc>
        <w:tc>
          <w:tcPr>
            <w:tcW w:w="5490" w:type="dxa"/>
          </w:tcPr>
          <w:p w14:paraId="1B6B224F" w14:textId="15E21650" w:rsidR="001A00D7" w:rsidRDefault="001A00D7" w:rsidP="00285431">
            <w:pPr>
              <w:pStyle w:val="BodyText"/>
            </w:pPr>
            <w:r>
              <w:rPr>
                <w:i/>
                <w:sz w:val="20"/>
              </w:rPr>
              <w:t>Reimbursement amount = eligible cost X reimbursement %</w:t>
            </w:r>
          </w:p>
        </w:tc>
      </w:tr>
      <w:tr w:rsidR="001A00D7" w14:paraId="21F6AA49" w14:textId="77777777" w:rsidTr="001A00D7">
        <w:tc>
          <w:tcPr>
            <w:tcW w:w="2965" w:type="dxa"/>
            <w:shd w:val="clear" w:color="auto" w:fill="D9D9D9" w:themeFill="background1" w:themeFillShade="D9"/>
            <w:vAlign w:val="center"/>
          </w:tcPr>
          <w:p w14:paraId="7F940689" w14:textId="6CCBB824" w:rsidR="001A00D7" w:rsidRDefault="001A00D7" w:rsidP="00B800EC">
            <w:pPr>
              <w:pStyle w:val="BodyText"/>
              <w:jc w:val="right"/>
            </w:pPr>
            <w:r>
              <w:t>REIMBURSEMENT</w:t>
            </w:r>
          </w:p>
          <w:p w14:paraId="47F34E31" w14:textId="2DE32F22" w:rsidR="001A00D7" w:rsidRDefault="001A00D7" w:rsidP="00B800EC">
            <w:pPr>
              <w:pStyle w:val="BodyText"/>
              <w:jc w:val="right"/>
            </w:pPr>
            <w:r>
              <w:t>AMOUNT</w:t>
            </w:r>
          </w:p>
        </w:tc>
        <w:tc>
          <w:tcPr>
            <w:tcW w:w="5490" w:type="dxa"/>
            <w:shd w:val="clear" w:color="auto" w:fill="D9D9D9" w:themeFill="background1" w:themeFillShade="D9"/>
          </w:tcPr>
          <w:p w14:paraId="5C0B7EF2" w14:textId="77777777" w:rsidR="001A00D7" w:rsidRDefault="001A00D7" w:rsidP="00285431">
            <w:pPr>
              <w:pStyle w:val="BodyText"/>
            </w:pPr>
          </w:p>
        </w:tc>
      </w:tr>
    </w:tbl>
    <w:p w14:paraId="4F35823A" w14:textId="18DEEBC6" w:rsidR="006827F9" w:rsidRPr="00285431" w:rsidRDefault="006827F9" w:rsidP="00285431">
      <w:pPr>
        <w:pStyle w:val="BodyText"/>
      </w:pPr>
    </w:p>
    <w:p w14:paraId="69848268" w14:textId="193445EB" w:rsidR="00F72157" w:rsidRPr="00B918A2" w:rsidRDefault="00285431" w:rsidP="00285431">
      <w:pPr>
        <w:pStyle w:val="BodyText"/>
        <w:rPr>
          <w:i/>
        </w:rPr>
      </w:pPr>
      <w:r w:rsidRPr="00285431">
        <w:rPr>
          <w:i/>
        </w:rPr>
        <w:t xml:space="preserve">The </w:t>
      </w:r>
      <w:r w:rsidR="009858B0">
        <w:rPr>
          <w:i/>
        </w:rPr>
        <w:t>grantee</w:t>
      </w:r>
      <w:r w:rsidRPr="00285431">
        <w:rPr>
          <w:i/>
        </w:rPr>
        <w:t xml:space="preserve"> listed above</w:t>
      </w:r>
      <w:r w:rsidR="006B5951" w:rsidRPr="00285431">
        <w:rPr>
          <w:i/>
        </w:rPr>
        <w:t xml:space="preserve"> formally requests reimbursement for the </w:t>
      </w:r>
      <w:r w:rsidR="00517DBC">
        <w:rPr>
          <w:i/>
        </w:rPr>
        <w:t>above vehicle</w:t>
      </w:r>
      <w:r w:rsidR="009E558D">
        <w:rPr>
          <w:i/>
        </w:rPr>
        <w:t>(</w:t>
      </w:r>
      <w:r w:rsidR="00517DBC">
        <w:rPr>
          <w:i/>
        </w:rPr>
        <w:t>s</w:t>
      </w:r>
      <w:r w:rsidR="009E558D">
        <w:rPr>
          <w:i/>
        </w:rPr>
        <w:t>)</w:t>
      </w:r>
      <w:r w:rsidR="00517DBC">
        <w:rPr>
          <w:i/>
        </w:rPr>
        <w:t xml:space="preserve"> in the “reimbursement amount” row</w:t>
      </w:r>
      <w:r w:rsidR="006B5951" w:rsidRPr="00285431">
        <w:rPr>
          <w:i/>
        </w:rPr>
        <w:t xml:space="preserve">. </w:t>
      </w:r>
      <w:r w:rsidRPr="00285431">
        <w:rPr>
          <w:i/>
        </w:rPr>
        <w:t xml:space="preserve">The </w:t>
      </w:r>
      <w:r w:rsidR="009858B0">
        <w:rPr>
          <w:i/>
        </w:rPr>
        <w:t>grantee</w:t>
      </w:r>
      <w:r w:rsidRPr="00285431">
        <w:rPr>
          <w:i/>
        </w:rPr>
        <w:t xml:space="preserve"> listed above requests funds from the</w:t>
      </w:r>
      <w:r w:rsidR="006B5951" w:rsidRPr="00285431">
        <w:rPr>
          <w:i/>
        </w:rPr>
        <w:t xml:space="preserve"> capital agreement grant</w:t>
      </w:r>
      <w:r w:rsidRPr="00285431">
        <w:rPr>
          <w:i/>
        </w:rPr>
        <w:t xml:space="preserve"> identified above</w:t>
      </w:r>
      <w:r w:rsidR="006B5951" w:rsidRPr="00285431">
        <w:rPr>
          <w:i/>
        </w:rPr>
        <w:t xml:space="preserve"> to be used in reimbursement of the vehicle</w:t>
      </w:r>
      <w:r w:rsidR="00C336E3">
        <w:rPr>
          <w:i/>
        </w:rPr>
        <w:t>(</w:t>
      </w:r>
      <w:r w:rsidR="006B5951" w:rsidRPr="00285431">
        <w:rPr>
          <w:i/>
        </w:rPr>
        <w:t>s</w:t>
      </w:r>
      <w:r w:rsidR="00C336E3">
        <w:rPr>
          <w:i/>
        </w:rPr>
        <w:t>)</w:t>
      </w:r>
      <w:r w:rsidR="006B5951" w:rsidRPr="00285431">
        <w:rPr>
          <w:i/>
        </w:rPr>
        <w:t xml:space="preserve">. </w:t>
      </w:r>
      <w:r w:rsidRPr="00285431">
        <w:rPr>
          <w:i/>
        </w:rPr>
        <w:t xml:space="preserve">The reimbursement request does </w:t>
      </w:r>
      <w:r w:rsidR="006B5951" w:rsidRPr="00285431">
        <w:rPr>
          <w:i/>
        </w:rPr>
        <w:t>not</w:t>
      </w:r>
      <w:r w:rsidR="006B5951" w:rsidRPr="00285431">
        <w:rPr>
          <w:i/>
          <w:spacing w:val="-3"/>
        </w:rPr>
        <w:t xml:space="preserve"> </w:t>
      </w:r>
      <w:r w:rsidR="006B5951" w:rsidRPr="00285431">
        <w:rPr>
          <w:i/>
        </w:rPr>
        <w:t>include</w:t>
      </w:r>
      <w:r w:rsidR="006B5951" w:rsidRPr="00285431">
        <w:rPr>
          <w:i/>
          <w:spacing w:val="-2"/>
        </w:rPr>
        <w:t xml:space="preserve"> </w:t>
      </w:r>
      <w:r w:rsidR="006B5951" w:rsidRPr="00285431">
        <w:rPr>
          <w:i/>
        </w:rPr>
        <w:t>any</w:t>
      </w:r>
      <w:r w:rsidR="006B5951" w:rsidRPr="00285431">
        <w:rPr>
          <w:i/>
          <w:spacing w:val="-4"/>
        </w:rPr>
        <w:t xml:space="preserve"> </w:t>
      </w:r>
      <w:r w:rsidR="006B5951" w:rsidRPr="00285431">
        <w:rPr>
          <w:i/>
        </w:rPr>
        <w:t>title,</w:t>
      </w:r>
      <w:r w:rsidR="006B5951" w:rsidRPr="00285431">
        <w:rPr>
          <w:i/>
          <w:spacing w:val="-1"/>
        </w:rPr>
        <w:t xml:space="preserve"> </w:t>
      </w:r>
      <w:r w:rsidR="006B5951" w:rsidRPr="00285431">
        <w:rPr>
          <w:i/>
        </w:rPr>
        <w:t>lien, or</w:t>
      </w:r>
      <w:r w:rsidR="006B5951" w:rsidRPr="00285431">
        <w:rPr>
          <w:i/>
          <w:spacing w:val="-3"/>
        </w:rPr>
        <w:t xml:space="preserve"> </w:t>
      </w:r>
      <w:r w:rsidR="006B5951" w:rsidRPr="00285431">
        <w:rPr>
          <w:i/>
        </w:rPr>
        <w:t>registration</w:t>
      </w:r>
      <w:r w:rsidR="006B5951" w:rsidRPr="00285431">
        <w:rPr>
          <w:i/>
          <w:spacing w:val="-6"/>
        </w:rPr>
        <w:t xml:space="preserve"> </w:t>
      </w:r>
      <w:r w:rsidR="006B5951" w:rsidRPr="00285431">
        <w:rPr>
          <w:i/>
        </w:rPr>
        <w:t>fees</w:t>
      </w:r>
      <w:r w:rsidR="006B5951" w:rsidRPr="00285431">
        <w:rPr>
          <w:i/>
          <w:spacing w:val="-4"/>
        </w:rPr>
        <w:t xml:space="preserve"> </w:t>
      </w:r>
      <w:r w:rsidR="006B5951" w:rsidRPr="00285431">
        <w:rPr>
          <w:i/>
        </w:rPr>
        <w:t>paid</w:t>
      </w:r>
      <w:r w:rsidR="006B5951" w:rsidRPr="00285431">
        <w:rPr>
          <w:i/>
          <w:spacing w:val="-4"/>
        </w:rPr>
        <w:t xml:space="preserve"> </w:t>
      </w:r>
      <w:r w:rsidR="006B5951" w:rsidRPr="00285431">
        <w:rPr>
          <w:i/>
        </w:rPr>
        <w:t>to</w:t>
      </w:r>
      <w:r w:rsidR="006B5951" w:rsidRPr="00285431">
        <w:rPr>
          <w:i/>
          <w:spacing w:val="-4"/>
        </w:rPr>
        <w:t xml:space="preserve"> </w:t>
      </w:r>
      <w:r w:rsidR="006B5951" w:rsidRPr="00285431">
        <w:rPr>
          <w:i/>
        </w:rPr>
        <w:t>the</w:t>
      </w:r>
      <w:r w:rsidR="006B5951" w:rsidRPr="00285431">
        <w:rPr>
          <w:i/>
          <w:spacing w:val="-9"/>
        </w:rPr>
        <w:t xml:space="preserve"> </w:t>
      </w:r>
      <w:r w:rsidR="006B5951" w:rsidRPr="00285431">
        <w:rPr>
          <w:i/>
        </w:rPr>
        <w:t>Wisconsin</w:t>
      </w:r>
      <w:r w:rsidR="006B5951" w:rsidRPr="00285431">
        <w:rPr>
          <w:i/>
          <w:spacing w:val="-2"/>
        </w:rPr>
        <w:t xml:space="preserve"> </w:t>
      </w:r>
      <w:r w:rsidR="006B5951" w:rsidRPr="00285431">
        <w:rPr>
          <w:i/>
        </w:rPr>
        <w:t>Department</w:t>
      </w:r>
      <w:r w:rsidR="006B5951" w:rsidRPr="00285431">
        <w:rPr>
          <w:i/>
          <w:spacing w:val="-3"/>
        </w:rPr>
        <w:t xml:space="preserve"> </w:t>
      </w:r>
      <w:r w:rsidR="006B5951" w:rsidRPr="00285431">
        <w:rPr>
          <w:i/>
        </w:rPr>
        <w:t>of</w:t>
      </w:r>
      <w:r w:rsidR="006B5951" w:rsidRPr="00285431">
        <w:rPr>
          <w:i/>
          <w:spacing w:val="-3"/>
        </w:rPr>
        <w:t xml:space="preserve"> </w:t>
      </w:r>
      <w:r w:rsidRPr="00285431">
        <w:rPr>
          <w:i/>
        </w:rPr>
        <w:t>Transportation</w:t>
      </w:r>
      <w:r>
        <w:rPr>
          <w:i/>
        </w:rPr>
        <w:t>.</w:t>
      </w:r>
    </w:p>
    <w:p w14:paraId="146A2A56" w14:textId="5938E3B9" w:rsidR="00F8798D" w:rsidRDefault="00F8798D" w:rsidP="00F8798D">
      <w:pPr>
        <w:pStyle w:val="BodyText"/>
        <w:rPr>
          <w:i/>
        </w:rPr>
      </w:pPr>
    </w:p>
    <w:p w14:paraId="54545668" w14:textId="03A2DB35" w:rsidR="00B800EC" w:rsidRDefault="00F8798D" w:rsidP="00B800EC">
      <w:pPr>
        <w:pStyle w:val="BodyText"/>
        <w:spacing w:after="120"/>
        <w:rPr>
          <w:i/>
        </w:rPr>
      </w:pPr>
      <w:r>
        <w:rPr>
          <w:i/>
        </w:rPr>
        <w:t xml:space="preserve">The </w:t>
      </w:r>
      <w:r w:rsidR="009858B0">
        <w:rPr>
          <w:i/>
        </w:rPr>
        <w:t>grantee</w:t>
      </w:r>
      <w:r>
        <w:rPr>
          <w:i/>
        </w:rPr>
        <w:t xml:space="preserve"> confirms that the </w:t>
      </w:r>
      <w:r w:rsidR="00F635F2">
        <w:rPr>
          <w:i/>
        </w:rPr>
        <w:t xml:space="preserve">above </w:t>
      </w:r>
      <w:r>
        <w:rPr>
          <w:i/>
        </w:rPr>
        <w:t>vehicle</w:t>
      </w:r>
      <w:r w:rsidR="00F635F2">
        <w:rPr>
          <w:i/>
        </w:rPr>
        <w:t>(s)</w:t>
      </w:r>
      <w:r w:rsidR="00B800EC">
        <w:rPr>
          <w:i/>
        </w:rPr>
        <w:t>:</w:t>
      </w:r>
    </w:p>
    <w:p w14:paraId="045EB236" w14:textId="5EA37AD8" w:rsidR="00641910" w:rsidRDefault="00B800EC" w:rsidP="00B800EC">
      <w:pPr>
        <w:pStyle w:val="BodyText"/>
        <w:spacing w:after="120"/>
        <w:ind w:firstLine="720"/>
        <w:rPr>
          <w:i/>
        </w:rPr>
      </w:pPr>
      <w:r w:rsidRPr="00F648C6">
        <w:rPr>
          <w:noProof/>
        </w:rPr>
        <mc:AlternateContent>
          <mc:Choice Requires="wpg">
            <w:drawing>
              <wp:anchor distT="0" distB="0" distL="114300" distR="114300" simplePos="0" relativeHeight="251664896" behindDoc="0" locked="0" layoutInCell="1" allowOverlap="1" wp14:anchorId="6556F1F0" wp14:editId="3092826A">
                <wp:simplePos x="0" y="0"/>
                <wp:positionH relativeFrom="margin">
                  <wp:posOffset>201735</wp:posOffset>
                </wp:positionH>
                <wp:positionV relativeFrom="paragraph">
                  <wp:posOffset>36195</wp:posOffset>
                </wp:positionV>
                <wp:extent cx="128016" cy="128016"/>
                <wp:effectExtent l="0" t="0" r="24765" b="24765"/>
                <wp:wrapNone/>
                <wp:docPr id="1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2"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0E55C" id="Group 125" o:spid="_x0000_s1026" style="position:absolute;margin-left:15.9pt;margin-top:2.85pt;width:10.1pt;height:10.1pt;z-index:25166489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WbDQQAAE0LAAAOAAAAZHJzL2Uyb0RvYy54bWykVm2PozYQ/l6p/8HiY6ssmLDZJNrs6ZSX&#10;VaVre9KlP8AB86ICpjYJ2Vb9750ZA4Hd5PZ0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DvusFIUECPalnH/HtVpqmQJoGddfak+a+siDD+p8E8Dy+7rdZwnFswO&#10;za8qAoPiWCtS5xzrAk2A3+xMQXjpgyDPNQvhT+7PPT5zWAhL7ZiCFKYQSfyKc893GKwuZjZ8Ybpt&#10;v/W9B/shDpCdWNotiWZLC32Cw2Yuepr/p+eXVFSSwmRQqk5PIGn13Gkp8QSDpMQYtwdcp6cZijlY&#10;QZgBzd+V8Y0gnZQ35RDL8GjqZ6koGuL0ydSkcRLBiGIctdz3cGniIoc78fOEeQy3okd7cXoYHB4L&#10;+8lle481rI0A3IgeA4IMTE3BUhfBC2baYcAOItJrhoIOZDlNvflVTvcdDDkF1znBQXuXE5yp3reb&#10;nCDPDQzxW5wWHQw5za9z4mPNF7MrOuFt7UkB4qpOfKz47eANVd9z/watsezXaQ01v0lrLPptWkPh&#10;93x2g9ZY+evHig91H8UQUkR/6kXaXYTwXLY3AUZMYDHzKINVymAO2oP8kIH20zbLAAqvzQ0wiILg&#10;LiV9HQxMEQwBtgns62gOoSM4JWtw5h04SErwxdC6/ax1WEPNfF0ttcOgWh7spa9EjTqhvzhkzcqh&#10;RJPaN/5fqJPcK0LUl0Tve5T+YLfLel4OcYhAfhdkt969K7LX4ah+g71utXtbFFwjsPUtmLf7hbky&#10;0gYAnaRS0juOeg3yZ6l2WZ5TAs1LlGPBg4BOi1F5FuEiSmF0cljnmp0E9iL0a4MwgkHNLyMylkoR&#10;bdtxLbLcjsldtAdZvg0D5ntqNv5ZeIvtfDsPJoE/204Cb7OZfNytg8lsxx/uN9PNer3h/yI1HizT&#10;LIpkiey6xocH31YI2xbMtix96zPyYuTsjn5vnXXHNEhk8KV7k3dQuW0ZtGX7oKIXKIla2U4OOk8Y&#10;pEr/7bAGuriVY/46Ci0dlv9SQlnHSGDbR5Pg/sGHiR6uHIYrogzB1MqpHbjyOFzXtlU8VjpLUtiJ&#10;U1hL9RE6mjjDokn8LKt2Ap0FjahnI1/a/hKbwuGcUJcu+Ok/AAAA//8DAFBLAwQUAAYACAAAACEA&#10;AexyeN4AAAAGAQAADwAAAGRycy9kb3ducmV2LnhtbEzPTUvDQBAG4Lvgf1hG8GY3SYkfMZNSinoq&#10;gq0g3rbJNAnNzobsNkn/veNJj8M7vPNMvpptp0YafOsYIV5EoIhLV7VcI3zuX+8eQflguDKdY0K4&#10;kIdVcX2Vm6xyE3/QuAu1khL2mUFoQugzrX3ZkDV+4XpiyY5usCbIONS6Gswk5bbTSRTda2talguN&#10;6WnTUHnanS3C22Sm9TJ+Gben4+byvU/fv7YxId7ezOtnUIHm8LcMv3yhQyGmgztz5VWHsIxFHhDS&#10;B1ASp4l8dkBI0ifQRa7/84sfAAAA//8DAFBLAQItABQABgAIAAAAIQC2gziS/gAAAOEBAAATAAAA&#10;AAAAAAAAAAAAAAAAAABbQ29udGVudF9UeXBlc10ueG1sUEsBAi0AFAAGAAgAAAAhADj9If/WAAAA&#10;lAEAAAsAAAAAAAAAAAAAAAAALwEAAF9yZWxzLy5yZWxzUEsBAi0AFAAGAAgAAAAhAGgHVZsNBAAA&#10;TQsAAA4AAAAAAAAAAAAAAAAALgIAAGRycy9lMm9Eb2MueG1sUEsBAi0AFAAGAAgAAAAhAAHscnje&#10;AAAABgEAAA8AAAAAAAAAAAAAAAAAZwYAAGRycy9kb3ducmV2LnhtbFBLBQYAAAAABAAEAPMAAABy&#10;BwA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o0sIA&#10;AADbAAAADwAAAGRycy9kb3ducmV2LnhtbERPS2sCMRC+F/wPYYTealbZVlmNIoLoodD6APE2bMbN&#10;4mayJKmu/74pFLzNx/ec2aKzjbiRD7VjBcNBBoK4dLrmSsHxsH6bgAgRWWPjmBQ8KMBi3nuZYaHd&#10;nXd028dKpBAOBSowMbaFlKE0ZDEMXEucuIvzFmOCvpLa4z2F20aOsuxDWqw5NRhsaWWovO5/rILx&#10;u/yu11/j3Byc15vPcz7ZnHKlXvvdcgoiUhef4n/3Vqf5I/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WjS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F8798D">
        <w:rPr>
          <w:i/>
        </w:rPr>
        <w:t>was</w:t>
      </w:r>
      <w:r w:rsidR="00F635F2">
        <w:rPr>
          <w:i/>
        </w:rPr>
        <w:t>/were</w:t>
      </w:r>
      <w:r w:rsidR="009B54C8">
        <w:rPr>
          <w:i/>
        </w:rPr>
        <w:t xml:space="preserve"> delivered and accepted,</w:t>
      </w:r>
    </w:p>
    <w:p w14:paraId="6B030262" w14:textId="40AC995E" w:rsidR="00641910" w:rsidRDefault="00B800EC" w:rsidP="00B800EC">
      <w:pPr>
        <w:pStyle w:val="BodyText"/>
        <w:spacing w:after="120"/>
        <w:ind w:left="720"/>
        <w:rPr>
          <w:i/>
        </w:rPr>
      </w:pPr>
      <w:r w:rsidRPr="00F648C6">
        <w:rPr>
          <w:noProof/>
        </w:rPr>
        <mc:AlternateContent>
          <mc:Choice Requires="wpg">
            <w:drawing>
              <wp:anchor distT="0" distB="0" distL="114300" distR="114300" simplePos="0" relativeHeight="251670016" behindDoc="0" locked="0" layoutInCell="1" allowOverlap="1" wp14:anchorId="2021D1BF" wp14:editId="18B6DBE2">
                <wp:simplePos x="0" y="0"/>
                <wp:positionH relativeFrom="margin">
                  <wp:posOffset>201735</wp:posOffset>
                </wp:positionH>
                <wp:positionV relativeFrom="paragraph">
                  <wp:posOffset>25400</wp:posOffset>
                </wp:positionV>
                <wp:extent cx="128016" cy="128016"/>
                <wp:effectExtent l="0" t="0" r="24765" b="24765"/>
                <wp:wrapNone/>
                <wp:docPr id="1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5"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C57CE" id="Group 125" o:spid="_x0000_s1026" style="position:absolute;margin-left:15.9pt;margin-top:2pt;width:10.1pt;height:10.1pt;z-index:25167001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0zDAQAAE0LAAAOAAAAZHJzL2Uyb0RvYy54bWykVm2PozYQ/l6p/8HiY6ssmLDZJNrs6ZSX&#10;VaVre9KlP8AB86ICpjYJ2Vb9750ZA4Hd5PZ0zQew44fxM8/YM/P44Vzk7CS1yVS5cvid5zBZhirK&#10;ymTl/LHfTeYOM7UoI5GrUq6cF2mcD08//vDYVEvpq1TlkdQMjJRm2VQrJ63raum6JkxlIcydqmQJ&#10;i7HShahhqhM30qIB60Xu+p43cxulo0qrUBoD/27sovNE9uNYhvXvcWxkzfKVA9xqemp6HvDpPj2K&#10;ZaJFlWZhS0N8B4tCZCVs2pvaiFqwo87emCqyUCuj4vouVIWr4jgLJfkA3nDvlTfPWh0r8iVZNknV&#10;ywTSvtLpu82Gv50+a5ZFELupw0pRQIxoW8b9e1SnqZIlgJ519aX6rK2LMPykwj8NLLuv13GeWDA7&#10;NL+qCAyKY61InXOsCzQBfrMzBeGlD4I81yyEP7k/9/jMYSEstWMKUphCJPErzj3fYbC6mNnwhem2&#10;/db3HuyHOEB2Ymm3JJotLfQJDpu56Gn+n55fUlFJCpNBqTo97zs9d1pKPMEgKTHG7QHX6WmGYg5W&#10;EGZA83dlfCNIJ+VNOcQyPJr6WSqKhjh9MjVpnEQwohhH7VnYw6WJixzuxM8T5jHcih7txelhvIP9&#10;5LK9xxrWRgBuRI+BqA1MTcFSF8ELBg6hxYAdRKTXDAUdyHKaevOrnCAAva19cJ0THLR3OcGZ6u3c&#10;5AR5bmCI3+K06GCo0/w6Jz7WfDG7ohMfCg6IqzrxseK3gzdUfc/9G7TGsl+nNdT8Jq2x6LdpDYXf&#10;89kNWmPlrx8rPtR9FENIEf2pF2l3EcJz2d4EGDGBxcyjDFYpgzloD/JDBtpP2ywDKLw2N8AgCoK7&#10;lPR1MDBFMATYJrCvozFrE5ySNTjzDhwkJfhiaN1+1jqsoWa+rpbaYVAtD/bSV6JGndBfHLJm5VCi&#10;Se0b/y/USe4VIepLovc9Sn+w22U9L4c4RCC/C7Jb794V2etwVL/BXrfavS0KrhHY+hbM2/3CXBlp&#10;A4BOUinpHUe9BvmzVLsszymB5iXKseBBQKfFqDyLcBGlMDo5rHPNTgJ7Efq1QRjBoOaXERlLpYi2&#10;7bgWWW7H5C7agyzfhgHzPTUb/yy8xXa+nQeTwJ9tJ4G32Uw+7tbBZLbjD/eb6Wa93vB/kRoPlmkW&#10;RbJEdl3jw4NvK4RtC2Zblr71GXkxcnZHv7fOumMaJDL40r3JO6jctgzasn1Q0QuURK1sJwedJwxS&#10;pf92WANd3Moxfx2Flg7LfymhrGMksO2jSXD/4MNED1cOwxVRhmBq5dQOXHkcrmvbKh4rnSUp7MQp&#10;rKX6CB1NnGHRJH6WVTuBzoJG1LORL21/iU3hcE6oSxf89B8AAAD//wMAUEsDBBQABgAIAAAAIQBF&#10;9dsh3QAAAAYBAAAPAAAAZHJzL2Rvd25yZXYueG1sTI9BS8NAEIXvgv9hGcGb3SRtpcRMSinqqQi2&#10;gvS2TaZJaHY2ZLdJ+u8dT3oaHu/x3jfZerKtGqj3jWOEeBaBIi5c2XCF8HV4e1qB8sFwaVrHhHAj&#10;D+v8/i4zaelG/qRhHyolJexTg1CH0KVa+6Ima/zMdcTinV1vTRDZV7rszSjlttVJFD1raxqWhdp0&#10;tK2puOyvFuF9NONmHr8Ou8t5ezselh/fu5gQHx+mzQuoQFP4C8MvvqBDLkwnd+XSqxZhHgt5QFjI&#10;R2IvE7knhGSRgM4z/R8//wEAAP//AwBQSwECLQAUAAYACAAAACEAtoM4kv4AAADhAQAAEwAAAAAA&#10;AAAAAAAAAAAAAAAAW0NvbnRlbnRfVHlwZXNdLnhtbFBLAQItABQABgAIAAAAIQA4/SH/1gAAAJQB&#10;AAALAAAAAAAAAAAAAAAAAC8BAABfcmVscy8ucmVsc1BLAQItABQABgAIAAAAIQAG3Z0zDAQAAE0L&#10;AAAOAAAAAAAAAAAAAAAAAC4CAABkcnMvZTJvRG9jLnhtbFBLAQItABQABgAIAAAAIQBF9dsh3QAA&#10;AAYBAAAPAAAAAAAAAAAAAAAAAGYGAABkcnMvZG93bnJldi54bWxQSwUGAAAAAAQABADzAAAAcAcA&#10;AA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wpsIA&#10;AADbAAAADwAAAGRycy9kb3ducmV2LnhtbERPS2sCMRC+C/6HMEJvmm1ZH6xGEUHsQdBqofQ2bMbN&#10;0s1kSVJd/70pFLzNx/ecxaqzjbiSD7VjBa+jDARx6XTNlYLP83Y4AxEissbGMSm4U4DVst9bYKHd&#10;jT/oeoqVSCEcClRgYmwLKUNpyGIYuZY4cRfnLcYEfSW1x1sKt418y7KJtFhzajDY0sZQ+XP6tQqm&#10;Y3mst4dpbs7O693+O5/tvnKlXgbdeg4iUhef4n/3u07zx/D3Szp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Cm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B54C8">
        <w:rPr>
          <w:i/>
        </w:rPr>
        <w:t>passed a visual inspection and road-test,</w:t>
      </w:r>
    </w:p>
    <w:p w14:paraId="39286EEF" w14:textId="425C011D" w:rsidR="00641910" w:rsidRDefault="00B800EC" w:rsidP="00B800EC">
      <w:pPr>
        <w:pStyle w:val="BodyText"/>
        <w:spacing w:after="120"/>
        <w:ind w:left="720"/>
        <w:rPr>
          <w:i/>
        </w:rPr>
      </w:pPr>
      <w:r w:rsidRPr="00B800EC">
        <w:rPr>
          <w:i/>
          <w:noProof/>
        </w:rPr>
        <mc:AlternateContent>
          <mc:Choice Requires="wpg">
            <w:drawing>
              <wp:anchor distT="0" distB="0" distL="114300" distR="114300" simplePos="0" relativeHeight="251673088" behindDoc="0" locked="0" layoutInCell="1" allowOverlap="1" wp14:anchorId="66ABED77" wp14:editId="7210BEA0">
                <wp:simplePos x="0" y="0"/>
                <wp:positionH relativeFrom="margin">
                  <wp:posOffset>201735</wp:posOffset>
                </wp:positionH>
                <wp:positionV relativeFrom="paragraph">
                  <wp:posOffset>0</wp:posOffset>
                </wp:positionV>
                <wp:extent cx="128016" cy="128016"/>
                <wp:effectExtent l="0" t="0" r="24765" b="24765"/>
                <wp:wrapNone/>
                <wp:docPr id="1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19"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13983" id="Group 125" o:spid="_x0000_s1026" style="position:absolute;margin-left:15.9pt;margin-top:0;width:10.1pt;height:10.1pt;z-index:251673088;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j1CwQAAE0LAAAOAAAAZHJzL2Uyb0RvYy54bWykVttu2zgQfS+w/0DocQtHoqw4thGnKHwJ&#10;CnS3Bep+AC1RF6wkqqRsObvYf9+ZoWRLiZ0UXT9IpHk0PHOGnJn7D8ciZwepTabKhcNvPIfJMlRR&#10;ViYL5/t2M5o6zNSijESuSrlwnqRxPjz89u6+qebSV6nKI6kZGCnNvKkWTlrX1dx1TZjKQpgbVckS&#10;FmOlC1HDVCdupEUD1ovc9T1v4jZKR5VWoTQG/l3ZReeB7MexDOsvcWxkzfKFA9xqemp67vDpPtyL&#10;eaJFlWZhS0P8AotCZCVsejK1ErVge529MFVkoVZGxfVNqApXxXEWSvIBvOHeM28etdpX5Esyb5Lq&#10;JBNI+0ynXzYb/nn4qlkWQewgUqUoIEa0LeP+LarTVMkcQI+6+lZ91dZFGH5W4V8Glt3n6zhPLJjt&#10;mj9UBAbFvlakzjHWBZoAv9mRgvB0CoI81iyEP7k/9fjEYSEstWMKUphCJPErzj3fYbA6m9jwhem6&#10;/db37uyHOEB2Ym63JJotLfQJDps562n+n57fUlFJCpNBqTo9Z52eGy0lnmCQlBjj9oDr9DR9MXsr&#10;CDOg+ZsyvhCkk/KqHGIe7k39KBVFQxw+m5o0TiIYUYyj9ixs4dLERQ534v2IeQy3okd7cU4w3sF+&#10;d9nWYw1rIwA34oSBqPVMjcFSF8EzZtxhwA4i0kuGgg5kOY296UVOtx0MOQWXOcFBe5MTnCmLeY0T&#10;3J6eIX6NExyKk63t9DInPtR8NrmgE+8LDoiLOvGh4teD11d9y/0rtIayX6bV1/wqraHo12n1hd/y&#10;yRVaQ+UvHyve131wriBFnE69SLuLEB7L9ibAiAksZh5lsEoZzEFbkB8y0HbcZhlA4bW5AgZRENyl&#10;pNfBwBTBEGCbwF5HcwgdwSlZgzNvwEFSgs/61u1nrcMaaubzaqkdBtVyZy99JWrUCf3FIWsWDiWa&#10;1L7x/0Id5FYRoj4net+j9Ae7ndfzso9DBPI7I7v17l2RvQ5H9Rvsdavd26LgGoGtn8G83C/MlZE2&#10;AOgklZKT46hXL3+WapPlOSXQvEQ5ZjwI6LQYlWcRLqIURie7Za7ZQWAvQr82CAMY1PwyImOpFNG6&#10;Hdciy+2Y3EV7kOXbMGC+p2bjn5k3W0/X02AU+JP1KPBWq9HHzTIYTTb87nY1Xi2XK/4vUuPBPM2i&#10;SJbIrmt8ePBzhbBtwWzLcmp9Bl4MnN3Q76Wz7pAGiQy+dG/yDiq3LYO2bO9U9AQlUSvbyUHnCYNU&#10;6b8d1kAXt3DMj73Q0mH5pxLKOkYC2z6aBLd3Pkx0f2XXXxFlCKYWTu3Alcfhsrat4r7SWZLCTpzC&#10;WqqP0NHEGRZN4mdZtRPoLGhEPRv50vaX2BT254Q6d8EP/wEAAP//AwBQSwMEFAAGAAgAAAAhAOoo&#10;eZDcAAAABQEAAA8AAABkcnMvZG93bnJldi54bWxMj0FLw0AQhe+C/2EZwZvdJKUiMZNSinoqgq0g&#10;3rbZaRKanQ3ZbZL+e8eTnobHe7z3TbGeXadGGkLrGSFdJKCIK29brhE+D68PT6BCNGxN55kQrhRg&#10;Xd7eFCa3fuIPGvexVlLCITcITYx9rnWoGnImLHxPLN7JD85EkUOt7WAmKXedzpLkUTvTsiw0pqdt&#10;Q9V5f3EIb5OZNsv0ZdydT9vr92H1/rVLCfH+bt48g4o0x78w/OILOpTCdPQXtkF1CMtUyCOCPCTu&#10;KpN7RMiSDHRZ6P/05Q8AAAD//wMAUEsBAi0AFAAGAAgAAAAhALaDOJL+AAAA4QEAABMAAAAAAAAA&#10;AAAAAAAAAAAAAFtDb250ZW50X1R5cGVzXS54bWxQSwECLQAUAAYACAAAACEAOP0h/9YAAACUAQAA&#10;CwAAAAAAAAAAAAAAAAAvAQAAX3JlbHMvLnJlbHNQSwECLQAUAAYACAAAACEAioKo9QsEAABNCwAA&#10;DgAAAAAAAAAAAAAAAAAuAgAAZHJzL2Uyb0RvYy54bWxQSwECLQAUAAYACAAAACEA6ih5kNwAAAAF&#10;AQAADwAAAAAAAAAAAAAAAABlBgAAZHJzL2Rvd25yZXYueG1sUEsFBgAAAAAEAAQA8wAAAG4HAAAA&#10;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6o8IA&#10;AADbAAAADwAAAGRycy9kb3ducmV2LnhtbERPTWsCMRC9C/0PYQq9aVbZVt0aRQqiB8FWC8XbsJlu&#10;FjeTJYm6/fdGKHibx/uc2aKzjbiQD7VjBcNBBoK4dLrmSsH3YdWfgAgRWWPjmBT8UYDF/Kk3w0K7&#10;K3/RZR8rkUI4FKjAxNgWUobSkMUwcC1x4n6dtxgT9JXUHq8p3DZylGVv0mLNqcFgSx+GytP+bBWM&#10;X+VnvdqNc3NwXq+3x3yy/smVennulu8gInXxIf53b3SaP4X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fqjwgAAANsAAAAPAAAAAAAAAAAAAAAAAJgCAABkcnMvZG93&#10;bnJldi54bWxQSwUGAAAAAAQABAD1AAAAhwMAAAAA&#10;" path="m,206r206,l206,,,,,206xe" filled="f" strokeweight=".72pt">
                  <v:path arrowok="t" o:connecttype="custom" o:connectlocs="0,302;206,302;206,96;0,96;0,302" o:connectangles="0,0,0,0,0"/>
                </v:shape>
                <w10:wrap anchorx="margin"/>
              </v:group>
            </w:pict>
          </mc:Fallback>
        </mc:AlternateContent>
      </w:r>
      <w:r w:rsidR="009B54C8">
        <w:rPr>
          <w:i/>
        </w:rPr>
        <w:t>has applicable insurance and</w:t>
      </w:r>
    </w:p>
    <w:p w14:paraId="47D6BEFF" w14:textId="5CF069D8" w:rsidR="00F8798D" w:rsidRPr="00B918A2" w:rsidRDefault="00B800EC" w:rsidP="00B800EC">
      <w:pPr>
        <w:pStyle w:val="BodyText"/>
        <w:spacing w:after="120"/>
        <w:ind w:left="720"/>
        <w:rPr>
          <w:i/>
        </w:rPr>
      </w:pPr>
      <w:r w:rsidRPr="00B800EC">
        <w:rPr>
          <w:i/>
          <w:noProof/>
        </w:rPr>
        <mc:AlternateContent>
          <mc:Choice Requires="wpg">
            <w:drawing>
              <wp:anchor distT="0" distB="0" distL="114300" distR="114300" simplePos="0" relativeHeight="251675136" behindDoc="0" locked="0" layoutInCell="1" allowOverlap="1" wp14:anchorId="4D3CB78D" wp14:editId="3296A851">
                <wp:simplePos x="0" y="0"/>
                <wp:positionH relativeFrom="margin">
                  <wp:posOffset>201735</wp:posOffset>
                </wp:positionH>
                <wp:positionV relativeFrom="paragraph">
                  <wp:posOffset>13335</wp:posOffset>
                </wp:positionV>
                <wp:extent cx="128016" cy="128016"/>
                <wp:effectExtent l="0" t="0" r="24765" b="24765"/>
                <wp:wrapNone/>
                <wp:docPr id="2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 cy="128016"/>
                          <a:chOff x="1102" y="96"/>
                          <a:chExt cx="207" cy="207"/>
                        </a:xfrm>
                      </wpg:grpSpPr>
                      <wps:wsp>
                        <wps:cNvPr id="21" name="Freeform 126"/>
                        <wps:cNvSpPr>
                          <a:spLocks/>
                        </wps:cNvSpPr>
                        <wps:spPr bwMode="auto">
                          <a:xfrm>
                            <a:off x="1102" y="96"/>
                            <a:ext cx="207" cy="207"/>
                          </a:xfrm>
                          <a:custGeom>
                            <a:avLst/>
                            <a:gdLst>
                              <a:gd name="T0" fmla="+- 0 1102 1102"/>
                              <a:gd name="T1" fmla="*/ T0 w 207"/>
                              <a:gd name="T2" fmla="+- 0 302 96"/>
                              <a:gd name="T3" fmla="*/ 302 h 207"/>
                              <a:gd name="T4" fmla="+- 0 1308 1102"/>
                              <a:gd name="T5" fmla="*/ T4 w 207"/>
                              <a:gd name="T6" fmla="+- 0 302 96"/>
                              <a:gd name="T7" fmla="*/ 302 h 207"/>
                              <a:gd name="T8" fmla="+- 0 1308 1102"/>
                              <a:gd name="T9" fmla="*/ T8 w 207"/>
                              <a:gd name="T10" fmla="+- 0 96 96"/>
                              <a:gd name="T11" fmla="*/ 96 h 207"/>
                              <a:gd name="T12" fmla="+- 0 1102 1102"/>
                              <a:gd name="T13" fmla="*/ T12 w 207"/>
                              <a:gd name="T14" fmla="+- 0 96 96"/>
                              <a:gd name="T15" fmla="*/ 96 h 207"/>
                              <a:gd name="T16" fmla="+- 0 1102 1102"/>
                              <a:gd name="T17" fmla="*/ T16 w 207"/>
                              <a:gd name="T18" fmla="+- 0 302 96"/>
                              <a:gd name="T19" fmla="*/ 302 h 207"/>
                            </a:gdLst>
                            <a:ahLst/>
                            <a:cxnLst>
                              <a:cxn ang="0">
                                <a:pos x="T1" y="T3"/>
                              </a:cxn>
                              <a:cxn ang="0">
                                <a:pos x="T5" y="T7"/>
                              </a:cxn>
                              <a:cxn ang="0">
                                <a:pos x="T9" y="T11"/>
                              </a:cxn>
                              <a:cxn ang="0">
                                <a:pos x="T13" y="T15"/>
                              </a:cxn>
                              <a:cxn ang="0">
                                <a:pos x="T17" y="T1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AC16B" id="Group 125" o:spid="_x0000_s1026" style="position:absolute;margin-left:15.9pt;margin-top:1.05pt;width:10.1pt;height:10.1pt;z-index:251675136;mso-position-horizontal-relative:margin" coordorigin="1102,9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E6CwQAAE0LAAAOAAAAZHJzL2Uyb0RvYy54bWykVm2PozYQ/l6p/8HiY6ssmLDZJNrs6ZSX&#10;VaVre9KlP8AB86ICpjYJ2Vb9750ZQwK74fZ05QMY/DB+5hl7Zh4/nIucnaQ2mSpXDr/zHCbLUEVZ&#10;maycP/a7ydxhphZlJHJVypXzIo3z4enHHx6bail9lao8kpqBkdIsm2rlpHVdLV3XhKkshLlTlSxh&#10;Mla6EDW86sSNtGjAepG7vufN3EbpqNIqlMbA142ddJ7IfhzLsP49jo2sWb5ygFtNd033A97dp0ex&#10;TLSo0ixsaYjvYFGIrIRFL6Y2ohbsqLM3poos1MqouL4LVeGqOM5CST6AN9x75c2zVseKfEmWTVJd&#10;ZAJpX+n03WbD306fNcuileODPKUoIEa0LOP+ParTVMkSQM+6+lJ91tZFGH5S4Z8Gpt3X8/ieWDA7&#10;NL+qCAyKY61InXOsCzQBfrMzBeHlEgR5rlkIH7k/9/jMYSFMtWMKUphCJPEvzj3fYTC7mNnwhem2&#10;/df3HuyPOEB2YmmXJJotLfQJNpu56mn+n55fUlFJCpNBqTo9eafnTkuJOxgkJca4POA6PU1fzN4M&#10;wgxo/q6MbwTppByVQyzDo6mfpaJoiNMnU5PGSQQjinHU7oU97Iq4yOFM/DxhHsOl6NYenAsMnLWw&#10;n1y291jD2gjAibhgIGo9U1Ow1EXwipl2GLCDiPSWoaADWU5Tb36T030HQ07BbU6w0d7lBHvq4tso&#10;J8hzPUN8jNOigyGn+W1OfKj5YnZDJ94XHBA3deJDxceD11d9z/0RWkPZb9Pqaz5Kayj6OK2+8Hs+&#10;G6E1VP72tuJ93QcxhBRx2fUi7Q5CeC7bkwAjJrCYeZTBKmUwB+1BfshA+2mbZQCFx2YEDKIguEtJ&#10;XwcDUwRDgG0C+zqaQ+gITskanHkHDpISfNG3bn9rHdZQM19XS+0wqJYHe+grUaNO6C8OWYO1A+ym&#10;9onfC3WSe0WI+profY/SH6x2nc/LPg4RyO+K7Oa7Z0X2OhzVb7DXzXZPi4JjBLa+BfN2vTBXRtoA&#10;oJNUSi6Oo169/FmqXZbnlEDzEuVY8CCg3WJUnkU4iVIYnRzWuWYngb0IXW0QBjCo+WVExlIpom07&#10;rkWW2zG5i/Ygy7dhwHxPzcY/C2+xnW/nwSTwZ9tJ4G02k4+7dTCZ7fjD/Wa6Wa83/F+kxoNlmkWR&#10;LJFd1/jw4NsKYduC2Zbl0voMvBg4u6PrrbPukAaJDL50T/IOKrctg7ZsH1T0AiVRK9vJQecJg1Tp&#10;vx3WQBe3csxfR6Glw/JfSijrGAnYBjW9BPcP2OTo/syhPyPKEEytnNqBI4/DdW1bxWOlsySFlTiF&#10;tVQfoaOJMyyaxM+yal+gs6AR9WzkS9tfYlPYfyfUtQt++g8AAP//AwBQSwMEFAAGAAgAAAAhAPwI&#10;RHTcAAAABgEAAA8AAABkcnMvZG93bnJldi54bWxMj0FLw0AUhO+C/2F5BW92swkVSbMppainItgK&#10;4m2bfU1Cs29Ddpuk/97nSY/DDDPfFJvZdWLEIbSeNKhlAgKp8ralWsPn8fXxGUSIhqzpPKGGGwbY&#10;lPd3hcmtn+gDx0OsBZdQyI2GJsY+lzJUDToTlr5HYu/sB2ciy6GWdjATl7tOpknyJJ1piRca0+Ou&#10;wepyuDoNb5OZtpl6GfeX8+72fVy9f+0Vav2wmLdrEBHn+BeGX3xGh5KZTv5KNohOQ6aYPGpIFQi2&#10;Vyk/O7FMM5BlIf/jlz8AAAD//wMAUEsBAi0AFAAGAAgAAAAhALaDOJL+AAAA4QEAABMAAAAAAAAA&#10;AAAAAAAAAAAAAFtDb250ZW50X1R5cGVzXS54bWxQSwECLQAUAAYACAAAACEAOP0h/9YAAACUAQAA&#10;CwAAAAAAAAAAAAAAAAAvAQAAX3JlbHMvLnJlbHNQSwECLQAUAAYACAAAACEAbkIhOgsEAABNCwAA&#10;DgAAAAAAAAAAAAAAAAAuAgAAZHJzL2Uyb0RvYy54bWxQSwECLQAUAAYACAAAACEA/AhEdNwAAAAG&#10;AQAADwAAAAAAAAAAAAAAAABlBgAAZHJzL2Rvd25yZXYueG1sUEsFBgAAAAAEAAQA8wAAAG4HAAAA&#10;AA==&#10;">
                <v:shape id="Freeform 126" o:spid="_x0000_s1027" style="position:absolute;left:1102;top:9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8GMUA&#10;AADbAAAADwAAAGRycy9kb3ducmV2LnhtbESPzWrDMBCE74W8g9hAb42c4CbBsRxCIKSHQvNTKLkt&#10;1tYytVZGUhP37atCIcdhZr5hyvVgO3ElH1rHCqaTDARx7XTLjYL38+5pCSJEZI2dY1LwQwHW1eih&#10;xEK7Gx/peoqNSBAOBSowMfaFlKE2ZDFMXE+cvE/nLcYkfSO1x1uC207OsmwuLbacFgz2tDVUf52+&#10;rYLFszy0u7dFbs7O6/3rJV/uP3KlHsfDZgUi0hDv4f/2i1Ywm8Lfl/QD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wYxQAAANsAAAAPAAAAAAAAAAAAAAAAAJgCAABkcnMv&#10;ZG93bnJldi54bWxQSwUGAAAAAAQABAD1AAAAigMAAAAA&#10;" path="m,206r206,l206,,,,,206xe" filled="f" strokeweight=".72pt">
                  <v:path arrowok="t" o:connecttype="custom" o:connectlocs="0,302;206,302;206,96;0,96;0,302" o:connectangles="0,0,0,0,0"/>
                </v:shape>
                <w10:wrap anchorx="margin"/>
              </v:group>
            </w:pict>
          </mc:Fallback>
        </mc:AlternateContent>
      </w:r>
      <w:r w:rsidR="00F8798D">
        <w:rPr>
          <w:i/>
        </w:rPr>
        <w:t>conforms to the specifications in the applicable vendor contract</w:t>
      </w:r>
      <w:r w:rsidR="009B54C8">
        <w:rPr>
          <w:i/>
        </w:rPr>
        <w:t>.</w:t>
      </w:r>
    </w:p>
    <w:p w14:paraId="4A0E8BC1" w14:textId="77777777" w:rsidR="002E24D0" w:rsidRDefault="002E24D0" w:rsidP="00285431">
      <w:pPr>
        <w:pStyle w:val="BodyText"/>
      </w:pPr>
    </w:p>
    <w:p w14:paraId="5955BAA8" w14:textId="06CB33A0" w:rsidR="00F72157" w:rsidRDefault="002E24D0" w:rsidP="00285431">
      <w:pPr>
        <w:pStyle w:val="BodyText"/>
      </w:pPr>
      <w:r>
        <w:rPr>
          <w:noProof/>
        </w:rPr>
        <mc:AlternateContent>
          <mc:Choice Requires="wps">
            <w:drawing>
              <wp:anchor distT="0" distB="0" distL="114300" distR="114300" simplePos="0" relativeHeight="251685376" behindDoc="1" locked="0" layoutInCell="1" allowOverlap="1" wp14:anchorId="4D9514B8" wp14:editId="5BA82439">
                <wp:simplePos x="0" y="0"/>
                <wp:positionH relativeFrom="column">
                  <wp:posOffset>0</wp:posOffset>
                </wp:positionH>
                <wp:positionV relativeFrom="paragraph">
                  <wp:posOffset>78887</wp:posOffset>
                </wp:positionV>
                <wp:extent cx="6456680" cy="1561416"/>
                <wp:effectExtent l="0" t="0" r="20320" b="20320"/>
                <wp:wrapNone/>
                <wp:docPr id="4" name="Rectangle 4"/>
                <wp:cNvGraphicFramePr/>
                <a:graphic xmlns:a="http://schemas.openxmlformats.org/drawingml/2006/main">
                  <a:graphicData uri="http://schemas.microsoft.com/office/word/2010/wordprocessingShape">
                    <wps:wsp>
                      <wps:cNvSpPr/>
                      <wps:spPr>
                        <a:xfrm>
                          <a:off x="0" y="0"/>
                          <a:ext cx="6456680" cy="1561416"/>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4317D" id="Rectangle 4" o:spid="_x0000_s1026" style="position:absolute;margin-left:0;margin-top:6.2pt;width:508.4pt;height:122.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sQqwIAAP4FAAAOAAAAZHJzL2Uyb0RvYy54bWysVE1v2zAMvQ/YfxB0X20HTtYGdYqgRYcB&#10;XVu0HXpWZCk2IIuapMTJfv0oyXE/1m7AsIstiuQj+UTy9GzXKbIV1rWgK1oc5ZQIzaFu9bqi3x8u&#10;Px1T4jzTNVOgRUX3wtGzxccPp72Ziwk0oGphCYJoN+9NRRvvzTzLHG9Ex9wRGKFRKcF2zKNo11lt&#10;WY/oncomeT7LerC1scCFc3h7kZR0EfGlFNzfSOmEJ6qimJuPXxu/q/DNFqdsvrbMNC0f0mD/kEXH&#10;Wo1BR6gL5hnZ2PY3qK7lFhxIf8Shy0DKlotYA1ZT5K+quW+YEbEWJMeZkSb3/2D59fbWkrauaEmJ&#10;Zh0+0R2SxvRaCVIGenrj5mh1b27tIDk8hlp30nbhj1WQXaR0P1Iqdp5wvJyV09nsGJnnqCums6Is&#10;ZgE1e3I31vkvAjoSDhW1GD5SybZXzifTg0mI5kC19WWrVBRCn4hzZcmW4Quv1kV0VZvuG9Tp7mSa&#10;5/GdMWRsq2AeE3iBpDTpK3oynUwjwgvd6PZ+lBDkr1EwA6UxdKA0kRhPfq9EKEbpOyHxLZC2SUri&#10;ZXWMc6F9qtA1rBYpnfdDR8CALJGuEXsAeBs78T3YB1cRh2h0zv+UWHIePWJk0H507loN9i0AhVUN&#10;kZP9gaRETWBpBfUeO9VCGmFn+GWL/XLFnL9lFmcWewz3kL/Bj1SAbwnDiZIG7M+37oM9jhJqKelx&#10;B1TU/dgwKyhRXzUO2UlRlmFpRKGcfp6gYJ9rVs81etOdAzZhgRvP8HgM9l4djtJC94jrahmioopp&#10;jrEryr09COc+7SZceFwsl9EMF4Vh/krfGx7AA6thHh52j8yaYWg8zts1HPYFm7+anWQbPDUsNx5k&#10;GwfrideBb1wycTKGhRi22HM5Wj2t7cUvAAAA//8DAFBLAwQUAAYACAAAACEAhdUT+d4AAAAIAQAA&#10;DwAAAGRycy9kb3ducmV2LnhtbEyPsU7DQAyGdyTe4WQkNnppKFUbcqkqEIiJitKlm5u4SSDnC7lr&#10;Enh63AlG+7d+f1+6Gm2jeup87djAdBKBIs5dUXNpYPf+dLMA5QNygY1jMvBNHlbZ5UWKSeEGfqN+&#10;G0olJewTNFCF0CZa+7wii37iWmLJjq6zGGTsSl10OEi5bXQcRXNtsWb5UGFLDxXln9uTNfA1e94v&#10;6THe9z928/KxPnocXnNjrq/G9T2oQGP4O4YzvqBDJkwHd+LCq8aAiATZxjNQ5zSazsXkYCC+W9yC&#10;zlL9XyD7BQAA//8DAFBLAQItABQABgAIAAAAIQC2gziS/gAAAOEBAAATAAAAAAAAAAAAAAAAAAAA&#10;AABbQ29udGVudF9UeXBlc10ueG1sUEsBAi0AFAAGAAgAAAAhADj9If/WAAAAlAEAAAsAAAAAAAAA&#10;AAAAAAAALwEAAF9yZWxzLy5yZWxzUEsBAi0AFAAGAAgAAAAhABIFOxCrAgAA/gUAAA4AAAAAAAAA&#10;AAAAAAAALgIAAGRycy9lMm9Eb2MueG1sUEsBAi0AFAAGAAgAAAAhAIXVE/neAAAACAEAAA8AAAAA&#10;AAAAAAAAAAAABQUAAGRycy9kb3ducmV2LnhtbFBLBQYAAAAABAAEAPMAAAAQBgAAAAA=&#10;" fillcolor="#f2f2f2 [3052]" strokecolor="#7f7f7f [1612]"/>
            </w:pict>
          </mc:Fallback>
        </mc:AlternateContent>
      </w:r>
    </w:p>
    <w:p w14:paraId="085CFC8B" w14:textId="590A9A38" w:rsidR="004165F1" w:rsidRDefault="004165F1" w:rsidP="002E24D0">
      <w:pPr>
        <w:pStyle w:val="BodyText"/>
        <w:tabs>
          <w:tab w:val="left" w:pos="7380"/>
        </w:tabs>
        <w:rPr>
          <w:i/>
        </w:rPr>
      </w:pPr>
    </w:p>
    <w:p w14:paraId="1D93793C" w14:textId="590B8431" w:rsidR="00517DBC" w:rsidRPr="00AA5690" w:rsidRDefault="00517DBC" w:rsidP="002E24D0">
      <w:pPr>
        <w:pStyle w:val="BodyText"/>
        <w:pBdr>
          <w:bottom w:val="single" w:sz="4" w:space="1" w:color="auto"/>
        </w:pBdr>
        <w:tabs>
          <w:tab w:val="left" w:pos="7380"/>
        </w:tabs>
        <w:ind w:left="180" w:right="324"/>
      </w:pPr>
      <w:r w:rsidRPr="00AA5690">
        <w:rPr>
          <w:i/>
        </w:rPr>
        <w:t xml:space="preserve">signature of </w:t>
      </w:r>
      <w:r w:rsidR="009858B0">
        <w:rPr>
          <w:i/>
        </w:rPr>
        <w:t>grantee</w:t>
      </w:r>
      <w:r w:rsidRPr="00AA5690">
        <w:rPr>
          <w:i/>
        </w:rPr>
        <w:t xml:space="preserve"> official:</w:t>
      </w:r>
      <w:r w:rsidRPr="00AA5690">
        <w:rPr>
          <w:i/>
        </w:rPr>
        <w:tab/>
        <w:t>date:</w:t>
      </w:r>
    </w:p>
    <w:p w14:paraId="75486683" w14:textId="3E5703B0" w:rsidR="00285431" w:rsidRPr="00AA5690" w:rsidRDefault="00285431" w:rsidP="002E24D0">
      <w:pPr>
        <w:pStyle w:val="BodyText"/>
        <w:ind w:left="180" w:right="324"/>
        <w:rPr>
          <w:i/>
        </w:rPr>
      </w:pPr>
    </w:p>
    <w:p w14:paraId="59C925E4" w14:textId="57700CB5" w:rsidR="00285431" w:rsidRPr="00AA5690" w:rsidRDefault="0089283C" w:rsidP="002E24D0">
      <w:pPr>
        <w:pStyle w:val="BodyText"/>
        <w:pBdr>
          <w:bottom w:val="single" w:sz="4" w:space="1" w:color="auto"/>
        </w:pBdr>
        <w:ind w:left="180" w:right="324"/>
        <w:rPr>
          <w:i/>
        </w:rPr>
      </w:pPr>
      <w:r w:rsidRPr="00AA5690">
        <w:rPr>
          <w:i/>
        </w:rPr>
        <w:t>p</w:t>
      </w:r>
      <w:r w:rsidR="00517DBC" w:rsidRPr="00AA5690">
        <w:rPr>
          <w:i/>
        </w:rPr>
        <w:t>rint</w:t>
      </w:r>
      <w:r w:rsidRPr="00AA5690">
        <w:rPr>
          <w:i/>
        </w:rPr>
        <w:t xml:space="preserve"> name</w:t>
      </w:r>
      <w:r w:rsidR="00517DBC" w:rsidRPr="00AA5690">
        <w:rPr>
          <w:i/>
        </w:rPr>
        <w:t>:</w:t>
      </w:r>
    </w:p>
    <w:p w14:paraId="7591A4B3" w14:textId="77777777" w:rsidR="00285431" w:rsidRPr="00AA5690" w:rsidRDefault="00285431" w:rsidP="002E24D0">
      <w:pPr>
        <w:pStyle w:val="BodyText"/>
        <w:ind w:left="180" w:right="324"/>
      </w:pPr>
    </w:p>
    <w:p w14:paraId="342A5628" w14:textId="46DE36D8" w:rsidR="00285431" w:rsidRPr="00AA5690" w:rsidRDefault="00517DBC" w:rsidP="002E24D0">
      <w:pPr>
        <w:pStyle w:val="BodyText"/>
        <w:pBdr>
          <w:bottom w:val="single" w:sz="4" w:space="1" w:color="auto"/>
        </w:pBdr>
        <w:ind w:left="180" w:right="324"/>
        <w:rPr>
          <w:i/>
        </w:rPr>
      </w:pPr>
      <w:r w:rsidRPr="00AA5690">
        <w:rPr>
          <w:i/>
        </w:rPr>
        <w:t>title:</w:t>
      </w:r>
    </w:p>
    <w:p w14:paraId="6F6863A1" w14:textId="4194AA9C" w:rsidR="00285431" w:rsidRPr="00AA5690" w:rsidRDefault="00285431" w:rsidP="002E24D0">
      <w:pPr>
        <w:pStyle w:val="BodyText"/>
        <w:ind w:left="180" w:right="324"/>
      </w:pPr>
    </w:p>
    <w:p w14:paraId="4389EC23" w14:textId="38849061" w:rsidR="00B800EC" w:rsidRDefault="00517DBC" w:rsidP="002E24D0">
      <w:pPr>
        <w:pStyle w:val="BodyText"/>
        <w:pBdr>
          <w:bottom w:val="single" w:sz="4" w:space="1" w:color="auto"/>
        </w:pBdr>
        <w:tabs>
          <w:tab w:val="left" w:pos="4770"/>
        </w:tabs>
        <w:ind w:left="180" w:right="324"/>
        <w:rPr>
          <w:i/>
        </w:rPr>
      </w:pPr>
      <w:r w:rsidRPr="00AA5690">
        <w:rPr>
          <w:i/>
        </w:rPr>
        <w:t>phone:</w:t>
      </w:r>
      <w:r w:rsidRPr="00AA5690">
        <w:rPr>
          <w:i/>
        </w:rPr>
        <w:tab/>
        <w:t>email:</w:t>
      </w:r>
    </w:p>
    <w:p w14:paraId="29DB42DD" w14:textId="77777777" w:rsidR="009858B0" w:rsidRDefault="009858B0" w:rsidP="00B800EC">
      <w:pPr>
        <w:pStyle w:val="Heading1"/>
        <w:rPr>
          <w:u w:color="000000"/>
        </w:rPr>
      </w:pPr>
    </w:p>
    <w:p w14:paraId="0BDCDF04" w14:textId="182165B7" w:rsidR="00B800EC" w:rsidRDefault="004D1280" w:rsidP="00B800EC">
      <w:pPr>
        <w:pStyle w:val="Heading1"/>
        <w:rPr>
          <w:u w:color="000000"/>
        </w:rPr>
      </w:pPr>
      <w:r>
        <w:rPr>
          <w:u w:color="000000"/>
        </w:rPr>
        <w:t>Attachment</w:t>
      </w:r>
      <w:r w:rsidR="00CD4E2A">
        <w:rPr>
          <w:u w:color="000000"/>
        </w:rPr>
        <w:t xml:space="preserve"> B</w:t>
      </w:r>
      <w:r w:rsidR="00B800EC">
        <w:rPr>
          <w:u w:color="000000"/>
        </w:rPr>
        <w:t xml:space="preserve"> </w:t>
      </w:r>
      <w:r w:rsidR="00B15012">
        <w:rPr>
          <w:u w:color="000000"/>
        </w:rPr>
        <w:t>-</w:t>
      </w:r>
      <w:r w:rsidR="00B800EC">
        <w:rPr>
          <w:u w:color="000000"/>
        </w:rPr>
        <w:t xml:space="preserve"> </w:t>
      </w:r>
      <w:r w:rsidR="00B15012">
        <w:t xml:space="preserve">Vehicle Inspection </w:t>
      </w:r>
      <w:r w:rsidR="008178E2">
        <w:t>Form</w:t>
      </w:r>
    </w:p>
    <w:p w14:paraId="39455D02" w14:textId="604122CD" w:rsidR="00B15012" w:rsidRDefault="00B15012" w:rsidP="00B15012">
      <w:pPr>
        <w:pStyle w:val="BodyText"/>
      </w:pPr>
      <w:r>
        <w:t xml:space="preserve">The vehicle inspection should be completed by an </w:t>
      </w:r>
      <w:r w:rsidR="00DA4574">
        <w:t xml:space="preserve">auto mechanic.  This could be an employee </w:t>
      </w:r>
      <w:r>
        <w:t>of the transit agency, local government or a third-party</w:t>
      </w:r>
      <w:r w:rsidR="00CD4E2A">
        <w:t xml:space="preserve"> mechanic.</w:t>
      </w:r>
    </w:p>
    <w:p w14:paraId="525267EE" w14:textId="48D32043" w:rsidR="00CD4E2A" w:rsidRDefault="002E24D0" w:rsidP="00B15012">
      <w:pPr>
        <w:pStyle w:val="BodyText"/>
      </w:pPr>
      <w:r>
        <w:rPr>
          <w:noProof/>
        </w:rPr>
        <mc:AlternateContent>
          <mc:Choice Requires="wps">
            <w:drawing>
              <wp:anchor distT="0" distB="0" distL="114300" distR="114300" simplePos="0" relativeHeight="251683328" behindDoc="1" locked="0" layoutInCell="1" allowOverlap="1" wp14:anchorId="6689780A" wp14:editId="52DFF44E">
                <wp:simplePos x="0" y="0"/>
                <wp:positionH relativeFrom="column">
                  <wp:posOffset>0</wp:posOffset>
                </wp:positionH>
                <wp:positionV relativeFrom="paragraph">
                  <wp:posOffset>33118</wp:posOffset>
                </wp:positionV>
                <wp:extent cx="6457071" cy="379485"/>
                <wp:effectExtent l="0" t="0" r="20320" b="20955"/>
                <wp:wrapNone/>
                <wp:docPr id="2" name="Rectangle 2"/>
                <wp:cNvGraphicFramePr/>
                <a:graphic xmlns:a="http://schemas.openxmlformats.org/drawingml/2006/main">
                  <a:graphicData uri="http://schemas.microsoft.com/office/word/2010/wordprocessingShape">
                    <wps:wsp>
                      <wps:cNvSpPr/>
                      <wps:spPr>
                        <a:xfrm>
                          <a:off x="0" y="0"/>
                          <a:ext cx="6457071" cy="379485"/>
                        </a:xfrm>
                        <a:prstGeom prst="rect">
                          <a:avLst/>
                        </a:prstGeom>
                        <a:solidFill>
                          <a:schemeClr val="bg1">
                            <a:lumMod val="95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A895" id="Rectangle 2" o:spid="_x0000_s1026" style="position:absolute;margin-left:0;margin-top:2.6pt;width:508.45pt;height:29.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qgIAAP0FAAAOAAAAZHJzL2Uyb0RvYy54bWysVE1v2zAMvQ/YfxB0X+14SdsEdYqgRYcB&#10;XRu0HXpWZDk2IImapMTJfv0oyXE/1m7AsIstiuQj+UTy7HynJNkK61rQJR0d5ZQIzaFq9bqk3x+u&#10;Pp1S4jzTFZOgRUn3wtHz+ccPZ52ZiQIakJWwBEG0m3WmpI33ZpZljjdCMXcERmhU1mAV8yjadVZZ&#10;1iG6klmR58dZB7YyFrhwDm8vk5LOI35dC+5v69oJT2RJMTcfvzZ+V+Gbzc/YbG2ZaVrep8H+IQvF&#10;Wo1BB6hL5hnZ2PY3KNVyCw5qf8RBZVDXLRexBqxmlL+q5r5hRsRakBxnBprc/4PlN9ulJW1V0oIS&#10;zRQ+0R2SxvRaClIEejrjZmh1b5a2lxweQ6272qrwxyrILlK6HygVO084Xh6PJyf5yYgSjrrPJ9Px&#10;6SSAZk/exjr/RYAi4VBSi9Ejk2x77XwyPZiEYA5kW121UkYhtIm4kJZsGT7waj2KrnKjvkGV7qaT&#10;PI/PjCFjVwXzmMALJKlJV9LppJhEhBe6we39KCHIX6NgBlJj6MBo4jCe/F6KUIzUd6LGp0DWipTE&#10;y+oY50L7VKFrWCVSOu+HjoABuUa6Buwe4G3sxHdvH1xFnKHBOf9TYsl58IiRQfvBWbUa7FsAEqvq&#10;Iyf7A0mJmsDSCqo9NqqFNMHO8KsW++WaOb9kFkcWhxvXkL/FTy0B3xL6EyUN2J9v3Qd7nCTUUtLh&#10;Ciip+7FhVlAiv2qcseloPA47IwrYxwUK9rlm9VyjN+oCsAmx1zG7eAz2Xh6OtQX1iNtqEaKiimmO&#10;sUvKvT0IFz6tJtx3XCwW0Qz3hGH+Wt8bHsADq2EeHnaPzJp+aDyO2w0c1gWbvZqdZBs8NSw2Huo2&#10;DtYTrz3fuGPiZPT7MCyx53K0etra818AAAD//wMAUEsDBBQABgAIAAAAIQC6aRil3QAAAAYBAAAP&#10;AAAAZHJzL2Rvd25yZXYueG1sTI/BTsMwEETvSPyDtUjcqN2IRjTEqSoQiBOIwqW3bbxNAvE6xG4S&#10;+vV1T3AczWjmTb6abCsG6n3jWMN8pkAQl840XGn4/Hi6uQPhA7LB1jFp+CUPq+LyIsfMuJHfadiE&#10;SsQS9hlqqEPoMil9WZNFP3MdcfT2rrcYouwraXocY7ltZaJUKi02HBdq7OihpvJ7c7Aafm6ft0t6&#10;TLbD0b69fK33HsfXUuvrq2l9DyLQFP7CcMaP6FBEpp07sPGi1RCPBA2LBMTZVPN0CWKnIV0okEUu&#10;/+MXJwAAAP//AwBQSwECLQAUAAYACAAAACEAtoM4kv4AAADhAQAAEwAAAAAAAAAAAAAAAAAAAAAA&#10;W0NvbnRlbnRfVHlwZXNdLnhtbFBLAQItABQABgAIAAAAIQA4/SH/1gAAAJQBAAALAAAAAAAAAAAA&#10;AAAAAC8BAABfcmVscy8ucmVsc1BLAQItABQABgAIAAAAIQDZ+U4aqgIAAP0FAAAOAAAAAAAAAAAA&#10;AAAAAC4CAABkcnMvZTJvRG9jLnhtbFBLAQItABQABgAIAAAAIQC6aRil3QAAAAYBAAAPAAAAAAAA&#10;AAAAAAAAAAQFAABkcnMvZG93bnJldi54bWxQSwUGAAAAAAQABADzAAAADgYAAAAA&#10;" fillcolor="#f2f2f2 [3052]" strokecolor="#7f7f7f [1612]"/>
            </w:pict>
          </mc:Fallback>
        </mc:AlternateContent>
      </w:r>
    </w:p>
    <w:p w14:paraId="74C8FA71" w14:textId="40FCD81F" w:rsidR="00CD4E2A" w:rsidRPr="00AA5690" w:rsidRDefault="00CD4E2A" w:rsidP="002E24D0">
      <w:pPr>
        <w:pStyle w:val="BodyText"/>
        <w:pBdr>
          <w:bottom w:val="single" w:sz="4" w:space="1" w:color="auto"/>
        </w:pBdr>
        <w:tabs>
          <w:tab w:val="left" w:pos="7380"/>
        </w:tabs>
        <w:ind w:left="180" w:right="324"/>
      </w:pPr>
      <w:r>
        <w:rPr>
          <w:i/>
        </w:rPr>
        <w:t>Inspector</w:t>
      </w:r>
      <w:r w:rsidR="002E24D0">
        <w:rPr>
          <w:i/>
        </w:rPr>
        <w:t xml:space="preserve"> </w:t>
      </w:r>
      <w:r>
        <w:rPr>
          <w:i/>
        </w:rPr>
        <w:t>/</w:t>
      </w:r>
      <w:r w:rsidR="002E24D0">
        <w:rPr>
          <w:i/>
        </w:rPr>
        <w:t xml:space="preserve"> </w:t>
      </w:r>
      <w:r>
        <w:rPr>
          <w:i/>
        </w:rPr>
        <w:t>Mechanic signature</w:t>
      </w:r>
      <w:r w:rsidRPr="00AA5690">
        <w:rPr>
          <w:i/>
        </w:rPr>
        <w:t>:</w:t>
      </w:r>
      <w:r w:rsidRPr="00AA5690">
        <w:rPr>
          <w:i/>
        </w:rPr>
        <w:tab/>
        <w:t>date:</w:t>
      </w:r>
    </w:p>
    <w:p w14:paraId="0D9B56BD" w14:textId="77777777" w:rsidR="00CD4E2A" w:rsidRDefault="00CD4E2A" w:rsidP="00B15012">
      <w:pPr>
        <w:pStyle w:val="BodyText"/>
      </w:pPr>
    </w:p>
    <w:tbl>
      <w:tblPr>
        <w:tblStyle w:val="TableGrid"/>
        <w:tblW w:w="10255" w:type="dxa"/>
        <w:tblLayout w:type="fixed"/>
        <w:tblLook w:val="04A0" w:firstRow="1" w:lastRow="0" w:firstColumn="1" w:lastColumn="0" w:noHBand="0" w:noVBand="1"/>
      </w:tblPr>
      <w:tblGrid>
        <w:gridCol w:w="445"/>
        <w:gridCol w:w="1710"/>
        <w:gridCol w:w="2970"/>
        <w:gridCol w:w="1530"/>
        <w:gridCol w:w="3600"/>
      </w:tblGrid>
      <w:tr w:rsidR="00B15012" w:rsidRPr="000B623D" w14:paraId="60C17326" w14:textId="77777777" w:rsidTr="00CD4E2A">
        <w:trPr>
          <w:trHeight w:val="283"/>
        </w:trPr>
        <w:tc>
          <w:tcPr>
            <w:tcW w:w="445" w:type="dxa"/>
            <w:tcBorders>
              <w:bottom w:val="nil"/>
            </w:tcBorders>
            <w:shd w:val="clear" w:color="auto" w:fill="000000" w:themeFill="text1"/>
          </w:tcPr>
          <w:p w14:paraId="350DDEA2" w14:textId="77777777" w:rsidR="00B15012" w:rsidRPr="000B623D" w:rsidRDefault="00B15012" w:rsidP="00CC17CD">
            <w:pPr>
              <w:pStyle w:val="BodyText"/>
              <w:jc w:val="center"/>
              <w:rPr>
                <w:b/>
                <w:color w:val="FFFFFF" w:themeColor="background1"/>
              </w:rPr>
            </w:pPr>
          </w:p>
        </w:tc>
        <w:tc>
          <w:tcPr>
            <w:tcW w:w="1710" w:type="dxa"/>
            <w:vMerge w:val="restart"/>
            <w:shd w:val="clear" w:color="auto" w:fill="000000" w:themeFill="text1"/>
            <w:vAlign w:val="center"/>
          </w:tcPr>
          <w:p w14:paraId="7022BC93" w14:textId="77777777" w:rsidR="00B15012" w:rsidRPr="000B623D" w:rsidRDefault="00B15012" w:rsidP="00CC17CD">
            <w:pPr>
              <w:pStyle w:val="BodyText"/>
              <w:jc w:val="center"/>
              <w:rPr>
                <w:b/>
                <w:color w:val="FFFFFF" w:themeColor="background1"/>
              </w:rPr>
            </w:pPr>
            <w:r w:rsidRPr="000B623D">
              <w:rPr>
                <w:b/>
                <w:color w:val="FFFFFF" w:themeColor="background1"/>
              </w:rPr>
              <w:t>ITEM</w:t>
            </w:r>
          </w:p>
        </w:tc>
        <w:tc>
          <w:tcPr>
            <w:tcW w:w="2970" w:type="dxa"/>
            <w:vMerge w:val="restart"/>
            <w:shd w:val="clear" w:color="auto" w:fill="000000" w:themeFill="text1"/>
            <w:vAlign w:val="center"/>
          </w:tcPr>
          <w:p w14:paraId="7FA9376E" w14:textId="77777777" w:rsidR="00B15012" w:rsidRPr="000B623D" w:rsidRDefault="00B15012" w:rsidP="00CC17CD">
            <w:pPr>
              <w:pStyle w:val="BodyText"/>
              <w:jc w:val="center"/>
              <w:rPr>
                <w:b/>
                <w:color w:val="FFFFFF" w:themeColor="background1"/>
              </w:rPr>
            </w:pPr>
            <w:r w:rsidRPr="000B623D">
              <w:rPr>
                <w:b/>
                <w:color w:val="FFFFFF" w:themeColor="background1"/>
              </w:rPr>
              <w:t>REQUIREMENT</w:t>
            </w:r>
          </w:p>
        </w:tc>
        <w:tc>
          <w:tcPr>
            <w:tcW w:w="1530" w:type="dxa"/>
            <w:vMerge w:val="restart"/>
            <w:shd w:val="clear" w:color="auto" w:fill="000000" w:themeFill="text1"/>
            <w:vAlign w:val="center"/>
          </w:tcPr>
          <w:p w14:paraId="19C063AF" w14:textId="77777777" w:rsidR="00B15012" w:rsidRPr="000B623D" w:rsidRDefault="00B15012" w:rsidP="00CC17CD">
            <w:pPr>
              <w:pStyle w:val="BodyText"/>
              <w:jc w:val="center"/>
              <w:rPr>
                <w:b/>
                <w:color w:val="FFFFFF" w:themeColor="background1"/>
              </w:rPr>
            </w:pPr>
            <w:r w:rsidRPr="000B623D">
              <w:rPr>
                <w:b/>
                <w:color w:val="FFFFFF" w:themeColor="background1"/>
              </w:rPr>
              <w:t xml:space="preserve">RESULT </w:t>
            </w:r>
            <w:r w:rsidRPr="006B1827">
              <w:rPr>
                <w:color w:val="FFFFFF" w:themeColor="background1"/>
              </w:rPr>
              <w:t>(PASS/FAIL)</w:t>
            </w:r>
          </w:p>
        </w:tc>
        <w:tc>
          <w:tcPr>
            <w:tcW w:w="3600" w:type="dxa"/>
            <w:vMerge w:val="restart"/>
            <w:shd w:val="clear" w:color="auto" w:fill="000000" w:themeFill="text1"/>
            <w:vAlign w:val="center"/>
          </w:tcPr>
          <w:p w14:paraId="04BCF9A2" w14:textId="77777777" w:rsidR="00B15012" w:rsidRPr="000B623D" w:rsidRDefault="00B15012" w:rsidP="00CC17CD">
            <w:pPr>
              <w:pStyle w:val="BodyText"/>
              <w:jc w:val="center"/>
              <w:rPr>
                <w:b/>
                <w:color w:val="FFFFFF" w:themeColor="background1"/>
              </w:rPr>
            </w:pPr>
            <w:r w:rsidRPr="000B623D">
              <w:rPr>
                <w:b/>
                <w:color w:val="FFFFFF" w:themeColor="background1"/>
              </w:rPr>
              <w:t>NOTES</w:t>
            </w:r>
          </w:p>
        </w:tc>
      </w:tr>
      <w:tr w:rsidR="00B15012" w:rsidRPr="000B623D" w14:paraId="14F16F54" w14:textId="77777777" w:rsidTr="00CD4E2A">
        <w:trPr>
          <w:trHeight w:val="283"/>
        </w:trPr>
        <w:tc>
          <w:tcPr>
            <w:tcW w:w="445" w:type="dxa"/>
            <w:tcBorders>
              <w:bottom w:val="nil"/>
            </w:tcBorders>
            <w:shd w:val="clear" w:color="auto" w:fill="000000" w:themeFill="text1"/>
          </w:tcPr>
          <w:p w14:paraId="786B5497" w14:textId="77777777" w:rsidR="00B15012" w:rsidRPr="000B623D" w:rsidRDefault="00B15012" w:rsidP="00CC17CD">
            <w:pPr>
              <w:pStyle w:val="BodyText"/>
              <w:jc w:val="center"/>
              <w:rPr>
                <w:b/>
                <w:color w:val="FFFFFF" w:themeColor="background1"/>
              </w:rPr>
            </w:pPr>
          </w:p>
        </w:tc>
        <w:tc>
          <w:tcPr>
            <w:tcW w:w="1710" w:type="dxa"/>
            <w:vMerge/>
            <w:tcBorders>
              <w:bottom w:val="nil"/>
            </w:tcBorders>
            <w:shd w:val="clear" w:color="auto" w:fill="000000" w:themeFill="text1"/>
          </w:tcPr>
          <w:p w14:paraId="48991240" w14:textId="77777777" w:rsidR="00B15012" w:rsidRPr="000B623D" w:rsidRDefault="00B15012" w:rsidP="00CC17CD">
            <w:pPr>
              <w:pStyle w:val="BodyText"/>
              <w:jc w:val="center"/>
              <w:rPr>
                <w:b/>
                <w:color w:val="FFFFFF" w:themeColor="background1"/>
              </w:rPr>
            </w:pPr>
          </w:p>
        </w:tc>
        <w:tc>
          <w:tcPr>
            <w:tcW w:w="2970" w:type="dxa"/>
            <w:vMerge/>
            <w:tcBorders>
              <w:bottom w:val="nil"/>
            </w:tcBorders>
            <w:shd w:val="clear" w:color="auto" w:fill="000000" w:themeFill="text1"/>
          </w:tcPr>
          <w:p w14:paraId="335E0295" w14:textId="77777777" w:rsidR="00B15012" w:rsidRPr="000B623D" w:rsidRDefault="00B15012" w:rsidP="00CC17CD">
            <w:pPr>
              <w:pStyle w:val="BodyText"/>
              <w:jc w:val="center"/>
              <w:rPr>
                <w:b/>
                <w:color w:val="FFFFFF" w:themeColor="background1"/>
              </w:rPr>
            </w:pPr>
          </w:p>
        </w:tc>
        <w:tc>
          <w:tcPr>
            <w:tcW w:w="1530" w:type="dxa"/>
            <w:vMerge/>
            <w:tcBorders>
              <w:bottom w:val="nil"/>
            </w:tcBorders>
            <w:shd w:val="clear" w:color="auto" w:fill="000000" w:themeFill="text1"/>
          </w:tcPr>
          <w:p w14:paraId="3895E618" w14:textId="77777777" w:rsidR="00B15012" w:rsidRPr="000B623D" w:rsidRDefault="00B15012" w:rsidP="00CC17CD">
            <w:pPr>
              <w:pStyle w:val="BodyText"/>
              <w:jc w:val="center"/>
              <w:rPr>
                <w:b/>
                <w:color w:val="FFFFFF" w:themeColor="background1"/>
              </w:rPr>
            </w:pPr>
          </w:p>
        </w:tc>
        <w:tc>
          <w:tcPr>
            <w:tcW w:w="3600" w:type="dxa"/>
            <w:vMerge/>
            <w:tcBorders>
              <w:bottom w:val="nil"/>
            </w:tcBorders>
            <w:shd w:val="clear" w:color="auto" w:fill="000000" w:themeFill="text1"/>
          </w:tcPr>
          <w:p w14:paraId="69A909FF" w14:textId="77777777" w:rsidR="00B15012" w:rsidRPr="000B623D" w:rsidRDefault="00B15012" w:rsidP="00CC17CD">
            <w:pPr>
              <w:pStyle w:val="BodyText"/>
              <w:jc w:val="center"/>
              <w:rPr>
                <w:b/>
                <w:color w:val="FFFFFF" w:themeColor="background1"/>
              </w:rPr>
            </w:pPr>
          </w:p>
        </w:tc>
      </w:tr>
      <w:tr w:rsidR="00B15012" w14:paraId="4C307672" w14:textId="77777777" w:rsidTr="00A56D05">
        <w:trPr>
          <w:trHeight w:val="522"/>
        </w:trPr>
        <w:tc>
          <w:tcPr>
            <w:tcW w:w="445" w:type="dxa"/>
            <w:vMerge w:val="restart"/>
            <w:tcBorders>
              <w:top w:val="nil"/>
            </w:tcBorders>
            <w:shd w:val="clear" w:color="auto" w:fill="F2F2F2" w:themeFill="background1" w:themeFillShade="F2"/>
            <w:textDirection w:val="btLr"/>
          </w:tcPr>
          <w:p w14:paraId="0D48AE61" w14:textId="77777777" w:rsidR="00B15012" w:rsidRDefault="00B15012" w:rsidP="00CC17CD">
            <w:pPr>
              <w:pStyle w:val="BodyText"/>
              <w:ind w:left="113" w:right="113"/>
              <w:jc w:val="center"/>
            </w:pPr>
            <w:r>
              <w:t>VEHICLE  INSPECTION</w:t>
            </w:r>
          </w:p>
        </w:tc>
        <w:tc>
          <w:tcPr>
            <w:tcW w:w="1710" w:type="dxa"/>
            <w:tcBorders>
              <w:top w:val="nil"/>
            </w:tcBorders>
            <w:vAlign w:val="center"/>
          </w:tcPr>
          <w:p w14:paraId="38566FF1" w14:textId="77777777" w:rsidR="00B15012" w:rsidRPr="00CD4E2A" w:rsidRDefault="00B15012" w:rsidP="00CC17CD">
            <w:pPr>
              <w:pStyle w:val="BodyText"/>
              <w:jc w:val="center"/>
              <w:rPr>
                <w:sz w:val="20"/>
                <w:szCs w:val="20"/>
              </w:rPr>
            </w:pPr>
            <w:r w:rsidRPr="00CD4E2A">
              <w:rPr>
                <w:sz w:val="20"/>
                <w:szCs w:val="20"/>
              </w:rPr>
              <w:t>FMVSS Sticker</w:t>
            </w:r>
          </w:p>
        </w:tc>
        <w:tc>
          <w:tcPr>
            <w:tcW w:w="2970" w:type="dxa"/>
            <w:tcBorders>
              <w:top w:val="nil"/>
            </w:tcBorders>
            <w:vAlign w:val="center"/>
          </w:tcPr>
          <w:p w14:paraId="67114CEF" w14:textId="77777777" w:rsidR="00B15012" w:rsidRPr="00CD4E2A" w:rsidRDefault="00B15012" w:rsidP="00CC17CD">
            <w:pPr>
              <w:pStyle w:val="BodyText"/>
              <w:jc w:val="center"/>
              <w:rPr>
                <w:sz w:val="20"/>
                <w:szCs w:val="20"/>
              </w:rPr>
            </w:pPr>
            <w:r w:rsidRPr="00CD4E2A">
              <w:rPr>
                <w:sz w:val="20"/>
                <w:szCs w:val="20"/>
              </w:rPr>
              <w:t>Affixed to Vehicle</w:t>
            </w:r>
          </w:p>
        </w:tc>
        <w:tc>
          <w:tcPr>
            <w:tcW w:w="1530" w:type="dxa"/>
            <w:tcBorders>
              <w:top w:val="nil"/>
            </w:tcBorders>
            <w:vAlign w:val="center"/>
          </w:tcPr>
          <w:p w14:paraId="1DC16B9B" w14:textId="77777777" w:rsidR="00B15012" w:rsidRPr="001135BB" w:rsidRDefault="00B15012" w:rsidP="00CC17CD">
            <w:pPr>
              <w:pStyle w:val="BodyText"/>
              <w:jc w:val="center"/>
              <w:rPr>
                <w:sz w:val="28"/>
              </w:rPr>
            </w:pPr>
            <w:r w:rsidRPr="00FE393B">
              <w:rPr>
                <w:sz w:val="28"/>
              </w:rPr>
              <w:t>P  /  F</w:t>
            </w:r>
          </w:p>
        </w:tc>
        <w:tc>
          <w:tcPr>
            <w:tcW w:w="3600" w:type="dxa"/>
            <w:tcBorders>
              <w:top w:val="nil"/>
            </w:tcBorders>
            <w:vAlign w:val="center"/>
          </w:tcPr>
          <w:p w14:paraId="2049D9AD" w14:textId="77777777" w:rsidR="00B15012" w:rsidRDefault="00B15012" w:rsidP="00CC17CD">
            <w:pPr>
              <w:pStyle w:val="BodyText"/>
              <w:jc w:val="center"/>
            </w:pPr>
          </w:p>
        </w:tc>
      </w:tr>
      <w:tr w:rsidR="00B15012" w14:paraId="4A3DEF69" w14:textId="77777777" w:rsidTr="00CD4E2A">
        <w:trPr>
          <w:trHeight w:val="611"/>
        </w:trPr>
        <w:tc>
          <w:tcPr>
            <w:tcW w:w="445" w:type="dxa"/>
            <w:vMerge/>
            <w:shd w:val="clear" w:color="auto" w:fill="F2F2F2" w:themeFill="background1" w:themeFillShade="F2"/>
          </w:tcPr>
          <w:p w14:paraId="7A3CE0E2" w14:textId="77777777" w:rsidR="00B15012" w:rsidRDefault="00B15012" w:rsidP="00CC17CD">
            <w:pPr>
              <w:pStyle w:val="BodyText"/>
              <w:jc w:val="center"/>
            </w:pPr>
          </w:p>
        </w:tc>
        <w:tc>
          <w:tcPr>
            <w:tcW w:w="1710" w:type="dxa"/>
            <w:vAlign w:val="center"/>
          </w:tcPr>
          <w:p w14:paraId="0C8C2668" w14:textId="77777777" w:rsidR="00B15012" w:rsidRPr="00CD4E2A" w:rsidRDefault="00B15012" w:rsidP="00CC17CD">
            <w:pPr>
              <w:pStyle w:val="BodyText"/>
              <w:jc w:val="center"/>
              <w:rPr>
                <w:sz w:val="20"/>
                <w:szCs w:val="20"/>
              </w:rPr>
            </w:pPr>
            <w:r w:rsidRPr="00CD4E2A">
              <w:rPr>
                <w:sz w:val="20"/>
                <w:szCs w:val="20"/>
              </w:rPr>
              <w:t>Interior Finish</w:t>
            </w:r>
          </w:p>
        </w:tc>
        <w:tc>
          <w:tcPr>
            <w:tcW w:w="2970" w:type="dxa"/>
            <w:vAlign w:val="center"/>
          </w:tcPr>
          <w:p w14:paraId="77AA1142" w14:textId="77777777" w:rsidR="00B15012" w:rsidRPr="00CD4E2A" w:rsidRDefault="00B15012" w:rsidP="00CC17CD">
            <w:pPr>
              <w:pStyle w:val="BodyText"/>
              <w:jc w:val="center"/>
              <w:rPr>
                <w:sz w:val="20"/>
                <w:szCs w:val="20"/>
              </w:rPr>
            </w:pPr>
            <w:r w:rsidRPr="00CD4E2A">
              <w:rPr>
                <w:sz w:val="20"/>
                <w:szCs w:val="20"/>
              </w:rPr>
              <w:t>Clean and adheres to contract specs</w:t>
            </w:r>
          </w:p>
        </w:tc>
        <w:tc>
          <w:tcPr>
            <w:tcW w:w="1530" w:type="dxa"/>
            <w:vAlign w:val="center"/>
          </w:tcPr>
          <w:p w14:paraId="52651AFE" w14:textId="77777777" w:rsidR="00B15012" w:rsidRDefault="00B15012" w:rsidP="00CC17CD">
            <w:pPr>
              <w:pStyle w:val="BodyText"/>
              <w:jc w:val="center"/>
            </w:pPr>
            <w:r w:rsidRPr="00FE393B">
              <w:rPr>
                <w:sz w:val="28"/>
              </w:rPr>
              <w:t>P  /  F</w:t>
            </w:r>
          </w:p>
        </w:tc>
        <w:tc>
          <w:tcPr>
            <w:tcW w:w="3600" w:type="dxa"/>
            <w:vAlign w:val="center"/>
          </w:tcPr>
          <w:p w14:paraId="0BC97298" w14:textId="77777777" w:rsidR="00B15012" w:rsidRDefault="00B15012" w:rsidP="00CC17CD">
            <w:pPr>
              <w:pStyle w:val="BodyText"/>
              <w:jc w:val="center"/>
            </w:pPr>
          </w:p>
        </w:tc>
      </w:tr>
      <w:tr w:rsidR="00B15012" w14:paraId="1EC053CB" w14:textId="77777777" w:rsidTr="00CD4E2A">
        <w:trPr>
          <w:trHeight w:val="602"/>
        </w:trPr>
        <w:tc>
          <w:tcPr>
            <w:tcW w:w="445" w:type="dxa"/>
            <w:vMerge/>
            <w:shd w:val="clear" w:color="auto" w:fill="F2F2F2" w:themeFill="background1" w:themeFillShade="F2"/>
          </w:tcPr>
          <w:p w14:paraId="45165FD8" w14:textId="77777777" w:rsidR="00B15012" w:rsidRDefault="00B15012" w:rsidP="00CC17CD">
            <w:pPr>
              <w:pStyle w:val="BodyText"/>
              <w:jc w:val="center"/>
            </w:pPr>
          </w:p>
        </w:tc>
        <w:tc>
          <w:tcPr>
            <w:tcW w:w="1710" w:type="dxa"/>
            <w:vAlign w:val="center"/>
          </w:tcPr>
          <w:p w14:paraId="0667AD00" w14:textId="77777777" w:rsidR="00B15012" w:rsidRPr="00CD4E2A" w:rsidRDefault="00B15012" w:rsidP="00CC17CD">
            <w:pPr>
              <w:pStyle w:val="BodyText"/>
              <w:jc w:val="center"/>
              <w:rPr>
                <w:sz w:val="20"/>
                <w:szCs w:val="20"/>
              </w:rPr>
            </w:pPr>
            <w:r w:rsidRPr="00CD4E2A">
              <w:rPr>
                <w:sz w:val="20"/>
                <w:szCs w:val="20"/>
              </w:rPr>
              <w:t>Exterior Finish</w:t>
            </w:r>
          </w:p>
        </w:tc>
        <w:tc>
          <w:tcPr>
            <w:tcW w:w="2970" w:type="dxa"/>
            <w:vAlign w:val="center"/>
          </w:tcPr>
          <w:p w14:paraId="52649012" w14:textId="77777777" w:rsidR="00B15012" w:rsidRPr="00CD4E2A" w:rsidRDefault="00B15012" w:rsidP="00CC17CD">
            <w:pPr>
              <w:pStyle w:val="BodyText"/>
              <w:jc w:val="center"/>
              <w:rPr>
                <w:sz w:val="20"/>
                <w:szCs w:val="20"/>
              </w:rPr>
            </w:pPr>
            <w:r w:rsidRPr="00CD4E2A">
              <w:rPr>
                <w:sz w:val="20"/>
                <w:szCs w:val="20"/>
              </w:rPr>
              <w:t>Clean and adheres to contract specs</w:t>
            </w:r>
          </w:p>
        </w:tc>
        <w:tc>
          <w:tcPr>
            <w:tcW w:w="1530" w:type="dxa"/>
            <w:vAlign w:val="center"/>
          </w:tcPr>
          <w:p w14:paraId="76F7EFC8" w14:textId="77777777" w:rsidR="00B15012" w:rsidRDefault="00B15012" w:rsidP="00CC17CD">
            <w:pPr>
              <w:pStyle w:val="BodyText"/>
              <w:jc w:val="center"/>
            </w:pPr>
            <w:r w:rsidRPr="00FE393B">
              <w:rPr>
                <w:sz w:val="28"/>
              </w:rPr>
              <w:t>P  /  F</w:t>
            </w:r>
          </w:p>
        </w:tc>
        <w:tc>
          <w:tcPr>
            <w:tcW w:w="3600" w:type="dxa"/>
            <w:vAlign w:val="center"/>
          </w:tcPr>
          <w:p w14:paraId="20B6C56B" w14:textId="77777777" w:rsidR="00B15012" w:rsidRDefault="00B15012" w:rsidP="00CC17CD">
            <w:pPr>
              <w:pStyle w:val="BodyText"/>
              <w:jc w:val="center"/>
            </w:pPr>
          </w:p>
        </w:tc>
      </w:tr>
      <w:tr w:rsidR="00B15012" w14:paraId="3C354701" w14:textId="77777777" w:rsidTr="00CD4E2A">
        <w:trPr>
          <w:trHeight w:val="512"/>
        </w:trPr>
        <w:tc>
          <w:tcPr>
            <w:tcW w:w="445" w:type="dxa"/>
            <w:vMerge/>
            <w:shd w:val="clear" w:color="auto" w:fill="F2F2F2" w:themeFill="background1" w:themeFillShade="F2"/>
          </w:tcPr>
          <w:p w14:paraId="535B55E2" w14:textId="77777777" w:rsidR="00B15012" w:rsidRDefault="00B15012" w:rsidP="00CC17CD">
            <w:pPr>
              <w:pStyle w:val="BodyText"/>
              <w:jc w:val="center"/>
            </w:pPr>
          </w:p>
        </w:tc>
        <w:tc>
          <w:tcPr>
            <w:tcW w:w="1710" w:type="dxa"/>
            <w:vAlign w:val="center"/>
          </w:tcPr>
          <w:p w14:paraId="71FA8F59" w14:textId="77777777" w:rsidR="00B15012" w:rsidRPr="00CD4E2A" w:rsidRDefault="00B15012" w:rsidP="00CC17CD">
            <w:pPr>
              <w:pStyle w:val="BodyText"/>
              <w:jc w:val="center"/>
              <w:rPr>
                <w:sz w:val="20"/>
                <w:szCs w:val="20"/>
              </w:rPr>
            </w:pPr>
            <w:r w:rsidRPr="00CD4E2A">
              <w:rPr>
                <w:sz w:val="20"/>
                <w:szCs w:val="20"/>
              </w:rPr>
              <w:t>Interior Lighting</w:t>
            </w:r>
          </w:p>
        </w:tc>
        <w:tc>
          <w:tcPr>
            <w:tcW w:w="2970" w:type="dxa"/>
            <w:vAlign w:val="center"/>
          </w:tcPr>
          <w:p w14:paraId="345A37C7"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041A9D3F" w14:textId="77777777" w:rsidR="00B15012" w:rsidRDefault="00B15012" w:rsidP="00CC17CD">
            <w:pPr>
              <w:pStyle w:val="BodyText"/>
              <w:jc w:val="center"/>
            </w:pPr>
            <w:r w:rsidRPr="00FE393B">
              <w:rPr>
                <w:sz w:val="28"/>
              </w:rPr>
              <w:t>P  /  F</w:t>
            </w:r>
          </w:p>
        </w:tc>
        <w:tc>
          <w:tcPr>
            <w:tcW w:w="3600" w:type="dxa"/>
            <w:vAlign w:val="center"/>
          </w:tcPr>
          <w:p w14:paraId="0C0F2619" w14:textId="77777777" w:rsidR="00B15012" w:rsidRDefault="00B15012" w:rsidP="00CC17CD">
            <w:pPr>
              <w:pStyle w:val="BodyText"/>
              <w:jc w:val="center"/>
            </w:pPr>
          </w:p>
        </w:tc>
      </w:tr>
      <w:tr w:rsidR="00B15012" w14:paraId="054AE747" w14:textId="77777777" w:rsidTr="00CD4E2A">
        <w:trPr>
          <w:trHeight w:val="539"/>
        </w:trPr>
        <w:tc>
          <w:tcPr>
            <w:tcW w:w="445" w:type="dxa"/>
            <w:vMerge/>
            <w:shd w:val="clear" w:color="auto" w:fill="F2F2F2" w:themeFill="background1" w:themeFillShade="F2"/>
          </w:tcPr>
          <w:p w14:paraId="62F1B47F" w14:textId="77777777" w:rsidR="00B15012" w:rsidRDefault="00B15012" w:rsidP="00CC17CD">
            <w:pPr>
              <w:pStyle w:val="BodyText"/>
              <w:jc w:val="center"/>
            </w:pPr>
          </w:p>
        </w:tc>
        <w:tc>
          <w:tcPr>
            <w:tcW w:w="1710" w:type="dxa"/>
            <w:vAlign w:val="center"/>
          </w:tcPr>
          <w:p w14:paraId="6DA662BF" w14:textId="77777777" w:rsidR="00B15012" w:rsidRPr="00CD4E2A" w:rsidRDefault="00B15012" w:rsidP="00CC17CD">
            <w:pPr>
              <w:pStyle w:val="BodyText"/>
              <w:jc w:val="center"/>
              <w:rPr>
                <w:sz w:val="20"/>
                <w:szCs w:val="20"/>
              </w:rPr>
            </w:pPr>
            <w:r w:rsidRPr="00CD4E2A">
              <w:rPr>
                <w:sz w:val="20"/>
                <w:szCs w:val="20"/>
              </w:rPr>
              <w:t>Exterior Lighting</w:t>
            </w:r>
          </w:p>
        </w:tc>
        <w:tc>
          <w:tcPr>
            <w:tcW w:w="2970" w:type="dxa"/>
            <w:vAlign w:val="center"/>
          </w:tcPr>
          <w:p w14:paraId="232727D5"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302FE654" w14:textId="77777777" w:rsidR="00B15012" w:rsidRDefault="00B15012" w:rsidP="00CC17CD">
            <w:pPr>
              <w:pStyle w:val="BodyText"/>
              <w:jc w:val="center"/>
            </w:pPr>
            <w:r w:rsidRPr="00FE393B">
              <w:rPr>
                <w:sz w:val="28"/>
              </w:rPr>
              <w:t>P  /  F</w:t>
            </w:r>
          </w:p>
        </w:tc>
        <w:tc>
          <w:tcPr>
            <w:tcW w:w="3600" w:type="dxa"/>
            <w:vAlign w:val="center"/>
          </w:tcPr>
          <w:p w14:paraId="38A3F716" w14:textId="77777777" w:rsidR="00B15012" w:rsidRDefault="00B15012" w:rsidP="00CC17CD">
            <w:pPr>
              <w:pStyle w:val="BodyText"/>
              <w:jc w:val="center"/>
            </w:pPr>
          </w:p>
        </w:tc>
      </w:tr>
      <w:tr w:rsidR="00B15012" w14:paraId="6A719A54" w14:textId="77777777" w:rsidTr="00CD4E2A">
        <w:trPr>
          <w:trHeight w:val="710"/>
        </w:trPr>
        <w:tc>
          <w:tcPr>
            <w:tcW w:w="445" w:type="dxa"/>
            <w:vMerge/>
            <w:shd w:val="clear" w:color="auto" w:fill="F2F2F2" w:themeFill="background1" w:themeFillShade="F2"/>
          </w:tcPr>
          <w:p w14:paraId="259751EE" w14:textId="77777777" w:rsidR="00B15012" w:rsidRDefault="00B15012" w:rsidP="00CC17CD">
            <w:pPr>
              <w:pStyle w:val="BodyText"/>
              <w:jc w:val="center"/>
            </w:pPr>
          </w:p>
        </w:tc>
        <w:tc>
          <w:tcPr>
            <w:tcW w:w="1710" w:type="dxa"/>
            <w:vAlign w:val="center"/>
          </w:tcPr>
          <w:p w14:paraId="392EE7B6" w14:textId="77777777" w:rsidR="00B15012" w:rsidRPr="00CD4E2A" w:rsidRDefault="00B15012" w:rsidP="00CC17CD">
            <w:pPr>
              <w:pStyle w:val="BodyText"/>
              <w:jc w:val="center"/>
              <w:rPr>
                <w:sz w:val="20"/>
                <w:szCs w:val="20"/>
              </w:rPr>
            </w:pPr>
            <w:r w:rsidRPr="00CD4E2A">
              <w:rPr>
                <w:sz w:val="20"/>
                <w:szCs w:val="20"/>
              </w:rPr>
              <w:t>Accessible Lift / Ramp</w:t>
            </w:r>
          </w:p>
        </w:tc>
        <w:tc>
          <w:tcPr>
            <w:tcW w:w="2970" w:type="dxa"/>
            <w:vAlign w:val="center"/>
          </w:tcPr>
          <w:p w14:paraId="577BF932" w14:textId="77777777" w:rsidR="00B15012" w:rsidRPr="00CD4E2A" w:rsidRDefault="00B15012" w:rsidP="00CC17CD">
            <w:pPr>
              <w:pStyle w:val="BodyText"/>
              <w:jc w:val="center"/>
              <w:rPr>
                <w:sz w:val="20"/>
                <w:szCs w:val="20"/>
              </w:rPr>
            </w:pPr>
            <w:r w:rsidRPr="00CD4E2A">
              <w:rPr>
                <w:sz w:val="20"/>
                <w:szCs w:val="20"/>
              </w:rPr>
              <w:t>Operable and adheres to contract specs</w:t>
            </w:r>
          </w:p>
        </w:tc>
        <w:tc>
          <w:tcPr>
            <w:tcW w:w="1530" w:type="dxa"/>
            <w:vAlign w:val="center"/>
          </w:tcPr>
          <w:p w14:paraId="4A13E953" w14:textId="77777777" w:rsidR="00B15012" w:rsidRDefault="00B15012" w:rsidP="00CC17CD">
            <w:pPr>
              <w:pStyle w:val="BodyText"/>
              <w:jc w:val="center"/>
            </w:pPr>
            <w:r w:rsidRPr="00FE393B">
              <w:rPr>
                <w:sz w:val="28"/>
              </w:rPr>
              <w:t>P  /  F</w:t>
            </w:r>
          </w:p>
        </w:tc>
        <w:tc>
          <w:tcPr>
            <w:tcW w:w="3600" w:type="dxa"/>
            <w:vAlign w:val="center"/>
          </w:tcPr>
          <w:p w14:paraId="78EB0026" w14:textId="77777777" w:rsidR="00B15012" w:rsidRDefault="00B15012" w:rsidP="00CC17CD">
            <w:pPr>
              <w:pStyle w:val="BodyText"/>
              <w:jc w:val="center"/>
            </w:pPr>
          </w:p>
        </w:tc>
      </w:tr>
      <w:tr w:rsidR="00B15012" w14:paraId="5F621C8A" w14:textId="77777777" w:rsidTr="00A56D05">
        <w:trPr>
          <w:trHeight w:val="476"/>
        </w:trPr>
        <w:tc>
          <w:tcPr>
            <w:tcW w:w="445" w:type="dxa"/>
            <w:vMerge/>
            <w:shd w:val="clear" w:color="auto" w:fill="F2F2F2" w:themeFill="background1" w:themeFillShade="F2"/>
          </w:tcPr>
          <w:p w14:paraId="233A7158" w14:textId="77777777" w:rsidR="00B15012" w:rsidRDefault="00B15012" w:rsidP="00CC17CD">
            <w:pPr>
              <w:pStyle w:val="BodyText"/>
              <w:jc w:val="center"/>
            </w:pPr>
          </w:p>
        </w:tc>
        <w:tc>
          <w:tcPr>
            <w:tcW w:w="1710" w:type="dxa"/>
            <w:vAlign w:val="center"/>
          </w:tcPr>
          <w:p w14:paraId="141AF4DE" w14:textId="77777777" w:rsidR="00B15012" w:rsidRPr="00CD4E2A" w:rsidRDefault="00B15012" w:rsidP="00CC17CD">
            <w:pPr>
              <w:pStyle w:val="BodyText"/>
              <w:jc w:val="center"/>
              <w:rPr>
                <w:sz w:val="20"/>
                <w:szCs w:val="20"/>
              </w:rPr>
            </w:pPr>
            <w:r w:rsidRPr="00CD4E2A">
              <w:rPr>
                <w:sz w:val="20"/>
                <w:szCs w:val="20"/>
              </w:rPr>
              <w:t>Chassis / Frame</w:t>
            </w:r>
          </w:p>
        </w:tc>
        <w:tc>
          <w:tcPr>
            <w:tcW w:w="2970" w:type="dxa"/>
            <w:vAlign w:val="center"/>
          </w:tcPr>
          <w:p w14:paraId="6930AF74" w14:textId="77777777" w:rsidR="00B15012" w:rsidRPr="00CD4E2A" w:rsidRDefault="00B15012" w:rsidP="00CC17CD">
            <w:pPr>
              <w:pStyle w:val="BodyText"/>
              <w:jc w:val="center"/>
              <w:rPr>
                <w:sz w:val="20"/>
                <w:szCs w:val="20"/>
              </w:rPr>
            </w:pPr>
            <w:r w:rsidRPr="00CD4E2A">
              <w:rPr>
                <w:sz w:val="20"/>
                <w:szCs w:val="20"/>
              </w:rPr>
              <w:t>Inspect for leaks, damage, etc.</w:t>
            </w:r>
          </w:p>
        </w:tc>
        <w:tc>
          <w:tcPr>
            <w:tcW w:w="1530" w:type="dxa"/>
            <w:vAlign w:val="center"/>
          </w:tcPr>
          <w:p w14:paraId="0BC7E7EF" w14:textId="77777777" w:rsidR="00B15012" w:rsidRDefault="00B15012" w:rsidP="00CC17CD">
            <w:pPr>
              <w:pStyle w:val="BodyText"/>
              <w:jc w:val="center"/>
            </w:pPr>
            <w:r w:rsidRPr="00FE393B">
              <w:rPr>
                <w:sz w:val="28"/>
              </w:rPr>
              <w:t>P  /  F</w:t>
            </w:r>
          </w:p>
        </w:tc>
        <w:tc>
          <w:tcPr>
            <w:tcW w:w="3600" w:type="dxa"/>
            <w:vAlign w:val="center"/>
          </w:tcPr>
          <w:p w14:paraId="0F1979CB" w14:textId="77777777" w:rsidR="00B15012" w:rsidRDefault="00B15012" w:rsidP="00CC17CD">
            <w:pPr>
              <w:pStyle w:val="BodyText"/>
              <w:jc w:val="center"/>
            </w:pPr>
          </w:p>
        </w:tc>
      </w:tr>
      <w:tr w:rsidR="00B15012" w14:paraId="7871A2F4" w14:textId="77777777" w:rsidTr="00CD4E2A">
        <w:trPr>
          <w:trHeight w:val="809"/>
        </w:trPr>
        <w:tc>
          <w:tcPr>
            <w:tcW w:w="445" w:type="dxa"/>
            <w:vMerge/>
            <w:shd w:val="clear" w:color="auto" w:fill="F2F2F2" w:themeFill="background1" w:themeFillShade="F2"/>
          </w:tcPr>
          <w:p w14:paraId="51EDB206" w14:textId="77777777" w:rsidR="00B15012" w:rsidRDefault="00B15012" w:rsidP="00CC17CD">
            <w:pPr>
              <w:pStyle w:val="BodyText"/>
              <w:jc w:val="center"/>
            </w:pPr>
          </w:p>
        </w:tc>
        <w:tc>
          <w:tcPr>
            <w:tcW w:w="1710" w:type="dxa"/>
            <w:vAlign w:val="center"/>
          </w:tcPr>
          <w:p w14:paraId="26D36C7E" w14:textId="77777777" w:rsidR="00B15012" w:rsidRPr="00CD4E2A" w:rsidRDefault="00B15012" w:rsidP="00CC17CD">
            <w:pPr>
              <w:pStyle w:val="BodyText"/>
              <w:jc w:val="center"/>
              <w:rPr>
                <w:sz w:val="20"/>
                <w:szCs w:val="20"/>
              </w:rPr>
            </w:pPr>
            <w:r w:rsidRPr="00CD4E2A">
              <w:rPr>
                <w:sz w:val="20"/>
                <w:szCs w:val="20"/>
              </w:rPr>
              <w:t>Electrical</w:t>
            </w:r>
          </w:p>
        </w:tc>
        <w:tc>
          <w:tcPr>
            <w:tcW w:w="2970" w:type="dxa"/>
            <w:vAlign w:val="center"/>
          </w:tcPr>
          <w:p w14:paraId="17F5EF39" w14:textId="77777777" w:rsidR="00B15012" w:rsidRPr="00CD4E2A" w:rsidRDefault="00B15012" w:rsidP="00CC17CD">
            <w:pPr>
              <w:pStyle w:val="BodyText"/>
              <w:jc w:val="center"/>
              <w:rPr>
                <w:sz w:val="20"/>
                <w:szCs w:val="20"/>
              </w:rPr>
            </w:pPr>
            <w:r w:rsidRPr="00CD4E2A">
              <w:rPr>
                <w:sz w:val="20"/>
                <w:szCs w:val="20"/>
              </w:rPr>
              <w:t>Inspect electrical system where applicable, including battery(ies)</w:t>
            </w:r>
          </w:p>
        </w:tc>
        <w:tc>
          <w:tcPr>
            <w:tcW w:w="1530" w:type="dxa"/>
            <w:vAlign w:val="center"/>
          </w:tcPr>
          <w:p w14:paraId="50E72231" w14:textId="77777777" w:rsidR="00B15012" w:rsidRDefault="00B15012" w:rsidP="00CC17CD">
            <w:pPr>
              <w:pStyle w:val="BodyText"/>
              <w:jc w:val="center"/>
            </w:pPr>
            <w:r w:rsidRPr="00FE393B">
              <w:rPr>
                <w:sz w:val="28"/>
              </w:rPr>
              <w:t>P  /  F</w:t>
            </w:r>
          </w:p>
        </w:tc>
        <w:tc>
          <w:tcPr>
            <w:tcW w:w="3600" w:type="dxa"/>
            <w:vAlign w:val="center"/>
          </w:tcPr>
          <w:p w14:paraId="4E178C63" w14:textId="77777777" w:rsidR="00B15012" w:rsidRDefault="00B15012" w:rsidP="00CC17CD">
            <w:pPr>
              <w:pStyle w:val="BodyText"/>
              <w:jc w:val="center"/>
            </w:pPr>
          </w:p>
        </w:tc>
      </w:tr>
      <w:tr w:rsidR="00B15012" w14:paraId="1133D676" w14:textId="77777777" w:rsidTr="00CD4E2A">
        <w:trPr>
          <w:trHeight w:val="584"/>
        </w:trPr>
        <w:tc>
          <w:tcPr>
            <w:tcW w:w="445" w:type="dxa"/>
            <w:vMerge/>
            <w:shd w:val="clear" w:color="auto" w:fill="F2F2F2" w:themeFill="background1" w:themeFillShade="F2"/>
          </w:tcPr>
          <w:p w14:paraId="3A85678C" w14:textId="77777777" w:rsidR="00B15012" w:rsidRDefault="00B15012" w:rsidP="00CC17CD">
            <w:pPr>
              <w:pStyle w:val="BodyText"/>
              <w:jc w:val="center"/>
            </w:pPr>
          </w:p>
        </w:tc>
        <w:tc>
          <w:tcPr>
            <w:tcW w:w="1710" w:type="dxa"/>
            <w:vAlign w:val="center"/>
          </w:tcPr>
          <w:p w14:paraId="2AE237E8" w14:textId="77777777" w:rsidR="00B15012" w:rsidRPr="00CD4E2A" w:rsidRDefault="00B15012" w:rsidP="00CC17CD">
            <w:pPr>
              <w:pStyle w:val="BodyText"/>
              <w:jc w:val="center"/>
              <w:rPr>
                <w:sz w:val="20"/>
                <w:szCs w:val="20"/>
              </w:rPr>
            </w:pPr>
            <w:r w:rsidRPr="00CD4E2A">
              <w:rPr>
                <w:sz w:val="20"/>
                <w:szCs w:val="20"/>
              </w:rPr>
              <w:t>Engine</w:t>
            </w:r>
          </w:p>
        </w:tc>
        <w:tc>
          <w:tcPr>
            <w:tcW w:w="2970" w:type="dxa"/>
            <w:vAlign w:val="center"/>
          </w:tcPr>
          <w:p w14:paraId="43879526" w14:textId="77777777" w:rsidR="00B15012" w:rsidRPr="00CD4E2A" w:rsidRDefault="00B15012" w:rsidP="00CC17CD">
            <w:pPr>
              <w:pStyle w:val="BodyText"/>
              <w:jc w:val="center"/>
              <w:rPr>
                <w:sz w:val="20"/>
                <w:szCs w:val="20"/>
              </w:rPr>
            </w:pPr>
            <w:r w:rsidRPr="00CD4E2A">
              <w:rPr>
                <w:sz w:val="20"/>
                <w:szCs w:val="20"/>
              </w:rPr>
              <w:t>Inspect for leaks, loose components and noises</w:t>
            </w:r>
          </w:p>
        </w:tc>
        <w:tc>
          <w:tcPr>
            <w:tcW w:w="1530" w:type="dxa"/>
            <w:vAlign w:val="center"/>
          </w:tcPr>
          <w:p w14:paraId="4371B2CA" w14:textId="77777777" w:rsidR="00B15012" w:rsidRDefault="00B15012" w:rsidP="00CC17CD">
            <w:pPr>
              <w:pStyle w:val="BodyText"/>
              <w:jc w:val="center"/>
            </w:pPr>
            <w:r w:rsidRPr="00FE393B">
              <w:rPr>
                <w:sz w:val="28"/>
              </w:rPr>
              <w:t>P  /  F</w:t>
            </w:r>
          </w:p>
        </w:tc>
        <w:tc>
          <w:tcPr>
            <w:tcW w:w="3600" w:type="dxa"/>
            <w:vAlign w:val="center"/>
          </w:tcPr>
          <w:p w14:paraId="7BE4BD01" w14:textId="77777777" w:rsidR="00B15012" w:rsidRDefault="00B15012" w:rsidP="00CC17CD">
            <w:pPr>
              <w:pStyle w:val="BodyText"/>
              <w:jc w:val="center"/>
            </w:pPr>
          </w:p>
        </w:tc>
      </w:tr>
      <w:tr w:rsidR="00B15012" w14:paraId="46FED86A" w14:textId="77777777" w:rsidTr="00CD4E2A">
        <w:trPr>
          <w:trHeight w:val="809"/>
        </w:trPr>
        <w:tc>
          <w:tcPr>
            <w:tcW w:w="445" w:type="dxa"/>
            <w:vMerge/>
            <w:shd w:val="clear" w:color="auto" w:fill="F2F2F2" w:themeFill="background1" w:themeFillShade="F2"/>
          </w:tcPr>
          <w:p w14:paraId="0CB73387" w14:textId="77777777" w:rsidR="00B15012" w:rsidRDefault="00B15012" w:rsidP="00CC17CD">
            <w:pPr>
              <w:pStyle w:val="BodyText"/>
              <w:jc w:val="center"/>
            </w:pPr>
          </w:p>
        </w:tc>
        <w:tc>
          <w:tcPr>
            <w:tcW w:w="1710" w:type="dxa"/>
            <w:vAlign w:val="center"/>
          </w:tcPr>
          <w:p w14:paraId="6B408088" w14:textId="77777777" w:rsidR="00B15012" w:rsidRPr="00CD4E2A" w:rsidRDefault="00B15012" w:rsidP="00CC17CD">
            <w:pPr>
              <w:pStyle w:val="BodyText"/>
              <w:jc w:val="center"/>
              <w:rPr>
                <w:sz w:val="20"/>
                <w:szCs w:val="20"/>
              </w:rPr>
            </w:pPr>
            <w:r w:rsidRPr="00CD4E2A">
              <w:rPr>
                <w:sz w:val="20"/>
                <w:szCs w:val="20"/>
              </w:rPr>
              <w:t>HVAC</w:t>
            </w:r>
          </w:p>
        </w:tc>
        <w:tc>
          <w:tcPr>
            <w:tcW w:w="2970" w:type="dxa"/>
            <w:vAlign w:val="center"/>
          </w:tcPr>
          <w:p w14:paraId="248FCDFB" w14:textId="77777777" w:rsidR="00B15012" w:rsidRPr="00CD4E2A" w:rsidRDefault="00B15012" w:rsidP="00CC17CD">
            <w:pPr>
              <w:pStyle w:val="BodyText"/>
              <w:jc w:val="center"/>
              <w:rPr>
                <w:sz w:val="20"/>
                <w:szCs w:val="20"/>
              </w:rPr>
            </w:pPr>
            <w:r w:rsidRPr="00CD4E2A">
              <w:rPr>
                <w:sz w:val="20"/>
                <w:szCs w:val="20"/>
              </w:rPr>
              <w:t>Run heater, AC, fan and inspect compressor / condenser</w:t>
            </w:r>
          </w:p>
        </w:tc>
        <w:tc>
          <w:tcPr>
            <w:tcW w:w="1530" w:type="dxa"/>
            <w:vAlign w:val="center"/>
          </w:tcPr>
          <w:p w14:paraId="3BDDD14D" w14:textId="77777777" w:rsidR="00B15012" w:rsidRDefault="00B15012" w:rsidP="00CC17CD">
            <w:pPr>
              <w:pStyle w:val="BodyText"/>
              <w:jc w:val="center"/>
            </w:pPr>
            <w:r w:rsidRPr="00FE393B">
              <w:rPr>
                <w:sz w:val="28"/>
              </w:rPr>
              <w:t>P  /  F</w:t>
            </w:r>
          </w:p>
        </w:tc>
        <w:tc>
          <w:tcPr>
            <w:tcW w:w="3600" w:type="dxa"/>
            <w:vAlign w:val="center"/>
          </w:tcPr>
          <w:p w14:paraId="47B35CE0" w14:textId="77777777" w:rsidR="00B15012" w:rsidRDefault="00B15012" w:rsidP="00CC17CD">
            <w:pPr>
              <w:pStyle w:val="BodyText"/>
              <w:jc w:val="center"/>
            </w:pPr>
          </w:p>
        </w:tc>
      </w:tr>
      <w:tr w:rsidR="00B15012" w14:paraId="423EC04F" w14:textId="77777777" w:rsidTr="00CC17CD">
        <w:trPr>
          <w:trHeight w:val="125"/>
        </w:trPr>
        <w:tc>
          <w:tcPr>
            <w:tcW w:w="10255" w:type="dxa"/>
            <w:gridSpan w:val="5"/>
            <w:shd w:val="clear" w:color="auto" w:fill="7F7F7F" w:themeFill="text1" w:themeFillTint="80"/>
            <w:textDirection w:val="btLr"/>
          </w:tcPr>
          <w:p w14:paraId="39C12895" w14:textId="77777777" w:rsidR="00B15012" w:rsidRPr="00CD4E2A" w:rsidRDefault="00B15012" w:rsidP="00CC17CD">
            <w:pPr>
              <w:pStyle w:val="BodyText"/>
              <w:jc w:val="center"/>
              <w:rPr>
                <w:sz w:val="20"/>
                <w:szCs w:val="20"/>
              </w:rPr>
            </w:pPr>
          </w:p>
        </w:tc>
      </w:tr>
      <w:tr w:rsidR="00B15012" w14:paraId="1E2049FD" w14:textId="77777777" w:rsidTr="00CD4E2A">
        <w:trPr>
          <w:trHeight w:val="809"/>
        </w:trPr>
        <w:tc>
          <w:tcPr>
            <w:tcW w:w="445" w:type="dxa"/>
            <w:vMerge w:val="restart"/>
            <w:shd w:val="clear" w:color="auto" w:fill="F2F2F2" w:themeFill="background1" w:themeFillShade="F2"/>
            <w:textDirection w:val="btLr"/>
          </w:tcPr>
          <w:p w14:paraId="7C646AEA" w14:textId="77777777" w:rsidR="00B15012" w:rsidRDefault="00B15012" w:rsidP="00CC17CD">
            <w:pPr>
              <w:pStyle w:val="BodyText"/>
              <w:ind w:left="113" w:right="113"/>
              <w:jc w:val="center"/>
            </w:pPr>
            <w:r>
              <w:t>ROAD TEST</w:t>
            </w:r>
          </w:p>
        </w:tc>
        <w:tc>
          <w:tcPr>
            <w:tcW w:w="1710" w:type="dxa"/>
            <w:vAlign w:val="center"/>
          </w:tcPr>
          <w:p w14:paraId="33669981" w14:textId="77777777" w:rsidR="00B15012" w:rsidRPr="00CD4E2A" w:rsidRDefault="00B15012" w:rsidP="00CC17CD">
            <w:pPr>
              <w:pStyle w:val="BodyText"/>
              <w:jc w:val="center"/>
              <w:rPr>
                <w:sz w:val="20"/>
                <w:szCs w:val="20"/>
              </w:rPr>
            </w:pPr>
            <w:r w:rsidRPr="00CD4E2A">
              <w:rPr>
                <w:sz w:val="20"/>
                <w:szCs w:val="20"/>
              </w:rPr>
              <w:t>Engine</w:t>
            </w:r>
          </w:p>
        </w:tc>
        <w:tc>
          <w:tcPr>
            <w:tcW w:w="2970" w:type="dxa"/>
            <w:vAlign w:val="center"/>
          </w:tcPr>
          <w:p w14:paraId="021BC581" w14:textId="77777777" w:rsidR="00B15012" w:rsidRPr="00CD4E2A" w:rsidRDefault="00B15012" w:rsidP="00CC17CD">
            <w:pPr>
              <w:pStyle w:val="BodyText"/>
              <w:jc w:val="center"/>
              <w:rPr>
                <w:sz w:val="20"/>
                <w:szCs w:val="20"/>
              </w:rPr>
            </w:pPr>
            <w:r w:rsidRPr="00CD4E2A">
              <w:rPr>
                <w:sz w:val="20"/>
                <w:szCs w:val="20"/>
              </w:rPr>
              <w:t>Operates as expected without noticeable issues, gauges read normal</w:t>
            </w:r>
          </w:p>
        </w:tc>
        <w:tc>
          <w:tcPr>
            <w:tcW w:w="1530" w:type="dxa"/>
            <w:vAlign w:val="center"/>
          </w:tcPr>
          <w:p w14:paraId="7E749EF5"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5B030694" w14:textId="77777777" w:rsidR="00B15012" w:rsidRDefault="00B15012" w:rsidP="00CC17CD">
            <w:pPr>
              <w:pStyle w:val="BodyText"/>
              <w:jc w:val="center"/>
            </w:pPr>
          </w:p>
        </w:tc>
      </w:tr>
      <w:tr w:rsidR="00B15012" w14:paraId="6C195E64" w14:textId="77777777" w:rsidTr="00CD4E2A">
        <w:trPr>
          <w:trHeight w:val="530"/>
        </w:trPr>
        <w:tc>
          <w:tcPr>
            <w:tcW w:w="445" w:type="dxa"/>
            <w:vMerge/>
            <w:shd w:val="clear" w:color="auto" w:fill="F2F2F2" w:themeFill="background1" w:themeFillShade="F2"/>
          </w:tcPr>
          <w:p w14:paraId="57C329CD" w14:textId="77777777" w:rsidR="00B15012" w:rsidRDefault="00B15012" w:rsidP="00CC17CD">
            <w:pPr>
              <w:pStyle w:val="BodyText"/>
              <w:jc w:val="center"/>
            </w:pPr>
          </w:p>
        </w:tc>
        <w:tc>
          <w:tcPr>
            <w:tcW w:w="1710" w:type="dxa"/>
            <w:vAlign w:val="center"/>
          </w:tcPr>
          <w:p w14:paraId="752794D5" w14:textId="2AD8F0F7" w:rsidR="00B15012" w:rsidRPr="00CD4E2A" w:rsidRDefault="00480168" w:rsidP="00CC17CD">
            <w:pPr>
              <w:pStyle w:val="BodyText"/>
              <w:jc w:val="center"/>
              <w:rPr>
                <w:sz w:val="20"/>
                <w:szCs w:val="20"/>
              </w:rPr>
            </w:pPr>
            <w:r w:rsidRPr="00CD4E2A">
              <w:rPr>
                <w:sz w:val="20"/>
                <w:szCs w:val="20"/>
              </w:rPr>
              <w:t>Brakes / Parking Brake</w:t>
            </w:r>
          </w:p>
        </w:tc>
        <w:tc>
          <w:tcPr>
            <w:tcW w:w="2970" w:type="dxa"/>
            <w:vAlign w:val="center"/>
          </w:tcPr>
          <w:p w14:paraId="0A8596C9" w14:textId="77777777" w:rsidR="00B15012" w:rsidRPr="00CD4E2A" w:rsidRDefault="00B15012" w:rsidP="00CC17CD">
            <w:pPr>
              <w:pStyle w:val="BodyText"/>
              <w:jc w:val="center"/>
              <w:rPr>
                <w:sz w:val="20"/>
                <w:szCs w:val="20"/>
              </w:rPr>
            </w:pPr>
            <w:r w:rsidRPr="00CD4E2A">
              <w:rPr>
                <w:sz w:val="20"/>
                <w:szCs w:val="20"/>
              </w:rPr>
              <w:t>Tested and operate as expected</w:t>
            </w:r>
          </w:p>
        </w:tc>
        <w:tc>
          <w:tcPr>
            <w:tcW w:w="1530" w:type="dxa"/>
            <w:vAlign w:val="center"/>
          </w:tcPr>
          <w:p w14:paraId="41F6439C"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1F8C800E" w14:textId="77777777" w:rsidR="00B15012" w:rsidRDefault="00B15012" w:rsidP="00CC17CD">
            <w:pPr>
              <w:pStyle w:val="BodyText"/>
              <w:jc w:val="center"/>
            </w:pPr>
          </w:p>
        </w:tc>
      </w:tr>
      <w:tr w:rsidR="00B15012" w14:paraId="3C9B2712" w14:textId="77777777" w:rsidTr="00CD4E2A">
        <w:trPr>
          <w:trHeight w:val="611"/>
        </w:trPr>
        <w:tc>
          <w:tcPr>
            <w:tcW w:w="445" w:type="dxa"/>
            <w:vMerge/>
            <w:shd w:val="clear" w:color="auto" w:fill="F2F2F2" w:themeFill="background1" w:themeFillShade="F2"/>
          </w:tcPr>
          <w:p w14:paraId="24472335" w14:textId="77777777" w:rsidR="00B15012" w:rsidRDefault="00B15012" w:rsidP="00CC17CD">
            <w:pPr>
              <w:pStyle w:val="BodyText"/>
              <w:jc w:val="center"/>
            </w:pPr>
          </w:p>
        </w:tc>
        <w:tc>
          <w:tcPr>
            <w:tcW w:w="1710" w:type="dxa"/>
            <w:vAlign w:val="center"/>
          </w:tcPr>
          <w:p w14:paraId="581E6BEA" w14:textId="77777777" w:rsidR="00B15012" w:rsidRPr="00CD4E2A" w:rsidRDefault="00B15012" w:rsidP="00CC17CD">
            <w:pPr>
              <w:pStyle w:val="BodyText"/>
              <w:jc w:val="center"/>
              <w:rPr>
                <w:sz w:val="20"/>
                <w:szCs w:val="20"/>
              </w:rPr>
            </w:pPr>
            <w:r w:rsidRPr="00CD4E2A">
              <w:rPr>
                <w:sz w:val="20"/>
                <w:szCs w:val="20"/>
              </w:rPr>
              <w:t>Vibrations</w:t>
            </w:r>
          </w:p>
        </w:tc>
        <w:tc>
          <w:tcPr>
            <w:tcW w:w="2970" w:type="dxa"/>
            <w:vAlign w:val="center"/>
          </w:tcPr>
          <w:p w14:paraId="221ECAAC" w14:textId="27BD20F0" w:rsidR="00B15012" w:rsidRPr="00CD4E2A" w:rsidRDefault="00B15012" w:rsidP="00014AC5">
            <w:pPr>
              <w:pStyle w:val="BodyText"/>
              <w:jc w:val="center"/>
              <w:rPr>
                <w:sz w:val="20"/>
                <w:szCs w:val="20"/>
              </w:rPr>
            </w:pPr>
            <w:r w:rsidRPr="00CD4E2A">
              <w:rPr>
                <w:sz w:val="20"/>
                <w:szCs w:val="20"/>
              </w:rPr>
              <w:t xml:space="preserve">No unexpected vibrations at </w:t>
            </w:r>
            <w:r w:rsidR="00014AC5">
              <w:rPr>
                <w:sz w:val="20"/>
                <w:szCs w:val="20"/>
              </w:rPr>
              <w:t>varying</w:t>
            </w:r>
            <w:r w:rsidRPr="00CD4E2A">
              <w:rPr>
                <w:sz w:val="20"/>
                <w:szCs w:val="20"/>
              </w:rPr>
              <w:t xml:space="preserve"> speeds</w:t>
            </w:r>
          </w:p>
        </w:tc>
        <w:tc>
          <w:tcPr>
            <w:tcW w:w="1530" w:type="dxa"/>
            <w:vAlign w:val="center"/>
          </w:tcPr>
          <w:p w14:paraId="1251FA16"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6DF3CA0C" w14:textId="77777777" w:rsidR="00B15012" w:rsidRDefault="00B15012" w:rsidP="00CC17CD">
            <w:pPr>
              <w:pStyle w:val="BodyText"/>
              <w:jc w:val="center"/>
            </w:pPr>
          </w:p>
        </w:tc>
      </w:tr>
      <w:tr w:rsidR="00B15012" w14:paraId="403131A9" w14:textId="77777777" w:rsidTr="00CD4E2A">
        <w:trPr>
          <w:trHeight w:val="611"/>
        </w:trPr>
        <w:tc>
          <w:tcPr>
            <w:tcW w:w="445" w:type="dxa"/>
            <w:vMerge/>
            <w:shd w:val="clear" w:color="auto" w:fill="F2F2F2" w:themeFill="background1" w:themeFillShade="F2"/>
          </w:tcPr>
          <w:p w14:paraId="2736A8FE" w14:textId="77777777" w:rsidR="00B15012" w:rsidRDefault="00B15012" w:rsidP="00CC17CD">
            <w:pPr>
              <w:pStyle w:val="BodyText"/>
              <w:jc w:val="center"/>
            </w:pPr>
          </w:p>
        </w:tc>
        <w:tc>
          <w:tcPr>
            <w:tcW w:w="1710" w:type="dxa"/>
            <w:vAlign w:val="center"/>
          </w:tcPr>
          <w:p w14:paraId="76FDEEBD" w14:textId="77777777" w:rsidR="00B15012" w:rsidRPr="00CD4E2A" w:rsidRDefault="00B15012" w:rsidP="00CC17CD">
            <w:pPr>
              <w:pStyle w:val="BodyText"/>
              <w:jc w:val="center"/>
              <w:rPr>
                <w:sz w:val="20"/>
                <w:szCs w:val="20"/>
              </w:rPr>
            </w:pPr>
            <w:r w:rsidRPr="00CD4E2A">
              <w:rPr>
                <w:sz w:val="20"/>
                <w:szCs w:val="20"/>
              </w:rPr>
              <w:t>Speed</w:t>
            </w:r>
          </w:p>
        </w:tc>
        <w:tc>
          <w:tcPr>
            <w:tcW w:w="2970" w:type="dxa"/>
            <w:vAlign w:val="center"/>
          </w:tcPr>
          <w:p w14:paraId="06BCBA08" w14:textId="42B990C3" w:rsidR="00B15012" w:rsidRPr="00CD4E2A" w:rsidRDefault="00B15012" w:rsidP="00CC17CD">
            <w:pPr>
              <w:pStyle w:val="BodyText"/>
              <w:jc w:val="center"/>
              <w:rPr>
                <w:sz w:val="20"/>
                <w:szCs w:val="20"/>
              </w:rPr>
            </w:pPr>
            <w:r w:rsidRPr="00CD4E2A">
              <w:rPr>
                <w:sz w:val="20"/>
                <w:szCs w:val="20"/>
              </w:rPr>
              <w:t xml:space="preserve">Vehicle tested at varying speeds and on a roadway with posted speed </w:t>
            </w:r>
            <w:r w:rsidR="00DA4574">
              <w:rPr>
                <w:sz w:val="20"/>
                <w:szCs w:val="20"/>
              </w:rPr>
              <w:t xml:space="preserve"> </w:t>
            </w:r>
            <w:r w:rsidR="00DA4574">
              <w:rPr>
                <w:rFonts w:cs="Arial"/>
                <w:sz w:val="20"/>
                <w:szCs w:val="20"/>
              </w:rPr>
              <w:t xml:space="preserve">≥ </w:t>
            </w:r>
            <w:r w:rsidRPr="00CD4E2A">
              <w:rPr>
                <w:sz w:val="20"/>
                <w:szCs w:val="20"/>
              </w:rPr>
              <w:t>55mph</w:t>
            </w:r>
          </w:p>
        </w:tc>
        <w:tc>
          <w:tcPr>
            <w:tcW w:w="1530" w:type="dxa"/>
            <w:vAlign w:val="center"/>
          </w:tcPr>
          <w:p w14:paraId="113971A4"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63C964E9" w14:textId="77777777" w:rsidR="00B15012" w:rsidRDefault="00B15012" w:rsidP="00CC17CD">
            <w:pPr>
              <w:pStyle w:val="BodyText"/>
              <w:jc w:val="center"/>
            </w:pPr>
          </w:p>
        </w:tc>
      </w:tr>
      <w:tr w:rsidR="00B15012" w14:paraId="682B6040" w14:textId="77777777" w:rsidTr="00CD4E2A">
        <w:trPr>
          <w:trHeight w:val="611"/>
        </w:trPr>
        <w:tc>
          <w:tcPr>
            <w:tcW w:w="445" w:type="dxa"/>
            <w:vMerge/>
            <w:shd w:val="clear" w:color="auto" w:fill="F2F2F2" w:themeFill="background1" w:themeFillShade="F2"/>
          </w:tcPr>
          <w:p w14:paraId="3A4AF344" w14:textId="77777777" w:rsidR="00B15012" w:rsidRDefault="00B15012" w:rsidP="00CC17CD">
            <w:pPr>
              <w:pStyle w:val="BodyText"/>
              <w:jc w:val="center"/>
            </w:pPr>
          </w:p>
        </w:tc>
        <w:tc>
          <w:tcPr>
            <w:tcW w:w="1710" w:type="dxa"/>
            <w:vAlign w:val="center"/>
          </w:tcPr>
          <w:p w14:paraId="68634D7E" w14:textId="77777777" w:rsidR="00B15012" w:rsidRPr="00CD4E2A" w:rsidRDefault="00B15012" w:rsidP="00CC17CD">
            <w:pPr>
              <w:pStyle w:val="BodyText"/>
              <w:jc w:val="center"/>
              <w:rPr>
                <w:sz w:val="20"/>
                <w:szCs w:val="20"/>
              </w:rPr>
            </w:pPr>
            <w:r w:rsidRPr="00CD4E2A">
              <w:rPr>
                <w:sz w:val="20"/>
                <w:szCs w:val="20"/>
              </w:rPr>
              <w:t>Windshield wipers / windows / seats</w:t>
            </w:r>
          </w:p>
        </w:tc>
        <w:tc>
          <w:tcPr>
            <w:tcW w:w="2970" w:type="dxa"/>
            <w:vAlign w:val="center"/>
          </w:tcPr>
          <w:p w14:paraId="44A0DA27" w14:textId="77777777" w:rsidR="00B15012" w:rsidRPr="00CD4E2A" w:rsidRDefault="00B15012" w:rsidP="00CC17CD">
            <w:pPr>
              <w:pStyle w:val="BodyText"/>
              <w:jc w:val="center"/>
              <w:rPr>
                <w:sz w:val="20"/>
                <w:szCs w:val="20"/>
              </w:rPr>
            </w:pPr>
            <w:r w:rsidRPr="00CD4E2A">
              <w:rPr>
                <w:sz w:val="20"/>
                <w:szCs w:val="20"/>
              </w:rPr>
              <w:t>Tested and operate as expected</w:t>
            </w:r>
          </w:p>
        </w:tc>
        <w:tc>
          <w:tcPr>
            <w:tcW w:w="1530" w:type="dxa"/>
            <w:vAlign w:val="center"/>
          </w:tcPr>
          <w:p w14:paraId="69DDDBEA" w14:textId="77777777" w:rsidR="00B15012" w:rsidRPr="00FE393B" w:rsidRDefault="00B15012" w:rsidP="00CC17CD">
            <w:pPr>
              <w:pStyle w:val="BodyText"/>
              <w:jc w:val="center"/>
              <w:rPr>
                <w:sz w:val="28"/>
              </w:rPr>
            </w:pPr>
            <w:r w:rsidRPr="00FE393B">
              <w:rPr>
                <w:sz w:val="28"/>
              </w:rPr>
              <w:t>P  /  F</w:t>
            </w:r>
          </w:p>
        </w:tc>
        <w:tc>
          <w:tcPr>
            <w:tcW w:w="3600" w:type="dxa"/>
            <w:vAlign w:val="center"/>
          </w:tcPr>
          <w:p w14:paraId="7F4A805D" w14:textId="77777777" w:rsidR="00B15012" w:rsidRDefault="00B15012" w:rsidP="00CC17CD">
            <w:pPr>
              <w:pStyle w:val="BodyText"/>
              <w:jc w:val="center"/>
            </w:pPr>
          </w:p>
        </w:tc>
      </w:tr>
      <w:tr w:rsidR="00B15012" w14:paraId="3184633F" w14:textId="77777777" w:rsidTr="00CD4E2A">
        <w:trPr>
          <w:trHeight w:val="1655"/>
        </w:trPr>
        <w:tc>
          <w:tcPr>
            <w:tcW w:w="445" w:type="dxa"/>
            <w:vMerge/>
            <w:shd w:val="clear" w:color="auto" w:fill="F2F2F2" w:themeFill="background1" w:themeFillShade="F2"/>
          </w:tcPr>
          <w:p w14:paraId="631869D0" w14:textId="77777777" w:rsidR="00B15012" w:rsidRDefault="00B15012" w:rsidP="00CC17CD">
            <w:pPr>
              <w:pStyle w:val="BodyText"/>
              <w:jc w:val="center"/>
            </w:pPr>
          </w:p>
        </w:tc>
        <w:tc>
          <w:tcPr>
            <w:tcW w:w="1710" w:type="dxa"/>
            <w:vAlign w:val="center"/>
          </w:tcPr>
          <w:p w14:paraId="3AA0465A" w14:textId="77777777" w:rsidR="00B15012" w:rsidRPr="00CD4E2A" w:rsidRDefault="00B15012" w:rsidP="00CC17CD">
            <w:pPr>
              <w:pStyle w:val="BodyText"/>
              <w:jc w:val="center"/>
              <w:rPr>
                <w:sz w:val="20"/>
                <w:szCs w:val="20"/>
              </w:rPr>
            </w:pPr>
            <w:r w:rsidRPr="00CD4E2A">
              <w:rPr>
                <w:sz w:val="20"/>
                <w:szCs w:val="20"/>
              </w:rPr>
              <w:t>Other</w:t>
            </w:r>
          </w:p>
        </w:tc>
        <w:tc>
          <w:tcPr>
            <w:tcW w:w="2970" w:type="dxa"/>
            <w:vAlign w:val="center"/>
          </w:tcPr>
          <w:p w14:paraId="31B7B2DA" w14:textId="77777777" w:rsidR="00B15012" w:rsidRPr="00CD4E2A" w:rsidRDefault="00B15012" w:rsidP="00CC17CD">
            <w:pPr>
              <w:pStyle w:val="BodyText"/>
              <w:jc w:val="center"/>
              <w:rPr>
                <w:sz w:val="20"/>
                <w:szCs w:val="20"/>
              </w:rPr>
            </w:pPr>
            <w:r w:rsidRPr="00CD4E2A">
              <w:rPr>
                <w:sz w:val="20"/>
                <w:szCs w:val="20"/>
              </w:rPr>
              <w:t>Report other tests or issues</w:t>
            </w:r>
          </w:p>
        </w:tc>
        <w:tc>
          <w:tcPr>
            <w:tcW w:w="5130" w:type="dxa"/>
            <w:gridSpan w:val="2"/>
            <w:vAlign w:val="center"/>
          </w:tcPr>
          <w:p w14:paraId="6F552BF6" w14:textId="77777777" w:rsidR="00B15012" w:rsidRDefault="00B15012" w:rsidP="00CC17CD">
            <w:pPr>
              <w:pStyle w:val="BodyText"/>
              <w:jc w:val="center"/>
            </w:pPr>
          </w:p>
        </w:tc>
      </w:tr>
    </w:tbl>
    <w:p w14:paraId="6F2FB8B5" w14:textId="77777777" w:rsidR="00B031E6" w:rsidRDefault="00B031E6" w:rsidP="00B031E6">
      <w:pPr>
        <w:spacing w:before="95"/>
        <w:ind w:left="3689" w:right="3669"/>
        <w:jc w:val="center"/>
        <w:rPr>
          <w:rFonts w:ascii="Arial"/>
          <w:b/>
        </w:rPr>
      </w:pPr>
      <w:r>
        <w:rPr>
          <w:rFonts w:ascii="Arial"/>
          <w:b/>
        </w:rPr>
        <w:t>Visual Inspection Form</w:t>
      </w:r>
    </w:p>
    <w:p w14:paraId="14CDE8F9" w14:textId="77777777" w:rsidR="00B031E6" w:rsidRDefault="00B031E6" w:rsidP="00B031E6">
      <w:pPr>
        <w:pStyle w:val="BodyText"/>
        <w:tabs>
          <w:tab w:val="left" w:pos="5205"/>
          <w:tab w:val="left" w:pos="8708"/>
          <w:tab w:val="left" w:pos="8752"/>
        </w:tabs>
        <w:spacing w:before="138" w:line="292" w:lineRule="auto"/>
        <w:ind w:left="917" w:right="1038"/>
        <w:jc w:val="both"/>
      </w:pPr>
      <w:r>
        <w:t>Organization Name</w:t>
      </w:r>
      <w:r>
        <w:rPr>
          <w:u w:val="single"/>
        </w:rPr>
        <w:tab/>
      </w:r>
      <w:r>
        <w:t>GCA</w:t>
      </w:r>
      <w:r>
        <w:rPr>
          <w:spacing w:val="-1"/>
        </w:rPr>
        <w:t xml:space="preserve"> </w:t>
      </w:r>
      <w:r>
        <w:t xml:space="preserve"># </w:t>
      </w:r>
      <w:r>
        <w:rPr>
          <w:u w:val="single"/>
        </w:rPr>
        <w:t xml:space="preserve"> </w:t>
      </w:r>
      <w:r>
        <w:rPr>
          <w:u w:val="single"/>
        </w:rPr>
        <w:tab/>
      </w:r>
      <w:r>
        <w:rPr>
          <w:u w:val="single"/>
        </w:rPr>
        <w:tab/>
      </w:r>
      <w:r>
        <w:t xml:space="preserve"> </w:t>
      </w:r>
    </w:p>
    <w:p w14:paraId="3A6F5D9E" w14:textId="77777777" w:rsidR="00B031E6" w:rsidRDefault="00B031E6" w:rsidP="00B031E6">
      <w:pPr>
        <w:pStyle w:val="BodyText"/>
        <w:tabs>
          <w:tab w:val="left" w:pos="5205"/>
          <w:tab w:val="left" w:pos="8708"/>
          <w:tab w:val="left" w:pos="8752"/>
        </w:tabs>
        <w:spacing w:before="138" w:line="292" w:lineRule="auto"/>
        <w:ind w:left="917" w:right="1038"/>
        <w:jc w:val="both"/>
      </w:pPr>
      <w:r>
        <w:t>Vehicle</w:t>
      </w:r>
      <w:r>
        <w:rPr>
          <w:spacing w:val="-2"/>
        </w:rPr>
        <w:t xml:space="preserve"> </w:t>
      </w:r>
      <w:r>
        <w:t>Manufacturer:</w:t>
      </w:r>
      <w:r>
        <w:rPr>
          <w:u w:val="single"/>
        </w:rPr>
        <w:tab/>
      </w:r>
      <w:r>
        <w:t xml:space="preserve">VIN: </w:t>
      </w:r>
      <w:r>
        <w:rPr>
          <w:spacing w:val="2"/>
        </w:rPr>
        <w:t xml:space="preserve"> </w:t>
      </w:r>
      <w:r>
        <w:rPr>
          <w:u w:val="single"/>
        </w:rPr>
        <w:t xml:space="preserve"> </w:t>
      </w:r>
      <w:r>
        <w:rPr>
          <w:u w:val="single"/>
        </w:rPr>
        <w:tab/>
      </w:r>
      <w:r>
        <w:rPr>
          <w:u w:val="single"/>
        </w:rPr>
        <w:tab/>
      </w:r>
      <w:r>
        <w:rPr>
          <w:w w:val="21"/>
          <w:u w:val="single"/>
        </w:rPr>
        <w:t xml:space="preserve"> </w:t>
      </w:r>
      <w:r>
        <w:t xml:space="preserve"> </w:t>
      </w:r>
    </w:p>
    <w:p w14:paraId="5D6742F9" w14:textId="77777777" w:rsidR="00B031E6" w:rsidRDefault="00B031E6" w:rsidP="00B031E6">
      <w:pPr>
        <w:pStyle w:val="BodyText"/>
        <w:tabs>
          <w:tab w:val="left" w:pos="5205"/>
          <w:tab w:val="left" w:pos="8708"/>
          <w:tab w:val="left" w:pos="8752"/>
        </w:tabs>
        <w:spacing w:before="138" w:line="292" w:lineRule="auto"/>
        <w:ind w:left="917" w:right="1038"/>
        <w:jc w:val="both"/>
        <w:rPr>
          <w:u w:val="single"/>
        </w:rPr>
      </w:pPr>
      <w:r>
        <w:t>Inspection</w:t>
      </w:r>
      <w:r>
        <w:rPr>
          <w:spacing w:val="1"/>
        </w:rPr>
        <w:t xml:space="preserve"> </w:t>
      </w:r>
      <w:r>
        <w:t>Location:</w:t>
      </w:r>
      <w:r>
        <w:rPr>
          <w:u w:val="single"/>
        </w:rPr>
        <w:tab/>
      </w:r>
      <w:r>
        <w:t>Vehicle</w:t>
      </w:r>
      <w:r>
        <w:rPr>
          <w:spacing w:val="-2"/>
        </w:rPr>
        <w:t xml:space="preserve"> </w:t>
      </w:r>
      <w:r>
        <w:t xml:space="preserve">Type: </w:t>
      </w:r>
      <w:r>
        <w:rPr>
          <w:spacing w:val="2"/>
        </w:rPr>
        <w:t xml:space="preserve"> </w:t>
      </w:r>
      <w:r>
        <w:rPr>
          <w:u w:val="single"/>
        </w:rPr>
        <w:t xml:space="preserve"> </w:t>
      </w:r>
      <w:r>
        <w:rPr>
          <w:u w:val="single"/>
        </w:rPr>
        <w:tab/>
      </w:r>
    </w:p>
    <w:p w14:paraId="5D813CB9" w14:textId="77777777" w:rsidR="00B031E6" w:rsidRPr="00894075" w:rsidRDefault="00B031E6" w:rsidP="00B031E6">
      <w:pPr>
        <w:pStyle w:val="BodyText"/>
        <w:tabs>
          <w:tab w:val="left" w:pos="5205"/>
          <w:tab w:val="left" w:pos="8708"/>
          <w:tab w:val="left" w:pos="8752"/>
        </w:tabs>
        <w:spacing w:before="138" w:line="292" w:lineRule="auto"/>
        <w:ind w:left="917" w:right="1038"/>
        <w:jc w:val="both"/>
      </w:pPr>
      <w:r w:rsidRPr="00894075">
        <w:t xml:space="preserve">Mileage:____________________________ </w:t>
      </w:r>
      <w:r>
        <w:t xml:space="preserve"> Model Year:________________</w:t>
      </w:r>
    </w:p>
    <w:p w14:paraId="42035F1F" w14:textId="77777777" w:rsidR="00B031E6" w:rsidRDefault="00B031E6" w:rsidP="00B031E6">
      <w:pPr>
        <w:pStyle w:val="BodyText"/>
        <w:tabs>
          <w:tab w:val="left" w:pos="5205"/>
          <w:tab w:val="left" w:pos="8708"/>
          <w:tab w:val="left" w:pos="8752"/>
        </w:tabs>
        <w:spacing w:before="138" w:line="292" w:lineRule="auto"/>
        <w:ind w:left="917" w:right="1038"/>
        <w:jc w:val="both"/>
      </w:pPr>
    </w:p>
    <w:p w14:paraId="166500E8" w14:textId="77777777" w:rsidR="00B031E6" w:rsidRDefault="00B031E6" w:rsidP="00B031E6">
      <w:pPr>
        <w:spacing w:after="2" w:line="176" w:lineRule="exact"/>
        <w:ind w:left="1943"/>
        <w:rPr>
          <w:b/>
          <w:i/>
          <w:sz w:val="19"/>
        </w:rPr>
      </w:pPr>
      <w:r>
        <w:rPr>
          <w:b/>
          <w:i/>
          <w:sz w:val="19"/>
        </w:rPr>
        <w:t>The following items must be inspected on each vehicle received under your grant.</w:t>
      </w:r>
    </w:p>
    <w:tbl>
      <w:tblPr>
        <w:tblW w:w="0" w:type="auto"/>
        <w:tblInd w:w="82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29"/>
        <w:gridCol w:w="1858"/>
        <w:gridCol w:w="2430"/>
        <w:gridCol w:w="858"/>
        <w:gridCol w:w="555"/>
        <w:gridCol w:w="1027"/>
      </w:tblGrid>
      <w:tr w:rsidR="00B031E6" w14:paraId="502AFAA9" w14:textId="77777777" w:rsidTr="00CC17CD">
        <w:trPr>
          <w:trHeight w:hRule="exact" w:val="194"/>
        </w:trPr>
        <w:tc>
          <w:tcPr>
            <w:tcW w:w="1229" w:type="dxa"/>
          </w:tcPr>
          <w:p w14:paraId="3BE07330" w14:textId="77777777" w:rsidR="00B031E6" w:rsidRDefault="00B031E6" w:rsidP="00CC17CD">
            <w:pPr>
              <w:pStyle w:val="TableParagraph"/>
              <w:ind w:left="445" w:right="444"/>
              <w:jc w:val="center"/>
              <w:rPr>
                <w:sz w:val="15"/>
              </w:rPr>
            </w:pPr>
            <w:r>
              <w:rPr>
                <w:w w:val="105"/>
                <w:sz w:val="15"/>
              </w:rPr>
              <w:t>Item</w:t>
            </w:r>
          </w:p>
        </w:tc>
        <w:tc>
          <w:tcPr>
            <w:tcW w:w="1858" w:type="dxa"/>
          </w:tcPr>
          <w:p w14:paraId="2CAFC70A" w14:textId="77777777" w:rsidR="00B031E6" w:rsidRDefault="00B031E6" w:rsidP="00CC17CD">
            <w:pPr>
              <w:pStyle w:val="TableParagraph"/>
              <w:ind w:left="512"/>
              <w:rPr>
                <w:sz w:val="15"/>
              </w:rPr>
            </w:pPr>
            <w:r>
              <w:rPr>
                <w:w w:val="105"/>
                <w:sz w:val="15"/>
              </w:rPr>
              <w:t>Requirement</w:t>
            </w:r>
          </w:p>
        </w:tc>
        <w:tc>
          <w:tcPr>
            <w:tcW w:w="2430" w:type="dxa"/>
          </w:tcPr>
          <w:p w14:paraId="6E7392DC" w14:textId="77777777" w:rsidR="00B031E6" w:rsidRDefault="00B031E6" w:rsidP="00CC17CD">
            <w:pPr>
              <w:pStyle w:val="TableParagraph"/>
              <w:ind w:left="847" w:right="848"/>
              <w:jc w:val="center"/>
              <w:rPr>
                <w:sz w:val="15"/>
              </w:rPr>
            </w:pPr>
            <w:r>
              <w:rPr>
                <w:w w:val="105"/>
                <w:sz w:val="15"/>
              </w:rPr>
              <w:t>Instruction</w:t>
            </w:r>
          </w:p>
        </w:tc>
        <w:tc>
          <w:tcPr>
            <w:tcW w:w="858" w:type="dxa"/>
          </w:tcPr>
          <w:p w14:paraId="62D60605" w14:textId="77777777" w:rsidR="00B031E6" w:rsidRDefault="00B031E6" w:rsidP="00CC17CD">
            <w:pPr>
              <w:pStyle w:val="TableParagraph"/>
              <w:ind w:left="219"/>
              <w:rPr>
                <w:sz w:val="15"/>
              </w:rPr>
            </w:pPr>
            <w:r>
              <w:rPr>
                <w:w w:val="105"/>
                <w:sz w:val="15"/>
              </w:rPr>
              <w:t>Result</w:t>
            </w:r>
          </w:p>
        </w:tc>
        <w:tc>
          <w:tcPr>
            <w:tcW w:w="555" w:type="dxa"/>
          </w:tcPr>
          <w:p w14:paraId="47B1D0A6" w14:textId="77777777" w:rsidR="00B031E6" w:rsidRDefault="00B031E6" w:rsidP="00CC17CD">
            <w:pPr>
              <w:pStyle w:val="TableParagraph"/>
              <w:ind w:left="121"/>
              <w:rPr>
                <w:sz w:val="15"/>
              </w:rPr>
            </w:pPr>
            <w:r>
              <w:rPr>
                <w:w w:val="105"/>
                <w:sz w:val="15"/>
              </w:rPr>
              <w:t>Date</w:t>
            </w:r>
          </w:p>
        </w:tc>
        <w:tc>
          <w:tcPr>
            <w:tcW w:w="1027" w:type="dxa"/>
          </w:tcPr>
          <w:p w14:paraId="0B9E3A30" w14:textId="77777777" w:rsidR="00B031E6" w:rsidRDefault="00B031E6" w:rsidP="00CC17CD">
            <w:pPr>
              <w:pStyle w:val="TableParagraph"/>
              <w:ind w:left="224"/>
              <w:rPr>
                <w:sz w:val="15"/>
              </w:rPr>
            </w:pPr>
            <w:r>
              <w:rPr>
                <w:w w:val="105"/>
                <w:sz w:val="15"/>
              </w:rPr>
              <w:t>Remarks</w:t>
            </w:r>
          </w:p>
        </w:tc>
      </w:tr>
      <w:tr w:rsidR="00B031E6" w14:paraId="3C2FC4B4" w14:textId="77777777" w:rsidTr="00CC17CD">
        <w:trPr>
          <w:trHeight w:hRule="exact" w:val="376"/>
        </w:trPr>
        <w:tc>
          <w:tcPr>
            <w:tcW w:w="1229" w:type="dxa"/>
          </w:tcPr>
          <w:p w14:paraId="1BDEFA37" w14:textId="77777777" w:rsidR="00B031E6" w:rsidRDefault="00B031E6" w:rsidP="00CC17CD">
            <w:pPr>
              <w:pStyle w:val="TableParagraph"/>
              <w:rPr>
                <w:sz w:val="15"/>
              </w:rPr>
            </w:pPr>
            <w:r>
              <w:rPr>
                <w:w w:val="105"/>
                <w:sz w:val="15"/>
              </w:rPr>
              <w:t>Curb Weight</w:t>
            </w:r>
          </w:p>
        </w:tc>
        <w:tc>
          <w:tcPr>
            <w:tcW w:w="1858" w:type="dxa"/>
          </w:tcPr>
          <w:p w14:paraId="5431DB22" w14:textId="77777777" w:rsidR="00B031E6" w:rsidRDefault="00B031E6" w:rsidP="00CC17CD">
            <w:pPr>
              <w:pStyle w:val="TableParagraph"/>
              <w:rPr>
                <w:sz w:val="15"/>
              </w:rPr>
            </w:pPr>
            <w:r>
              <w:rPr>
                <w:w w:val="105"/>
                <w:sz w:val="15"/>
              </w:rPr>
              <w:t>Maximum curb weight of</w:t>
            </w:r>
          </w:p>
          <w:p w14:paraId="17B08850" w14:textId="77777777" w:rsidR="00B031E6" w:rsidRDefault="00B031E6" w:rsidP="00CC17CD">
            <w:pPr>
              <w:pStyle w:val="TableParagraph"/>
              <w:spacing w:before="9"/>
              <w:ind w:left="935" w:right="687"/>
              <w:jc w:val="center"/>
              <w:rPr>
                <w:sz w:val="15"/>
              </w:rPr>
            </w:pPr>
            <w:r>
              <w:rPr>
                <w:w w:val="105"/>
                <w:sz w:val="15"/>
              </w:rPr>
              <w:t>lbs</w:t>
            </w:r>
          </w:p>
        </w:tc>
        <w:tc>
          <w:tcPr>
            <w:tcW w:w="2430" w:type="dxa"/>
          </w:tcPr>
          <w:p w14:paraId="6A6A1A2F" w14:textId="77777777" w:rsidR="00B031E6" w:rsidRDefault="00B031E6" w:rsidP="00CC17CD">
            <w:pPr>
              <w:pStyle w:val="TableParagraph"/>
              <w:rPr>
                <w:sz w:val="15"/>
              </w:rPr>
            </w:pPr>
            <w:r>
              <w:rPr>
                <w:w w:val="105"/>
                <w:sz w:val="15"/>
              </w:rPr>
              <w:t>Measure on certified scale</w:t>
            </w:r>
          </w:p>
        </w:tc>
        <w:tc>
          <w:tcPr>
            <w:tcW w:w="858" w:type="dxa"/>
          </w:tcPr>
          <w:p w14:paraId="037B74F7" w14:textId="77777777" w:rsidR="00B031E6" w:rsidRDefault="00B031E6" w:rsidP="00CC17CD">
            <w:pPr>
              <w:pStyle w:val="TableParagraph"/>
              <w:rPr>
                <w:sz w:val="15"/>
              </w:rPr>
            </w:pPr>
            <w:r>
              <w:rPr>
                <w:w w:val="105"/>
                <w:sz w:val="15"/>
              </w:rPr>
              <w:t>Weight</w:t>
            </w:r>
          </w:p>
          <w:p w14:paraId="3242CCD2" w14:textId="77777777" w:rsidR="00B031E6" w:rsidRDefault="00B031E6" w:rsidP="00CC17CD">
            <w:pPr>
              <w:pStyle w:val="TableParagraph"/>
              <w:spacing w:before="9"/>
              <w:ind w:left="558"/>
              <w:rPr>
                <w:sz w:val="15"/>
              </w:rPr>
            </w:pPr>
            <w:r>
              <w:rPr>
                <w:w w:val="105"/>
                <w:sz w:val="15"/>
              </w:rPr>
              <w:t>lbs</w:t>
            </w:r>
          </w:p>
        </w:tc>
        <w:tc>
          <w:tcPr>
            <w:tcW w:w="555" w:type="dxa"/>
          </w:tcPr>
          <w:p w14:paraId="47B86AC2" w14:textId="77777777" w:rsidR="00B031E6" w:rsidRDefault="00B031E6" w:rsidP="00CC17CD"/>
        </w:tc>
        <w:tc>
          <w:tcPr>
            <w:tcW w:w="1027" w:type="dxa"/>
          </w:tcPr>
          <w:p w14:paraId="08E45F7C" w14:textId="77777777" w:rsidR="00B031E6" w:rsidRDefault="00B031E6" w:rsidP="00CC17CD"/>
        </w:tc>
      </w:tr>
      <w:tr w:rsidR="00B031E6" w14:paraId="1417C166" w14:textId="77777777" w:rsidTr="00CC17CD">
        <w:trPr>
          <w:trHeight w:hRule="exact" w:val="376"/>
        </w:trPr>
        <w:tc>
          <w:tcPr>
            <w:tcW w:w="1229" w:type="dxa"/>
          </w:tcPr>
          <w:p w14:paraId="0F9A1120" w14:textId="77777777" w:rsidR="00B031E6" w:rsidRDefault="00B031E6" w:rsidP="00CC17CD">
            <w:pPr>
              <w:pStyle w:val="TableParagraph"/>
              <w:rPr>
                <w:sz w:val="15"/>
              </w:rPr>
            </w:pPr>
            <w:r>
              <w:rPr>
                <w:w w:val="105"/>
                <w:sz w:val="15"/>
              </w:rPr>
              <w:t>Buy America</w:t>
            </w:r>
          </w:p>
        </w:tc>
        <w:tc>
          <w:tcPr>
            <w:tcW w:w="1858" w:type="dxa"/>
          </w:tcPr>
          <w:p w14:paraId="248FA309" w14:textId="77777777" w:rsidR="00B031E6" w:rsidRDefault="00B031E6" w:rsidP="00CC17CD">
            <w:pPr>
              <w:pStyle w:val="TableParagraph"/>
              <w:spacing w:line="254" w:lineRule="auto"/>
              <w:ind w:right="137"/>
              <w:rPr>
                <w:sz w:val="15"/>
              </w:rPr>
            </w:pPr>
            <w:r>
              <w:rPr>
                <w:w w:val="105"/>
                <w:sz w:val="15"/>
              </w:rPr>
              <w:t>Received Final American Content Report</w:t>
            </w:r>
          </w:p>
        </w:tc>
        <w:tc>
          <w:tcPr>
            <w:tcW w:w="2430" w:type="dxa"/>
          </w:tcPr>
          <w:p w14:paraId="356E62C4" w14:textId="77777777" w:rsidR="00B031E6" w:rsidRDefault="00B031E6" w:rsidP="00CC17CD">
            <w:pPr>
              <w:pStyle w:val="TableParagraph"/>
              <w:spacing w:line="254" w:lineRule="auto"/>
              <w:ind w:right="298"/>
              <w:rPr>
                <w:sz w:val="15"/>
              </w:rPr>
            </w:pPr>
            <w:r>
              <w:rPr>
                <w:w w:val="105"/>
                <w:sz w:val="15"/>
              </w:rPr>
              <w:t>Check to see if received, review for compliance</w:t>
            </w:r>
          </w:p>
        </w:tc>
        <w:tc>
          <w:tcPr>
            <w:tcW w:w="858" w:type="dxa"/>
          </w:tcPr>
          <w:p w14:paraId="66CFD284" w14:textId="77777777" w:rsidR="00B031E6" w:rsidRDefault="00B031E6" w:rsidP="00CC17CD">
            <w:pPr>
              <w:pStyle w:val="TableParagraph"/>
              <w:rPr>
                <w:sz w:val="15"/>
              </w:rPr>
            </w:pPr>
            <w:r>
              <w:rPr>
                <w:w w:val="105"/>
                <w:sz w:val="15"/>
              </w:rPr>
              <w:t>yes/no</w:t>
            </w:r>
          </w:p>
        </w:tc>
        <w:tc>
          <w:tcPr>
            <w:tcW w:w="555" w:type="dxa"/>
          </w:tcPr>
          <w:p w14:paraId="4DCBFF93" w14:textId="77777777" w:rsidR="00B031E6" w:rsidRDefault="00B031E6" w:rsidP="00CC17CD"/>
        </w:tc>
        <w:tc>
          <w:tcPr>
            <w:tcW w:w="1027" w:type="dxa"/>
          </w:tcPr>
          <w:p w14:paraId="26187A47" w14:textId="77777777" w:rsidR="00B031E6" w:rsidRDefault="00B031E6" w:rsidP="00CC17CD"/>
        </w:tc>
      </w:tr>
      <w:tr w:rsidR="00B031E6" w14:paraId="2F9B95FF" w14:textId="77777777" w:rsidTr="00CC17CD">
        <w:trPr>
          <w:trHeight w:hRule="exact" w:val="376"/>
        </w:trPr>
        <w:tc>
          <w:tcPr>
            <w:tcW w:w="1229" w:type="dxa"/>
          </w:tcPr>
          <w:p w14:paraId="6E632418" w14:textId="77777777" w:rsidR="00B031E6" w:rsidRDefault="00B031E6" w:rsidP="00CC17CD">
            <w:pPr>
              <w:pStyle w:val="TableParagraph"/>
              <w:rPr>
                <w:sz w:val="15"/>
              </w:rPr>
            </w:pPr>
            <w:r>
              <w:rPr>
                <w:w w:val="105"/>
                <w:sz w:val="15"/>
              </w:rPr>
              <w:t>FMVSS</w:t>
            </w:r>
          </w:p>
          <w:p w14:paraId="6C6C95D7" w14:textId="77777777" w:rsidR="00B031E6" w:rsidRDefault="00B031E6" w:rsidP="00CC17CD">
            <w:pPr>
              <w:pStyle w:val="TableParagraph"/>
              <w:spacing w:before="9"/>
              <w:rPr>
                <w:sz w:val="15"/>
              </w:rPr>
            </w:pPr>
            <w:r>
              <w:rPr>
                <w:w w:val="105"/>
                <w:sz w:val="15"/>
              </w:rPr>
              <w:t>Stickers</w:t>
            </w:r>
          </w:p>
        </w:tc>
        <w:tc>
          <w:tcPr>
            <w:tcW w:w="1858" w:type="dxa"/>
          </w:tcPr>
          <w:p w14:paraId="1CBD5351" w14:textId="77777777" w:rsidR="00B031E6" w:rsidRDefault="00B031E6" w:rsidP="00CC17CD">
            <w:pPr>
              <w:pStyle w:val="TableParagraph"/>
              <w:rPr>
                <w:sz w:val="15"/>
              </w:rPr>
            </w:pPr>
            <w:r>
              <w:rPr>
                <w:w w:val="105"/>
                <w:sz w:val="15"/>
              </w:rPr>
              <w:t>Affixed to the vehicle</w:t>
            </w:r>
          </w:p>
        </w:tc>
        <w:tc>
          <w:tcPr>
            <w:tcW w:w="2430" w:type="dxa"/>
          </w:tcPr>
          <w:p w14:paraId="263207CB" w14:textId="77777777" w:rsidR="00B031E6" w:rsidRDefault="00B031E6" w:rsidP="00CC17CD">
            <w:pPr>
              <w:pStyle w:val="TableParagraph"/>
              <w:rPr>
                <w:sz w:val="15"/>
              </w:rPr>
            </w:pPr>
            <w:r>
              <w:rPr>
                <w:w w:val="105"/>
                <w:sz w:val="15"/>
              </w:rPr>
              <w:t>Locate sticker</w:t>
            </w:r>
          </w:p>
        </w:tc>
        <w:tc>
          <w:tcPr>
            <w:tcW w:w="858" w:type="dxa"/>
          </w:tcPr>
          <w:p w14:paraId="6861C784" w14:textId="77777777" w:rsidR="00B031E6" w:rsidRDefault="00B031E6" w:rsidP="00CC17CD">
            <w:pPr>
              <w:pStyle w:val="TableParagraph"/>
              <w:rPr>
                <w:sz w:val="15"/>
              </w:rPr>
            </w:pPr>
            <w:r>
              <w:rPr>
                <w:w w:val="105"/>
                <w:sz w:val="15"/>
              </w:rPr>
              <w:t>yes/no</w:t>
            </w:r>
          </w:p>
        </w:tc>
        <w:tc>
          <w:tcPr>
            <w:tcW w:w="555" w:type="dxa"/>
          </w:tcPr>
          <w:p w14:paraId="0A300BD1" w14:textId="77777777" w:rsidR="00B031E6" w:rsidRDefault="00B031E6" w:rsidP="00CC17CD"/>
        </w:tc>
        <w:tc>
          <w:tcPr>
            <w:tcW w:w="1027" w:type="dxa"/>
          </w:tcPr>
          <w:p w14:paraId="704203E0" w14:textId="77777777" w:rsidR="00B031E6" w:rsidRDefault="00B031E6" w:rsidP="00CC17CD"/>
        </w:tc>
      </w:tr>
      <w:tr w:rsidR="00B031E6" w14:paraId="76B1CFD6" w14:textId="77777777" w:rsidTr="00CC17CD">
        <w:trPr>
          <w:trHeight w:hRule="exact" w:val="376"/>
        </w:trPr>
        <w:tc>
          <w:tcPr>
            <w:tcW w:w="1229" w:type="dxa"/>
          </w:tcPr>
          <w:p w14:paraId="7ED62795" w14:textId="77777777" w:rsidR="00B031E6" w:rsidRDefault="00B031E6" w:rsidP="00CC17CD">
            <w:pPr>
              <w:pStyle w:val="TableParagraph"/>
              <w:rPr>
                <w:sz w:val="15"/>
              </w:rPr>
            </w:pPr>
            <w:r>
              <w:rPr>
                <w:w w:val="105"/>
                <w:sz w:val="15"/>
              </w:rPr>
              <w:t>FMVSS</w:t>
            </w:r>
          </w:p>
          <w:p w14:paraId="78B9780F" w14:textId="77777777" w:rsidR="00B031E6" w:rsidRDefault="00B031E6" w:rsidP="00CC17CD">
            <w:pPr>
              <w:pStyle w:val="TableParagraph"/>
              <w:spacing w:before="9"/>
              <w:rPr>
                <w:sz w:val="15"/>
              </w:rPr>
            </w:pPr>
            <w:r>
              <w:rPr>
                <w:w w:val="105"/>
                <w:sz w:val="15"/>
              </w:rPr>
              <w:t>Test Report</w:t>
            </w:r>
          </w:p>
        </w:tc>
        <w:tc>
          <w:tcPr>
            <w:tcW w:w="1858" w:type="dxa"/>
          </w:tcPr>
          <w:p w14:paraId="7E3FDE3E" w14:textId="77777777" w:rsidR="00B031E6" w:rsidRDefault="00B031E6" w:rsidP="00CC17CD">
            <w:pPr>
              <w:pStyle w:val="TableParagraph"/>
              <w:spacing w:line="254" w:lineRule="auto"/>
              <w:ind w:right="128"/>
              <w:rPr>
                <w:sz w:val="15"/>
              </w:rPr>
            </w:pPr>
            <w:r>
              <w:rPr>
                <w:w w:val="105"/>
                <w:sz w:val="15"/>
              </w:rPr>
              <w:t>Received prior to or upon delivery of the vehicle</w:t>
            </w:r>
          </w:p>
        </w:tc>
        <w:tc>
          <w:tcPr>
            <w:tcW w:w="2430" w:type="dxa"/>
          </w:tcPr>
          <w:p w14:paraId="733DE808" w14:textId="77777777" w:rsidR="00B031E6" w:rsidRDefault="00B031E6" w:rsidP="00CC17CD">
            <w:pPr>
              <w:pStyle w:val="TableParagraph"/>
              <w:spacing w:line="254" w:lineRule="auto"/>
              <w:ind w:right="298"/>
              <w:rPr>
                <w:sz w:val="15"/>
              </w:rPr>
            </w:pPr>
            <w:r>
              <w:rPr>
                <w:w w:val="105"/>
                <w:sz w:val="15"/>
              </w:rPr>
              <w:t>Check to see if received, review report</w:t>
            </w:r>
          </w:p>
        </w:tc>
        <w:tc>
          <w:tcPr>
            <w:tcW w:w="858" w:type="dxa"/>
          </w:tcPr>
          <w:p w14:paraId="28FB7052" w14:textId="77777777" w:rsidR="00B031E6" w:rsidRDefault="00B031E6" w:rsidP="00CC17CD">
            <w:pPr>
              <w:pStyle w:val="TableParagraph"/>
              <w:rPr>
                <w:sz w:val="15"/>
              </w:rPr>
            </w:pPr>
            <w:r>
              <w:rPr>
                <w:w w:val="105"/>
                <w:sz w:val="15"/>
              </w:rPr>
              <w:t>yes/no</w:t>
            </w:r>
          </w:p>
        </w:tc>
        <w:tc>
          <w:tcPr>
            <w:tcW w:w="555" w:type="dxa"/>
          </w:tcPr>
          <w:p w14:paraId="5110C58A" w14:textId="77777777" w:rsidR="00B031E6" w:rsidRDefault="00B031E6" w:rsidP="00CC17CD"/>
        </w:tc>
        <w:tc>
          <w:tcPr>
            <w:tcW w:w="1027" w:type="dxa"/>
          </w:tcPr>
          <w:p w14:paraId="0B77317A" w14:textId="77777777" w:rsidR="00B031E6" w:rsidRDefault="00B031E6" w:rsidP="00CC17CD"/>
        </w:tc>
      </w:tr>
      <w:tr w:rsidR="00B031E6" w14:paraId="153E18EA" w14:textId="77777777" w:rsidTr="00CC17CD">
        <w:trPr>
          <w:trHeight w:hRule="exact" w:val="376"/>
        </w:trPr>
        <w:tc>
          <w:tcPr>
            <w:tcW w:w="1229" w:type="dxa"/>
          </w:tcPr>
          <w:p w14:paraId="1E7F3FA1" w14:textId="77777777" w:rsidR="00B031E6" w:rsidRDefault="00B031E6" w:rsidP="00CC17CD">
            <w:pPr>
              <w:pStyle w:val="TableParagraph"/>
              <w:spacing w:line="254" w:lineRule="auto"/>
              <w:ind w:right="98"/>
              <w:rPr>
                <w:sz w:val="15"/>
              </w:rPr>
            </w:pPr>
            <w:r>
              <w:rPr>
                <w:w w:val="105"/>
                <w:sz w:val="15"/>
              </w:rPr>
              <w:t>Altoona Testing Report</w:t>
            </w:r>
          </w:p>
        </w:tc>
        <w:tc>
          <w:tcPr>
            <w:tcW w:w="1858" w:type="dxa"/>
          </w:tcPr>
          <w:p w14:paraId="12B8B2C5" w14:textId="77777777" w:rsidR="00B031E6" w:rsidRDefault="00B031E6" w:rsidP="00CC17CD">
            <w:pPr>
              <w:pStyle w:val="TableParagraph"/>
              <w:spacing w:line="254" w:lineRule="auto"/>
              <w:ind w:right="229"/>
              <w:rPr>
                <w:sz w:val="15"/>
              </w:rPr>
            </w:pPr>
            <w:r>
              <w:rPr>
                <w:w w:val="105"/>
                <w:sz w:val="15"/>
              </w:rPr>
              <w:t>Received copy of report for vehicle make/model</w:t>
            </w:r>
          </w:p>
        </w:tc>
        <w:tc>
          <w:tcPr>
            <w:tcW w:w="2430" w:type="dxa"/>
          </w:tcPr>
          <w:p w14:paraId="52AEFAA5" w14:textId="77777777" w:rsidR="00B031E6" w:rsidRDefault="00B031E6" w:rsidP="00CC17CD">
            <w:pPr>
              <w:pStyle w:val="TableParagraph"/>
              <w:spacing w:line="254" w:lineRule="auto"/>
              <w:rPr>
                <w:sz w:val="15"/>
              </w:rPr>
            </w:pPr>
            <w:r>
              <w:rPr>
                <w:w w:val="105"/>
                <w:sz w:val="15"/>
              </w:rPr>
              <w:t>Check to see if received, review report prior to vehicle acceptance</w:t>
            </w:r>
          </w:p>
        </w:tc>
        <w:tc>
          <w:tcPr>
            <w:tcW w:w="858" w:type="dxa"/>
          </w:tcPr>
          <w:p w14:paraId="1DD265EF" w14:textId="77777777" w:rsidR="00B031E6" w:rsidRDefault="00B031E6" w:rsidP="00CC17CD">
            <w:pPr>
              <w:pStyle w:val="TableParagraph"/>
              <w:rPr>
                <w:sz w:val="15"/>
              </w:rPr>
            </w:pPr>
            <w:r>
              <w:rPr>
                <w:w w:val="105"/>
                <w:sz w:val="15"/>
              </w:rPr>
              <w:t>yes/no</w:t>
            </w:r>
          </w:p>
        </w:tc>
        <w:tc>
          <w:tcPr>
            <w:tcW w:w="555" w:type="dxa"/>
          </w:tcPr>
          <w:p w14:paraId="2B9D3B12" w14:textId="77777777" w:rsidR="00B031E6" w:rsidRDefault="00B031E6" w:rsidP="00CC17CD"/>
        </w:tc>
        <w:tc>
          <w:tcPr>
            <w:tcW w:w="1027" w:type="dxa"/>
          </w:tcPr>
          <w:p w14:paraId="49EFF2B0" w14:textId="77777777" w:rsidR="00B031E6" w:rsidRDefault="00B031E6" w:rsidP="00CC17CD"/>
        </w:tc>
      </w:tr>
      <w:tr w:rsidR="00B031E6" w14:paraId="42239051" w14:textId="77777777" w:rsidTr="00CC17CD">
        <w:trPr>
          <w:trHeight w:hRule="exact" w:val="376"/>
        </w:trPr>
        <w:tc>
          <w:tcPr>
            <w:tcW w:w="1229" w:type="dxa"/>
          </w:tcPr>
          <w:p w14:paraId="0A4E8DB8" w14:textId="77777777" w:rsidR="00B031E6" w:rsidRDefault="00B031E6" w:rsidP="00CC17CD">
            <w:pPr>
              <w:pStyle w:val="TableParagraph"/>
              <w:spacing w:line="254" w:lineRule="auto"/>
              <w:ind w:right="457"/>
              <w:rPr>
                <w:sz w:val="15"/>
              </w:rPr>
            </w:pPr>
            <w:r>
              <w:rPr>
                <w:w w:val="105"/>
                <w:sz w:val="15"/>
              </w:rPr>
              <w:t>Finish and Color</w:t>
            </w:r>
          </w:p>
        </w:tc>
        <w:tc>
          <w:tcPr>
            <w:tcW w:w="1858" w:type="dxa"/>
          </w:tcPr>
          <w:p w14:paraId="029F94FA" w14:textId="77777777" w:rsidR="00B031E6" w:rsidRDefault="00B031E6" w:rsidP="00CC17CD">
            <w:pPr>
              <w:pStyle w:val="TableParagraph"/>
              <w:spacing w:line="254" w:lineRule="auto"/>
              <w:ind w:right="80"/>
              <w:rPr>
                <w:sz w:val="15"/>
              </w:rPr>
            </w:pPr>
            <w:r>
              <w:rPr>
                <w:w w:val="105"/>
                <w:sz w:val="15"/>
              </w:rPr>
              <w:t>Smooth body surfaces and paint</w:t>
            </w:r>
          </w:p>
        </w:tc>
        <w:tc>
          <w:tcPr>
            <w:tcW w:w="2430" w:type="dxa"/>
          </w:tcPr>
          <w:p w14:paraId="3F22F916" w14:textId="77777777" w:rsidR="00B031E6" w:rsidRDefault="00B031E6" w:rsidP="00CC17CD">
            <w:pPr>
              <w:pStyle w:val="TableParagraph"/>
              <w:spacing w:line="254" w:lineRule="auto"/>
              <w:ind w:right="298"/>
              <w:rPr>
                <w:sz w:val="15"/>
              </w:rPr>
            </w:pPr>
            <w:r>
              <w:rPr>
                <w:w w:val="105"/>
                <w:sz w:val="15"/>
              </w:rPr>
              <w:t>Visually inspect all surfaces for flaws</w:t>
            </w:r>
          </w:p>
        </w:tc>
        <w:tc>
          <w:tcPr>
            <w:tcW w:w="858" w:type="dxa"/>
          </w:tcPr>
          <w:p w14:paraId="3BBA98A9" w14:textId="77777777" w:rsidR="00B031E6" w:rsidRDefault="00B031E6" w:rsidP="00CC17CD">
            <w:pPr>
              <w:pStyle w:val="TableParagraph"/>
              <w:rPr>
                <w:sz w:val="15"/>
              </w:rPr>
            </w:pPr>
            <w:r>
              <w:rPr>
                <w:w w:val="105"/>
                <w:sz w:val="15"/>
              </w:rPr>
              <w:t>Pass/Fail</w:t>
            </w:r>
          </w:p>
        </w:tc>
        <w:tc>
          <w:tcPr>
            <w:tcW w:w="555" w:type="dxa"/>
          </w:tcPr>
          <w:p w14:paraId="007F69CF" w14:textId="77777777" w:rsidR="00B031E6" w:rsidRDefault="00B031E6" w:rsidP="00CC17CD"/>
        </w:tc>
        <w:tc>
          <w:tcPr>
            <w:tcW w:w="1027" w:type="dxa"/>
          </w:tcPr>
          <w:p w14:paraId="330AD895" w14:textId="77777777" w:rsidR="00B031E6" w:rsidRDefault="00B031E6" w:rsidP="00CC17CD"/>
        </w:tc>
      </w:tr>
      <w:tr w:rsidR="00B031E6" w14:paraId="2F867523" w14:textId="77777777" w:rsidTr="00CC17CD">
        <w:trPr>
          <w:trHeight w:hRule="exact" w:val="374"/>
        </w:trPr>
        <w:tc>
          <w:tcPr>
            <w:tcW w:w="1229" w:type="dxa"/>
          </w:tcPr>
          <w:p w14:paraId="69643DA4" w14:textId="77777777" w:rsidR="00B031E6" w:rsidRDefault="00B031E6" w:rsidP="00CC17CD">
            <w:pPr>
              <w:pStyle w:val="TableParagraph"/>
              <w:spacing w:line="254" w:lineRule="auto"/>
              <w:ind w:right="256"/>
              <w:rPr>
                <w:sz w:val="15"/>
              </w:rPr>
            </w:pPr>
            <w:r>
              <w:rPr>
                <w:w w:val="105"/>
                <w:sz w:val="15"/>
              </w:rPr>
              <w:t>Interior Panel Fastening</w:t>
            </w:r>
          </w:p>
        </w:tc>
        <w:tc>
          <w:tcPr>
            <w:tcW w:w="1858" w:type="dxa"/>
          </w:tcPr>
          <w:p w14:paraId="459DA660" w14:textId="77777777" w:rsidR="00B031E6" w:rsidRDefault="00B031E6" w:rsidP="00CC17CD">
            <w:pPr>
              <w:pStyle w:val="TableParagraph"/>
              <w:spacing w:line="254" w:lineRule="auto"/>
              <w:ind w:right="229"/>
              <w:rPr>
                <w:sz w:val="15"/>
              </w:rPr>
            </w:pPr>
            <w:r>
              <w:rPr>
                <w:w w:val="105"/>
                <w:sz w:val="15"/>
              </w:rPr>
              <w:t>Absence of rough edges or surfaces</w:t>
            </w:r>
          </w:p>
        </w:tc>
        <w:tc>
          <w:tcPr>
            <w:tcW w:w="2430" w:type="dxa"/>
          </w:tcPr>
          <w:p w14:paraId="4C049CFF" w14:textId="77777777" w:rsidR="00B031E6" w:rsidRDefault="00B031E6" w:rsidP="00CC17CD">
            <w:pPr>
              <w:pStyle w:val="TableParagraph"/>
              <w:spacing w:line="254" w:lineRule="auto"/>
              <w:ind w:right="625"/>
              <w:rPr>
                <w:sz w:val="15"/>
              </w:rPr>
            </w:pPr>
            <w:r>
              <w:rPr>
                <w:w w:val="105"/>
                <w:sz w:val="15"/>
              </w:rPr>
              <w:t>Visually inspect for proper installation</w:t>
            </w:r>
          </w:p>
        </w:tc>
        <w:tc>
          <w:tcPr>
            <w:tcW w:w="858" w:type="dxa"/>
          </w:tcPr>
          <w:p w14:paraId="6807C098" w14:textId="77777777" w:rsidR="00B031E6" w:rsidRDefault="00B031E6" w:rsidP="00CC17CD">
            <w:pPr>
              <w:pStyle w:val="TableParagraph"/>
              <w:rPr>
                <w:sz w:val="15"/>
              </w:rPr>
            </w:pPr>
            <w:r>
              <w:rPr>
                <w:w w:val="105"/>
                <w:sz w:val="15"/>
              </w:rPr>
              <w:t>Pass/Fail</w:t>
            </w:r>
          </w:p>
        </w:tc>
        <w:tc>
          <w:tcPr>
            <w:tcW w:w="555" w:type="dxa"/>
          </w:tcPr>
          <w:p w14:paraId="0C747EE2" w14:textId="77777777" w:rsidR="00B031E6" w:rsidRDefault="00B031E6" w:rsidP="00CC17CD"/>
        </w:tc>
        <w:tc>
          <w:tcPr>
            <w:tcW w:w="1027" w:type="dxa"/>
          </w:tcPr>
          <w:p w14:paraId="6C345AA6" w14:textId="77777777" w:rsidR="00B031E6" w:rsidRDefault="00B031E6" w:rsidP="00CC17CD"/>
        </w:tc>
      </w:tr>
      <w:tr w:rsidR="00B031E6" w14:paraId="689096A5" w14:textId="77777777" w:rsidTr="00CC17CD">
        <w:trPr>
          <w:trHeight w:hRule="exact" w:val="376"/>
        </w:trPr>
        <w:tc>
          <w:tcPr>
            <w:tcW w:w="1229" w:type="dxa"/>
          </w:tcPr>
          <w:p w14:paraId="544889AB" w14:textId="77777777" w:rsidR="00B031E6" w:rsidRDefault="00B031E6" w:rsidP="00CC17CD">
            <w:pPr>
              <w:pStyle w:val="TableParagraph"/>
              <w:spacing w:before="4"/>
              <w:rPr>
                <w:sz w:val="15"/>
              </w:rPr>
            </w:pPr>
            <w:r>
              <w:rPr>
                <w:w w:val="105"/>
                <w:sz w:val="15"/>
              </w:rPr>
              <w:t>Towing Devises</w:t>
            </w:r>
          </w:p>
        </w:tc>
        <w:tc>
          <w:tcPr>
            <w:tcW w:w="1858" w:type="dxa"/>
          </w:tcPr>
          <w:p w14:paraId="7DD649AC" w14:textId="77777777" w:rsidR="00B031E6" w:rsidRDefault="00B031E6" w:rsidP="00CC17CD">
            <w:pPr>
              <w:pStyle w:val="TableParagraph"/>
              <w:spacing w:before="4" w:line="254" w:lineRule="auto"/>
              <w:ind w:right="176"/>
              <w:rPr>
                <w:sz w:val="15"/>
              </w:rPr>
            </w:pPr>
            <w:r>
              <w:rPr>
                <w:w w:val="105"/>
                <w:sz w:val="15"/>
              </w:rPr>
              <w:t>Provision of towing eyes (front/rear)</w:t>
            </w:r>
          </w:p>
        </w:tc>
        <w:tc>
          <w:tcPr>
            <w:tcW w:w="2430" w:type="dxa"/>
          </w:tcPr>
          <w:p w14:paraId="20D5428C" w14:textId="77777777" w:rsidR="00B031E6" w:rsidRDefault="00B031E6" w:rsidP="00CC17CD">
            <w:pPr>
              <w:pStyle w:val="TableParagraph"/>
              <w:spacing w:before="4"/>
              <w:rPr>
                <w:sz w:val="15"/>
              </w:rPr>
            </w:pPr>
            <w:r>
              <w:rPr>
                <w:w w:val="105"/>
                <w:sz w:val="15"/>
              </w:rPr>
              <w:t>Verify presence of towing eyes</w:t>
            </w:r>
          </w:p>
        </w:tc>
        <w:tc>
          <w:tcPr>
            <w:tcW w:w="858" w:type="dxa"/>
          </w:tcPr>
          <w:p w14:paraId="3066C077" w14:textId="77777777" w:rsidR="00B031E6" w:rsidRDefault="00B031E6" w:rsidP="00CC17CD">
            <w:pPr>
              <w:pStyle w:val="TableParagraph"/>
              <w:spacing w:before="4"/>
              <w:rPr>
                <w:sz w:val="15"/>
              </w:rPr>
            </w:pPr>
            <w:r>
              <w:rPr>
                <w:w w:val="105"/>
                <w:sz w:val="15"/>
              </w:rPr>
              <w:t>Pass/Fail</w:t>
            </w:r>
          </w:p>
        </w:tc>
        <w:tc>
          <w:tcPr>
            <w:tcW w:w="555" w:type="dxa"/>
          </w:tcPr>
          <w:p w14:paraId="70F25345" w14:textId="77777777" w:rsidR="00B031E6" w:rsidRDefault="00B031E6" w:rsidP="00CC17CD"/>
        </w:tc>
        <w:tc>
          <w:tcPr>
            <w:tcW w:w="1027" w:type="dxa"/>
          </w:tcPr>
          <w:p w14:paraId="1B716732" w14:textId="77777777" w:rsidR="00B031E6" w:rsidRDefault="00B031E6" w:rsidP="00CC17CD"/>
        </w:tc>
      </w:tr>
      <w:tr w:rsidR="00B031E6" w14:paraId="2F3D9903" w14:textId="77777777" w:rsidTr="00CC17CD">
        <w:trPr>
          <w:trHeight w:hRule="exact" w:val="376"/>
        </w:trPr>
        <w:tc>
          <w:tcPr>
            <w:tcW w:w="1229" w:type="dxa"/>
          </w:tcPr>
          <w:p w14:paraId="0DF01B99" w14:textId="77777777" w:rsidR="00B031E6" w:rsidRDefault="00B031E6" w:rsidP="00CC17CD">
            <w:pPr>
              <w:pStyle w:val="TableParagraph"/>
              <w:spacing w:before="4"/>
              <w:rPr>
                <w:sz w:val="15"/>
              </w:rPr>
            </w:pPr>
            <w:r>
              <w:rPr>
                <w:w w:val="105"/>
                <w:sz w:val="15"/>
              </w:rPr>
              <w:t>Door Control</w:t>
            </w:r>
          </w:p>
        </w:tc>
        <w:tc>
          <w:tcPr>
            <w:tcW w:w="1858" w:type="dxa"/>
          </w:tcPr>
          <w:p w14:paraId="4F5F8663" w14:textId="77777777" w:rsidR="00B031E6" w:rsidRDefault="00B031E6" w:rsidP="00CC17CD">
            <w:pPr>
              <w:pStyle w:val="TableParagraph"/>
              <w:tabs>
                <w:tab w:val="left" w:pos="1478"/>
              </w:tabs>
              <w:spacing w:before="4" w:line="252" w:lineRule="auto"/>
              <w:ind w:right="365"/>
              <w:rPr>
                <w:sz w:val="15"/>
              </w:rPr>
            </w:pPr>
            <w:r>
              <w:rPr>
                <w:w w:val="105"/>
                <w:sz w:val="15"/>
              </w:rPr>
              <w:t>Opening</w:t>
            </w:r>
            <w:r>
              <w:rPr>
                <w:spacing w:val="-1"/>
                <w:w w:val="105"/>
                <w:sz w:val="15"/>
              </w:rPr>
              <w:t xml:space="preserve"> </w:t>
            </w:r>
            <w:r>
              <w:rPr>
                <w:w w:val="105"/>
                <w:sz w:val="15"/>
              </w:rPr>
              <w:t>time of</w:t>
            </w:r>
            <w:r>
              <w:rPr>
                <w:spacing w:val="1"/>
                <w:sz w:val="15"/>
              </w:rPr>
              <w:t xml:space="preserve"> </w:t>
            </w:r>
            <w:r>
              <w:rPr>
                <w:w w:val="105"/>
                <w:sz w:val="15"/>
                <w:u w:val="single"/>
              </w:rPr>
              <w:t xml:space="preserve"> </w:t>
            </w:r>
            <w:r>
              <w:rPr>
                <w:sz w:val="15"/>
                <w:u w:val="single"/>
              </w:rPr>
              <w:tab/>
            </w:r>
            <w:r>
              <w:rPr>
                <w:sz w:val="15"/>
              </w:rPr>
              <w:t xml:space="preserve"> </w:t>
            </w:r>
            <w:r>
              <w:rPr>
                <w:w w:val="105"/>
                <w:sz w:val="15"/>
              </w:rPr>
              <w:t>seconds</w:t>
            </w:r>
          </w:p>
        </w:tc>
        <w:tc>
          <w:tcPr>
            <w:tcW w:w="2430" w:type="dxa"/>
          </w:tcPr>
          <w:p w14:paraId="1EB35A96" w14:textId="77777777" w:rsidR="00B031E6" w:rsidRDefault="00B031E6" w:rsidP="00CC17CD">
            <w:pPr>
              <w:pStyle w:val="TableParagraph"/>
              <w:spacing w:before="4"/>
              <w:rPr>
                <w:sz w:val="15"/>
              </w:rPr>
            </w:pPr>
            <w:r>
              <w:rPr>
                <w:w w:val="105"/>
                <w:sz w:val="15"/>
              </w:rPr>
              <w:t>Verify door opening time frame</w:t>
            </w:r>
          </w:p>
        </w:tc>
        <w:tc>
          <w:tcPr>
            <w:tcW w:w="858" w:type="dxa"/>
          </w:tcPr>
          <w:p w14:paraId="61A6DF11" w14:textId="77777777" w:rsidR="00B031E6" w:rsidRDefault="00B031E6" w:rsidP="00CC17CD">
            <w:pPr>
              <w:pStyle w:val="TableParagraph"/>
              <w:spacing w:before="4"/>
              <w:rPr>
                <w:sz w:val="15"/>
              </w:rPr>
            </w:pPr>
            <w:r>
              <w:rPr>
                <w:w w:val="105"/>
                <w:sz w:val="15"/>
              </w:rPr>
              <w:t>Pass/Fail</w:t>
            </w:r>
          </w:p>
        </w:tc>
        <w:tc>
          <w:tcPr>
            <w:tcW w:w="555" w:type="dxa"/>
          </w:tcPr>
          <w:p w14:paraId="59C88051" w14:textId="77777777" w:rsidR="00B031E6" w:rsidRDefault="00B031E6" w:rsidP="00CC17CD"/>
        </w:tc>
        <w:tc>
          <w:tcPr>
            <w:tcW w:w="1027" w:type="dxa"/>
          </w:tcPr>
          <w:p w14:paraId="7BEF87E7" w14:textId="77777777" w:rsidR="00B031E6" w:rsidRDefault="00B031E6" w:rsidP="00CC17CD"/>
        </w:tc>
      </w:tr>
      <w:tr w:rsidR="00B031E6" w14:paraId="40F77FC4" w14:textId="77777777" w:rsidTr="00CC17CD">
        <w:trPr>
          <w:trHeight w:hRule="exact" w:val="376"/>
        </w:trPr>
        <w:tc>
          <w:tcPr>
            <w:tcW w:w="1229" w:type="dxa"/>
          </w:tcPr>
          <w:p w14:paraId="6923D7BD" w14:textId="77777777" w:rsidR="00B031E6" w:rsidRDefault="00B031E6" w:rsidP="00CC17CD">
            <w:pPr>
              <w:pStyle w:val="TableParagraph"/>
              <w:spacing w:before="4" w:line="252" w:lineRule="auto"/>
              <w:ind w:right="575"/>
              <w:rPr>
                <w:sz w:val="15"/>
              </w:rPr>
            </w:pPr>
            <w:r>
              <w:rPr>
                <w:w w:val="105"/>
                <w:sz w:val="15"/>
              </w:rPr>
              <w:t>Interior Lighting</w:t>
            </w:r>
          </w:p>
        </w:tc>
        <w:tc>
          <w:tcPr>
            <w:tcW w:w="1858" w:type="dxa"/>
          </w:tcPr>
          <w:p w14:paraId="1F184AB9" w14:textId="77777777" w:rsidR="00B031E6" w:rsidRDefault="00B031E6" w:rsidP="00CC17CD">
            <w:pPr>
              <w:pStyle w:val="TableParagraph"/>
              <w:spacing w:before="4" w:line="252" w:lineRule="auto"/>
              <w:ind w:right="102"/>
              <w:rPr>
                <w:sz w:val="15"/>
              </w:rPr>
            </w:pPr>
            <w:r>
              <w:rPr>
                <w:w w:val="105"/>
                <w:sz w:val="15"/>
              </w:rPr>
              <w:t>Lighting operable without engine</w:t>
            </w:r>
          </w:p>
        </w:tc>
        <w:tc>
          <w:tcPr>
            <w:tcW w:w="2430" w:type="dxa"/>
          </w:tcPr>
          <w:p w14:paraId="01F7659D" w14:textId="77777777" w:rsidR="00B031E6" w:rsidRDefault="00B031E6" w:rsidP="00CC17CD">
            <w:pPr>
              <w:pStyle w:val="TableParagraph"/>
              <w:spacing w:before="4" w:line="252" w:lineRule="auto"/>
              <w:ind w:right="205"/>
              <w:rPr>
                <w:sz w:val="15"/>
              </w:rPr>
            </w:pPr>
            <w:r>
              <w:rPr>
                <w:w w:val="105"/>
                <w:sz w:val="15"/>
              </w:rPr>
              <w:t>Switch on all interior lights while engine is not running</w:t>
            </w:r>
          </w:p>
        </w:tc>
        <w:tc>
          <w:tcPr>
            <w:tcW w:w="858" w:type="dxa"/>
          </w:tcPr>
          <w:p w14:paraId="0B01F9AD" w14:textId="77777777" w:rsidR="00B031E6" w:rsidRDefault="00B031E6" w:rsidP="00CC17CD">
            <w:pPr>
              <w:pStyle w:val="TableParagraph"/>
              <w:spacing w:before="4"/>
              <w:rPr>
                <w:sz w:val="15"/>
              </w:rPr>
            </w:pPr>
            <w:r>
              <w:rPr>
                <w:w w:val="105"/>
                <w:sz w:val="15"/>
              </w:rPr>
              <w:t>Pass/Fail</w:t>
            </w:r>
          </w:p>
        </w:tc>
        <w:tc>
          <w:tcPr>
            <w:tcW w:w="555" w:type="dxa"/>
          </w:tcPr>
          <w:p w14:paraId="65D419D2" w14:textId="77777777" w:rsidR="00B031E6" w:rsidRDefault="00B031E6" w:rsidP="00CC17CD"/>
        </w:tc>
        <w:tc>
          <w:tcPr>
            <w:tcW w:w="1027" w:type="dxa"/>
          </w:tcPr>
          <w:p w14:paraId="14EF7210" w14:textId="77777777" w:rsidR="00B031E6" w:rsidRDefault="00B031E6" w:rsidP="00CC17CD"/>
        </w:tc>
      </w:tr>
      <w:tr w:rsidR="00B031E6" w14:paraId="5422B7D4" w14:textId="77777777" w:rsidTr="00CC17CD">
        <w:trPr>
          <w:trHeight w:hRule="exact" w:val="376"/>
        </w:trPr>
        <w:tc>
          <w:tcPr>
            <w:tcW w:w="1229" w:type="dxa"/>
          </w:tcPr>
          <w:p w14:paraId="71ED65A1" w14:textId="77777777" w:rsidR="00B031E6" w:rsidRDefault="00B031E6" w:rsidP="00CC17CD">
            <w:pPr>
              <w:pStyle w:val="TableParagraph"/>
              <w:spacing w:line="254" w:lineRule="auto"/>
              <w:ind w:right="146"/>
              <w:rPr>
                <w:sz w:val="15"/>
              </w:rPr>
            </w:pPr>
            <w:r>
              <w:rPr>
                <w:w w:val="105"/>
                <w:sz w:val="15"/>
              </w:rPr>
              <w:t>Exterior Lights &amp; Turn Signals</w:t>
            </w:r>
          </w:p>
        </w:tc>
        <w:tc>
          <w:tcPr>
            <w:tcW w:w="1858" w:type="dxa"/>
          </w:tcPr>
          <w:p w14:paraId="3B60D31D" w14:textId="77777777" w:rsidR="00B031E6" w:rsidRDefault="00B031E6" w:rsidP="00CC17CD">
            <w:pPr>
              <w:pStyle w:val="TableParagraph"/>
              <w:spacing w:line="254" w:lineRule="auto"/>
              <w:ind w:right="360"/>
              <w:rPr>
                <w:sz w:val="15"/>
              </w:rPr>
            </w:pPr>
            <w:r>
              <w:rPr>
                <w:w w:val="105"/>
                <w:sz w:val="15"/>
              </w:rPr>
              <w:t>All exterior lights and turn signals operable</w:t>
            </w:r>
          </w:p>
        </w:tc>
        <w:tc>
          <w:tcPr>
            <w:tcW w:w="2430" w:type="dxa"/>
          </w:tcPr>
          <w:p w14:paraId="0C8FE2AB" w14:textId="77777777" w:rsidR="00B031E6" w:rsidRDefault="00B031E6" w:rsidP="00CC17CD">
            <w:pPr>
              <w:pStyle w:val="TableParagraph"/>
              <w:spacing w:line="254" w:lineRule="auto"/>
              <w:ind w:right="122"/>
              <w:rPr>
                <w:sz w:val="15"/>
              </w:rPr>
            </w:pPr>
            <w:r>
              <w:rPr>
                <w:w w:val="105"/>
                <w:sz w:val="15"/>
              </w:rPr>
              <w:t>Switch on and verify all lamps and turn signals are working properly</w:t>
            </w:r>
          </w:p>
        </w:tc>
        <w:tc>
          <w:tcPr>
            <w:tcW w:w="858" w:type="dxa"/>
          </w:tcPr>
          <w:p w14:paraId="06F77984" w14:textId="77777777" w:rsidR="00B031E6" w:rsidRDefault="00B031E6" w:rsidP="00CC17CD">
            <w:pPr>
              <w:pStyle w:val="TableParagraph"/>
              <w:rPr>
                <w:sz w:val="15"/>
              </w:rPr>
            </w:pPr>
            <w:r>
              <w:rPr>
                <w:w w:val="105"/>
                <w:sz w:val="15"/>
              </w:rPr>
              <w:t>Pass/Fail</w:t>
            </w:r>
          </w:p>
        </w:tc>
        <w:tc>
          <w:tcPr>
            <w:tcW w:w="555" w:type="dxa"/>
          </w:tcPr>
          <w:p w14:paraId="5EFD63B1" w14:textId="77777777" w:rsidR="00B031E6" w:rsidRDefault="00B031E6" w:rsidP="00CC17CD"/>
        </w:tc>
        <w:tc>
          <w:tcPr>
            <w:tcW w:w="1027" w:type="dxa"/>
          </w:tcPr>
          <w:p w14:paraId="39E6539E" w14:textId="77777777" w:rsidR="00B031E6" w:rsidRDefault="00B031E6" w:rsidP="00CC17CD"/>
        </w:tc>
      </w:tr>
      <w:tr w:rsidR="00B031E6" w14:paraId="5FE3C191" w14:textId="77777777" w:rsidTr="00CC17CD">
        <w:trPr>
          <w:trHeight w:hRule="exact" w:val="558"/>
        </w:trPr>
        <w:tc>
          <w:tcPr>
            <w:tcW w:w="1229" w:type="dxa"/>
          </w:tcPr>
          <w:p w14:paraId="52F31B47" w14:textId="77777777" w:rsidR="00B031E6" w:rsidRDefault="00B031E6" w:rsidP="00CC17CD">
            <w:pPr>
              <w:pStyle w:val="TableParagraph"/>
              <w:spacing w:line="254" w:lineRule="auto"/>
              <w:ind w:right="137"/>
              <w:rPr>
                <w:sz w:val="15"/>
              </w:rPr>
            </w:pPr>
            <w:r>
              <w:rPr>
                <w:w w:val="105"/>
                <w:sz w:val="15"/>
              </w:rPr>
              <w:t>Emergency Exits and Signs</w:t>
            </w:r>
          </w:p>
        </w:tc>
        <w:tc>
          <w:tcPr>
            <w:tcW w:w="1858" w:type="dxa"/>
          </w:tcPr>
          <w:p w14:paraId="536A55C6" w14:textId="77777777" w:rsidR="00B031E6" w:rsidRDefault="00B031E6" w:rsidP="00CC17CD">
            <w:pPr>
              <w:pStyle w:val="TableParagraph"/>
              <w:spacing w:line="254" w:lineRule="auto"/>
              <w:ind w:right="390"/>
              <w:rPr>
                <w:sz w:val="15"/>
              </w:rPr>
            </w:pPr>
            <w:r>
              <w:rPr>
                <w:w w:val="105"/>
                <w:sz w:val="15"/>
              </w:rPr>
              <w:t>Emergency exit signs include operating instructions</w:t>
            </w:r>
          </w:p>
        </w:tc>
        <w:tc>
          <w:tcPr>
            <w:tcW w:w="2430" w:type="dxa"/>
          </w:tcPr>
          <w:p w14:paraId="316964BF" w14:textId="77777777" w:rsidR="00B031E6" w:rsidRDefault="00B031E6" w:rsidP="00CC17CD">
            <w:pPr>
              <w:pStyle w:val="TableParagraph"/>
              <w:spacing w:line="254" w:lineRule="auto"/>
              <w:rPr>
                <w:sz w:val="15"/>
              </w:rPr>
            </w:pPr>
            <w:r>
              <w:rPr>
                <w:w w:val="105"/>
                <w:sz w:val="15"/>
              </w:rPr>
              <w:t>Emergency exit operates with ease, clearly marked and fully accessible</w:t>
            </w:r>
          </w:p>
        </w:tc>
        <w:tc>
          <w:tcPr>
            <w:tcW w:w="858" w:type="dxa"/>
          </w:tcPr>
          <w:p w14:paraId="334AC8BB" w14:textId="77777777" w:rsidR="00B031E6" w:rsidRDefault="00B031E6" w:rsidP="00CC17CD">
            <w:pPr>
              <w:pStyle w:val="TableParagraph"/>
              <w:rPr>
                <w:sz w:val="15"/>
              </w:rPr>
            </w:pPr>
            <w:r>
              <w:rPr>
                <w:w w:val="105"/>
                <w:sz w:val="15"/>
              </w:rPr>
              <w:t>Pass/Fail</w:t>
            </w:r>
          </w:p>
        </w:tc>
        <w:tc>
          <w:tcPr>
            <w:tcW w:w="555" w:type="dxa"/>
          </w:tcPr>
          <w:p w14:paraId="57038380" w14:textId="77777777" w:rsidR="00B031E6" w:rsidRDefault="00B031E6" w:rsidP="00CC17CD"/>
        </w:tc>
        <w:tc>
          <w:tcPr>
            <w:tcW w:w="1027" w:type="dxa"/>
          </w:tcPr>
          <w:p w14:paraId="3CD8AFF9" w14:textId="77777777" w:rsidR="00B031E6" w:rsidRDefault="00B031E6" w:rsidP="00CC17CD"/>
        </w:tc>
      </w:tr>
      <w:tr w:rsidR="00B031E6" w14:paraId="07898935" w14:textId="77777777" w:rsidTr="00CC17CD">
        <w:trPr>
          <w:trHeight w:hRule="exact" w:val="376"/>
        </w:trPr>
        <w:tc>
          <w:tcPr>
            <w:tcW w:w="1229" w:type="dxa"/>
          </w:tcPr>
          <w:p w14:paraId="3F85B6E9" w14:textId="77777777" w:rsidR="00B031E6" w:rsidRDefault="00B031E6" w:rsidP="00CC17CD">
            <w:pPr>
              <w:pStyle w:val="TableParagraph"/>
              <w:rPr>
                <w:sz w:val="15"/>
              </w:rPr>
            </w:pPr>
            <w:r>
              <w:rPr>
                <w:w w:val="105"/>
                <w:sz w:val="15"/>
              </w:rPr>
              <w:t>Fuel Tank</w:t>
            </w:r>
          </w:p>
        </w:tc>
        <w:tc>
          <w:tcPr>
            <w:tcW w:w="1858" w:type="dxa"/>
          </w:tcPr>
          <w:p w14:paraId="07C6DD51" w14:textId="77777777" w:rsidR="00B031E6" w:rsidRDefault="00B031E6" w:rsidP="00CC17CD">
            <w:pPr>
              <w:pStyle w:val="TableParagraph"/>
              <w:rPr>
                <w:sz w:val="15"/>
              </w:rPr>
            </w:pPr>
            <w:r>
              <w:rPr>
                <w:w w:val="105"/>
                <w:sz w:val="15"/>
              </w:rPr>
              <w:t>Fill rate and filler location</w:t>
            </w:r>
          </w:p>
        </w:tc>
        <w:tc>
          <w:tcPr>
            <w:tcW w:w="2430" w:type="dxa"/>
          </w:tcPr>
          <w:p w14:paraId="732529A4" w14:textId="77777777" w:rsidR="00B031E6" w:rsidRDefault="00B031E6" w:rsidP="00CC17CD">
            <w:pPr>
              <w:pStyle w:val="TableParagraph"/>
              <w:spacing w:line="254" w:lineRule="auto"/>
              <w:ind w:right="267"/>
              <w:rPr>
                <w:sz w:val="15"/>
              </w:rPr>
            </w:pPr>
            <w:r>
              <w:rPr>
                <w:w w:val="105"/>
                <w:sz w:val="15"/>
              </w:rPr>
              <w:t>Inspect filler for easy access and check fill rate</w:t>
            </w:r>
          </w:p>
        </w:tc>
        <w:tc>
          <w:tcPr>
            <w:tcW w:w="858" w:type="dxa"/>
          </w:tcPr>
          <w:p w14:paraId="73BB61C6" w14:textId="77777777" w:rsidR="00B031E6" w:rsidRDefault="00B031E6" w:rsidP="00CC17CD">
            <w:pPr>
              <w:pStyle w:val="TableParagraph"/>
              <w:rPr>
                <w:sz w:val="15"/>
              </w:rPr>
            </w:pPr>
            <w:r>
              <w:rPr>
                <w:w w:val="105"/>
                <w:sz w:val="15"/>
              </w:rPr>
              <w:t>Pass/Fail</w:t>
            </w:r>
          </w:p>
        </w:tc>
        <w:tc>
          <w:tcPr>
            <w:tcW w:w="555" w:type="dxa"/>
          </w:tcPr>
          <w:p w14:paraId="76A2EA07" w14:textId="77777777" w:rsidR="00B031E6" w:rsidRDefault="00B031E6" w:rsidP="00CC17CD"/>
        </w:tc>
        <w:tc>
          <w:tcPr>
            <w:tcW w:w="1027" w:type="dxa"/>
          </w:tcPr>
          <w:p w14:paraId="62F90D8B" w14:textId="77777777" w:rsidR="00B031E6" w:rsidRDefault="00B031E6" w:rsidP="00CC17CD"/>
        </w:tc>
      </w:tr>
      <w:tr w:rsidR="00B031E6" w14:paraId="57C682B4" w14:textId="77777777" w:rsidTr="00CC17CD">
        <w:trPr>
          <w:trHeight w:hRule="exact" w:val="738"/>
        </w:trPr>
        <w:tc>
          <w:tcPr>
            <w:tcW w:w="1229" w:type="dxa"/>
          </w:tcPr>
          <w:p w14:paraId="42616575" w14:textId="77777777" w:rsidR="00B031E6" w:rsidRDefault="00B031E6" w:rsidP="00CC17CD">
            <w:pPr>
              <w:pStyle w:val="TableParagraph"/>
              <w:rPr>
                <w:sz w:val="15"/>
              </w:rPr>
            </w:pPr>
            <w:r>
              <w:rPr>
                <w:w w:val="105"/>
                <w:sz w:val="15"/>
              </w:rPr>
              <w:t>Chassis</w:t>
            </w:r>
          </w:p>
        </w:tc>
        <w:tc>
          <w:tcPr>
            <w:tcW w:w="1858" w:type="dxa"/>
          </w:tcPr>
          <w:p w14:paraId="2D7E23FA" w14:textId="77777777" w:rsidR="00B031E6" w:rsidRDefault="00B031E6" w:rsidP="00CC17CD">
            <w:pPr>
              <w:pStyle w:val="TableParagraph"/>
              <w:spacing w:line="254" w:lineRule="auto"/>
              <w:ind w:right="132"/>
              <w:rPr>
                <w:sz w:val="15"/>
              </w:rPr>
            </w:pPr>
            <w:r>
              <w:rPr>
                <w:w w:val="105"/>
                <w:sz w:val="15"/>
              </w:rPr>
              <w:t>Welds, axles, suspension, steering, wheels, and brakes</w:t>
            </w:r>
          </w:p>
        </w:tc>
        <w:tc>
          <w:tcPr>
            <w:tcW w:w="2430" w:type="dxa"/>
          </w:tcPr>
          <w:p w14:paraId="5B370BEE" w14:textId="77777777" w:rsidR="00B031E6" w:rsidRDefault="00B031E6" w:rsidP="00CC17CD">
            <w:pPr>
              <w:pStyle w:val="TableParagraph"/>
              <w:spacing w:line="252" w:lineRule="auto"/>
              <w:ind w:right="83"/>
              <w:rPr>
                <w:sz w:val="15"/>
              </w:rPr>
            </w:pPr>
            <w:r>
              <w:rPr>
                <w:w w:val="105"/>
                <w:sz w:val="15"/>
              </w:rPr>
              <w:t>Inspect for leaks and interference. Check fluid levels, welds, undercoating, air lines, brake slack, and lug nuts</w:t>
            </w:r>
          </w:p>
        </w:tc>
        <w:tc>
          <w:tcPr>
            <w:tcW w:w="858" w:type="dxa"/>
          </w:tcPr>
          <w:p w14:paraId="69D188B1" w14:textId="77777777" w:rsidR="00B031E6" w:rsidRDefault="00B031E6" w:rsidP="00CC17CD">
            <w:pPr>
              <w:pStyle w:val="TableParagraph"/>
              <w:rPr>
                <w:sz w:val="15"/>
              </w:rPr>
            </w:pPr>
            <w:r>
              <w:rPr>
                <w:w w:val="105"/>
                <w:sz w:val="15"/>
              </w:rPr>
              <w:t>Pass/Fail</w:t>
            </w:r>
          </w:p>
        </w:tc>
        <w:tc>
          <w:tcPr>
            <w:tcW w:w="555" w:type="dxa"/>
          </w:tcPr>
          <w:p w14:paraId="2675E956" w14:textId="77777777" w:rsidR="00B031E6" w:rsidRDefault="00B031E6" w:rsidP="00CC17CD"/>
        </w:tc>
        <w:tc>
          <w:tcPr>
            <w:tcW w:w="1027" w:type="dxa"/>
          </w:tcPr>
          <w:p w14:paraId="14854576" w14:textId="77777777" w:rsidR="00B031E6" w:rsidRDefault="00B031E6" w:rsidP="00CC17CD"/>
        </w:tc>
      </w:tr>
      <w:tr w:rsidR="00B031E6" w14:paraId="142BC788" w14:textId="77777777" w:rsidTr="00CC17CD">
        <w:trPr>
          <w:trHeight w:hRule="exact" w:val="376"/>
        </w:trPr>
        <w:tc>
          <w:tcPr>
            <w:tcW w:w="1229" w:type="dxa"/>
          </w:tcPr>
          <w:p w14:paraId="75910E20" w14:textId="77777777" w:rsidR="00B031E6" w:rsidRDefault="00B031E6" w:rsidP="00CC17CD">
            <w:pPr>
              <w:pStyle w:val="TableParagraph"/>
              <w:spacing w:before="4"/>
              <w:rPr>
                <w:sz w:val="15"/>
              </w:rPr>
            </w:pPr>
            <w:r>
              <w:rPr>
                <w:w w:val="105"/>
                <w:sz w:val="15"/>
              </w:rPr>
              <w:t>Electrical</w:t>
            </w:r>
          </w:p>
        </w:tc>
        <w:tc>
          <w:tcPr>
            <w:tcW w:w="1858" w:type="dxa"/>
          </w:tcPr>
          <w:p w14:paraId="58D7E08D" w14:textId="77777777" w:rsidR="00B031E6" w:rsidRDefault="00B031E6" w:rsidP="00CC17CD">
            <w:pPr>
              <w:pStyle w:val="TableParagraph"/>
              <w:spacing w:before="4" w:line="252" w:lineRule="auto"/>
              <w:ind w:right="478"/>
              <w:rPr>
                <w:sz w:val="15"/>
              </w:rPr>
            </w:pPr>
            <w:r>
              <w:rPr>
                <w:w w:val="105"/>
                <w:sz w:val="15"/>
              </w:rPr>
              <w:t>Wiring and junction boxes</w:t>
            </w:r>
          </w:p>
        </w:tc>
        <w:tc>
          <w:tcPr>
            <w:tcW w:w="2430" w:type="dxa"/>
          </w:tcPr>
          <w:p w14:paraId="6CCE7609" w14:textId="77777777" w:rsidR="00B031E6" w:rsidRDefault="00B031E6" w:rsidP="00CC17CD">
            <w:pPr>
              <w:pStyle w:val="TableParagraph"/>
              <w:spacing w:before="4"/>
              <w:rPr>
                <w:sz w:val="15"/>
              </w:rPr>
            </w:pPr>
            <w:r>
              <w:rPr>
                <w:w w:val="105"/>
                <w:sz w:val="15"/>
              </w:rPr>
              <w:t>Inspect for loose or stretched wires</w:t>
            </w:r>
          </w:p>
        </w:tc>
        <w:tc>
          <w:tcPr>
            <w:tcW w:w="858" w:type="dxa"/>
          </w:tcPr>
          <w:p w14:paraId="479317ED" w14:textId="77777777" w:rsidR="00B031E6" w:rsidRDefault="00B031E6" w:rsidP="00CC17CD">
            <w:pPr>
              <w:pStyle w:val="TableParagraph"/>
              <w:spacing w:before="4"/>
              <w:rPr>
                <w:sz w:val="15"/>
              </w:rPr>
            </w:pPr>
            <w:r>
              <w:rPr>
                <w:w w:val="105"/>
                <w:sz w:val="15"/>
              </w:rPr>
              <w:t>Pass/Fail</w:t>
            </w:r>
          </w:p>
        </w:tc>
        <w:tc>
          <w:tcPr>
            <w:tcW w:w="555" w:type="dxa"/>
          </w:tcPr>
          <w:p w14:paraId="7109C539" w14:textId="77777777" w:rsidR="00B031E6" w:rsidRDefault="00B031E6" w:rsidP="00CC17CD"/>
        </w:tc>
        <w:tc>
          <w:tcPr>
            <w:tcW w:w="1027" w:type="dxa"/>
          </w:tcPr>
          <w:p w14:paraId="1EE00BA7" w14:textId="77777777" w:rsidR="00B031E6" w:rsidRDefault="00B031E6" w:rsidP="00CC17CD"/>
        </w:tc>
      </w:tr>
      <w:tr w:rsidR="00B031E6" w14:paraId="518B510C" w14:textId="77777777" w:rsidTr="00CC17CD">
        <w:trPr>
          <w:trHeight w:hRule="exact" w:val="558"/>
        </w:trPr>
        <w:tc>
          <w:tcPr>
            <w:tcW w:w="1229" w:type="dxa"/>
          </w:tcPr>
          <w:p w14:paraId="6E927948" w14:textId="77777777" w:rsidR="00B031E6" w:rsidRDefault="00B031E6" w:rsidP="00CC17CD">
            <w:pPr>
              <w:pStyle w:val="TableParagraph"/>
              <w:rPr>
                <w:sz w:val="15"/>
              </w:rPr>
            </w:pPr>
            <w:r>
              <w:rPr>
                <w:w w:val="105"/>
                <w:sz w:val="15"/>
              </w:rPr>
              <w:t>Batteries</w:t>
            </w:r>
          </w:p>
        </w:tc>
        <w:tc>
          <w:tcPr>
            <w:tcW w:w="1858" w:type="dxa"/>
          </w:tcPr>
          <w:p w14:paraId="0443A6F0" w14:textId="77777777" w:rsidR="00B031E6" w:rsidRDefault="00B031E6" w:rsidP="00CC17CD">
            <w:pPr>
              <w:pStyle w:val="TableParagraph"/>
              <w:spacing w:line="254" w:lineRule="auto"/>
              <w:ind w:right="315"/>
              <w:jc w:val="both"/>
              <w:rPr>
                <w:sz w:val="15"/>
              </w:rPr>
            </w:pPr>
            <w:r>
              <w:rPr>
                <w:w w:val="105"/>
                <w:sz w:val="15"/>
              </w:rPr>
              <w:t>Secured and polarized wiring access for jump start</w:t>
            </w:r>
          </w:p>
        </w:tc>
        <w:tc>
          <w:tcPr>
            <w:tcW w:w="2430" w:type="dxa"/>
          </w:tcPr>
          <w:p w14:paraId="3267E854" w14:textId="77777777" w:rsidR="00B031E6" w:rsidRDefault="00B031E6" w:rsidP="00CC17CD">
            <w:pPr>
              <w:pStyle w:val="TableParagraph"/>
              <w:spacing w:line="254" w:lineRule="auto"/>
              <w:rPr>
                <w:sz w:val="15"/>
              </w:rPr>
            </w:pPr>
            <w:r>
              <w:rPr>
                <w:w w:val="105"/>
                <w:sz w:val="15"/>
              </w:rPr>
              <w:t>Inspect compartment and jumper cable access</w:t>
            </w:r>
          </w:p>
        </w:tc>
        <w:tc>
          <w:tcPr>
            <w:tcW w:w="858" w:type="dxa"/>
          </w:tcPr>
          <w:p w14:paraId="5748BF9F" w14:textId="77777777" w:rsidR="00B031E6" w:rsidRDefault="00B031E6" w:rsidP="00CC17CD">
            <w:pPr>
              <w:pStyle w:val="TableParagraph"/>
              <w:rPr>
                <w:sz w:val="15"/>
              </w:rPr>
            </w:pPr>
            <w:r>
              <w:rPr>
                <w:w w:val="105"/>
                <w:sz w:val="15"/>
              </w:rPr>
              <w:t>Pass/Fail</w:t>
            </w:r>
          </w:p>
        </w:tc>
        <w:tc>
          <w:tcPr>
            <w:tcW w:w="555" w:type="dxa"/>
          </w:tcPr>
          <w:p w14:paraId="1CEC2030" w14:textId="77777777" w:rsidR="00B031E6" w:rsidRDefault="00B031E6" w:rsidP="00CC17CD"/>
        </w:tc>
        <w:tc>
          <w:tcPr>
            <w:tcW w:w="1027" w:type="dxa"/>
          </w:tcPr>
          <w:p w14:paraId="299B9AB8" w14:textId="77777777" w:rsidR="00B031E6" w:rsidRDefault="00B031E6" w:rsidP="00CC17CD"/>
        </w:tc>
      </w:tr>
      <w:tr w:rsidR="00B031E6" w14:paraId="0DF202C3" w14:textId="77777777" w:rsidTr="00CC17CD">
        <w:trPr>
          <w:trHeight w:hRule="exact" w:val="376"/>
        </w:trPr>
        <w:tc>
          <w:tcPr>
            <w:tcW w:w="1229" w:type="dxa"/>
          </w:tcPr>
          <w:p w14:paraId="68B108C8" w14:textId="77777777" w:rsidR="00B031E6" w:rsidRDefault="00B031E6" w:rsidP="00CC17CD">
            <w:pPr>
              <w:pStyle w:val="TableParagraph"/>
              <w:rPr>
                <w:sz w:val="15"/>
              </w:rPr>
            </w:pPr>
            <w:r>
              <w:rPr>
                <w:w w:val="105"/>
                <w:sz w:val="15"/>
              </w:rPr>
              <w:t>HVAC</w:t>
            </w:r>
          </w:p>
        </w:tc>
        <w:tc>
          <w:tcPr>
            <w:tcW w:w="1858" w:type="dxa"/>
          </w:tcPr>
          <w:p w14:paraId="6AAACF2C" w14:textId="77777777" w:rsidR="00B031E6" w:rsidRDefault="00B031E6" w:rsidP="00CC17CD">
            <w:pPr>
              <w:pStyle w:val="TableParagraph"/>
              <w:rPr>
                <w:sz w:val="15"/>
              </w:rPr>
            </w:pPr>
            <w:r>
              <w:rPr>
                <w:w w:val="105"/>
                <w:sz w:val="15"/>
              </w:rPr>
              <w:t>Capacity and performance</w:t>
            </w:r>
          </w:p>
        </w:tc>
        <w:tc>
          <w:tcPr>
            <w:tcW w:w="2430" w:type="dxa"/>
          </w:tcPr>
          <w:p w14:paraId="35DAC81E" w14:textId="77777777" w:rsidR="00B031E6" w:rsidRDefault="00B031E6" w:rsidP="00CC17CD">
            <w:pPr>
              <w:pStyle w:val="TableParagraph"/>
              <w:spacing w:line="254" w:lineRule="auto"/>
              <w:ind w:right="83"/>
              <w:rPr>
                <w:sz w:val="15"/>
              </w:rPr>
            </w:pPr>
            <w:r>
              <w:rPr>
                <w:w w:val="105"/>
                <w:sz w:val="15"/>
              </w:rPr>
              <w:t>Operate HVAC, check compressor, condenser, flow, and temperature</w:t>
            </w:r>
          </w:p>
        </w:tc>
        <w:tc>
          <w:tcPr>
            <w:tcW w:w="858" w:type="dxa"/>
          </w:tcPr>
          <w:p w14:paraId="253BE76A" w14:textId="77777777" w:rsidR="00B031E6" w:rsidRDefault="00B031E6" w:rsidP="00CC17CD">
            <w:pPr>
              <w:pStyle w:val="TableParagraph"/>
              <w:rPr>
                <w:sz w:val="15"/>
              </w:rPr>
            </w:pPr>
            <w:r>
              <w:rPr>
                <w:w w:val="105"/>
                <w:sz w:val="15"/>
              </w:rPr>
              <w:t>Pass/Fail</w:t>
            </w:r>
          </w:p>
        </w:tc>
        <w:tc>
          <w:tcPr>
            <w:tcW w:w="555" w:type="dxa"/>
          </w:tcPr>
          <w:p w14:paraId="0629900C" w14:textId="77777777" w:rsidR="00B031E6" w:rsidRDefault="00B031E6" w:rsidP="00CC17CD"/>
        </w:tc>
        <w:tc>
          <w:tcPr>
            <w:tcW w:w="1027" w:type="dxa"/>
          </w:tcPr>
          <w:p w14:paraId="0387DB3A" w14:textId="77777777" w:rsidR="00B031E6" w:rsidRDefault="00B031E6" w:rsidP="00CC17CD"/>
        </w:tc>
      </w:tr>
      <w:tr w:rsidR="00B031E6" w14:paraId="38529231" w14:textId="77777777" w:rsidTr="00CC17CD">
        <w:trPr>
          <w:trHeight w:hRule="exact" w:val="376"/>
        </w:trPr>
        <w:tc>
          <w:tcPr>
            <w:tcW w:w="1229" w:type="dxa"/>
          </w:tcPr>
          <w:p w14:paraId="18609948" w14:textId="77777777" w:rsidR="00B031E6" w:rsidRDefault="00B031E6" w:rsidP="00CC17CD">
            <w:pPr>
              <w:pStyle w:val="TableParagraph"/>
              <w:rPr>
                <w:sz w:val="15"/>
              </w:rPr>
            </w:pPr>
            <w:r>
              <w:rPr>
                <w:w w:val="105"/>
                <w:sz w:val="15"/>
              </w:rPr>
              <w:t>ADA</w:t>
            </w:r>
          </w:p>
          <w:p w14:paraId="4CE5199A" w14:textId="77777777" w:rsidR="00B031E6" w:rsidRDefault="00B031E6" w:rsidP="00CC17CD">
            <w:pPr>
              <w:pStyle w:val="TableParagraph"/>
              <w:spacing w:before="9"/>
              <w:rPr>
                <w:sz w:val="15"/>
              </w:rPr>
            </w:pPr>
            <w:r>
              <w:rPr>
                <w:w w:val="105"/>
                <w:sz w:val="15"/>
              </w:rPr>
              <w:t>Accessibility</w:t>
            </w:r>
          </w:p>
        </w:tc>
        <w:tc>
          <w:tcPr>
            <w:tcW w:w="1858" w:type="dxa"/>
          </w:tcPr>
          <w:p w14:paraId="0C13F680" w14:textId="77777777" w:rsidR="00B031E6" w:rsidRDefault="00B031E6" w:rsidP="00CC17CD">
            <w:pPr>
              <w:pStyle w:val="TableParagraph"/>
              <w:spacing w:line="254" w:lineRule="auto"/>
              <w:ind w:right="430"/>
              <w:rPr>
                <w:sz w:val="15"/>
              </w:rPr>
            </w:pPr>
            <w:r>
              <w:rPr>
                <w:w w:val="105"/>
                <w:sz w:val="15"/>
              </w:rPr>
              <w:t>Doors &amp; aisles ADA accessible</w:t>
            </w:r>
          </w:p>
        </w:tc>
        <w:tc>
          <w:tcPr>
            <w:tcW w:w="2430" w:type="dxa"/>
          </w:tcPr>
          <w:p w14:paraId="74E43FE6" w14:textId="77777777" w:rsidR="00B031E6" w:rsidRDefault="00B031E6" w:rsidP="00CC17CD">
            <w:pPr>
              <w:pStyle w:val="TableParagraph"/>
              <w:spacing w:line="254" w:lineRule="auto"/>
              <w:ind w:right="551"/>
              <w:rPr>
                <w:sz w:val="15"/>
              </w:rPr>
            </w:pPr>
            <w:r>
              <w:rPr>
                <w:w w:val="105"/>
                <w:sz w:val="15"/>
              </w:rPr>
              <w:t>Measure door way and aisle clearance</w:t>
            </w:r>
          </w:p>
        </w:tc>
        <w:tc>
          <w:tcPr>
            <w:tcW w:w="858" w:type="dxa"/>
          </w:tcPr>
          <w:p w14:paraId="73744B9E" w14:textId="77777777" w:rsidR="00B031E6" w:rsidRDefault="00B031E6" w:rsidP="00CC17CD">
            <w:pPr>
              <w:pStyle w:val="TableParagraph"/>
              <w:rPr>
                <w:sz w:val="15"/>
              </w:rPr>
            </w:pPr>
            <w:r>
              <w:rPr>
                <w:w w:val="105"/>
                <w:sz w:val="15"/>
              </w:rPr>
              <w:t>Pass/Fail</w:t>
            </w:r>
          </w:p>
        </w:tc>
        <w:tc>
          <w:tcPr>
            <w:tcW w:w="555" w:type="dxa"/>
          </w:tcPr>
          <w:p w14:paraId="4F85F059" w14:textId="77777777" w:rsidR="00B031E6" w:rsidRDefault="00B031E6" w:rsidP="00CC17CD"/>
        </w:tc>
        <w:tc>
          <w:tcPr>
            <w:tcW w:w="1027" w:type="dxa"/>
          </w:tcPr>
          <w:p w14:paraId="60625B39" w14:textId="77777777" w:rsidR="00B031E6" w:rsidRDefault="00B031E6" w:rsidP="00CC17CD"/>
        </w:tc>
      </w:tr>
      <w:tr w:rsidR="00B031E6" w14:paraId="08672171" w14:textId="77777777" w:rsidTr="00CC17CD">
        <w:trPr>
          <w:trHeight w:hRule="exact" w:val="556"/>
        </w:trPr>
        <w:tc>
          <w:tcPr>
            <w:tcW w:w="1229" w:type="dxa"/>
          </w:tcPr>
          <w:p w14:paraId="52BF3EA3" w14:textId="77777777" w:rsidR="00B031E6" w:rsidRDefault="00B031E6" w:rsidP="00CC17CD">
            <w:pPr>
              <w:pStyle w:val="TableParagraph"/>
              <w:spacing w:line="254" w:lineRule="auto"/>
              <w:ind w:right="392"/>
              <w:rPr>
                <w:sz w:val="15"/>
              </w:rPr>
            </w:pPr>
            <w:r>
              <w:rPr>
                <w:w w:val="105"/>
                <w:sz w:val="15"/>
              </w:rPr>
              <w:t>Wheelchair Access</w:t>
            </w:r>
          </w:p>
        </w:tc>
        <w:tc>
          <w:tcPr>
            <w:tcW w:w="1858" w:type="dxa"/>
          </w:tcPr>
          <w:p w14:paraId="0DD2CF15" w14:textId="77777777" w:rsidR="00B031E6" w:rsidRDefault="00B031E6" w:rsidP="00CC17CD">
            <w:pPr>
              <w:pStyle w:val="TableParagraph"/>
              <w:spacing w:line="254" w:lineRule="auto"/>
              <w:ind w:right="128"/>
              <w:rPr>
                <w:sz w:val="15"/>
              </w:rPr>
            </w:pPr>
            <w:r>
              <w:rPr>
                <w:w w:val="105"/>
                <w:sz w:val="15"/>
              </w:rPr>
              <w:t>Compliant wheelchair lift or ramp doors and securement areas</w:t>
            </w:r>
          </w:p>
        </w:tc>
        <w:tc>
          <w:tcPr>
            <w:tcW w:w="2430" w:type="dxa"/>
          </w:tcPr>
          <w:p w14:paraId="6B5F0043" w14:textId="77777777" w:rsidR="00B031E6" w:rsidRDefault="00B031E6" w:rsidP="00CC17CD">
            <w:pPr>
              <w:pStyle w:val="TableParagraph"/>
              <w:spacing w:line="254" w:lineRule="auto"/>
              <w:ind w:right="122"/>
              <w:rPr>
                <w:sz w:val="15"/>
              </w:rPr>
            </w:pPr>
            <w:r>
              <w:rPr>
                <w:w w:val="105"/>
                <w:sz w:val="15"/>
              </w:rPr>
              <w:t>Inspect and operate wheelchair lift or ramp, inspect operation, and measure securement areas</w:t>
            </w:r>
          </w:p>
        </w:tc>
        <w:tc>
          <w:tcPr>
            <w:tcW w:w="858" w:type="dxa"/>
          </w:tcPr>
          <w:p w14:paraId="369A0DEA" w14:textId="77777777" w:rsidR="00B031E6" w:rsidRDefault="00B031E6" w:rsidP="00CC17CD">
            <w:pPr>
              <w:pStyle w:val="TableParagraph"/>
              <w:rPr>
                <w:sz w:val="15"/>
              </w:rPr>
            </w:pPr>
            <w:r>
              <w:rPr>
                <w:w w:val="105"/>
                <w:sz w:val="15"/>
              </w:rPr>
              <w:t>Pass/Fail</w:t>
            </w:r>
          </w:p>
        </w:tc>
        <w:tc>
          <w:tcPr>
            <w:tcW w:w="555" w:type="dxa"/>
          </w:tcPr>
          <w:p w14:paraId="4F14A259" w14:textId="77777777" w:rsidR="00B031E6" w:rsidRDefault="00B031E6" w:rsidP="00CC17CD"/>
        </w:tc>
        <w:tc>
          <w:tcPr>
            <w:tcW w:w="1027" w:type="dxa"/>
          </w:tcPr>
          <w:p w14:paraId="65A51017" w14:textId="77777777" w:rsidR="00B031E6" w:rsidRDefault="00B031E6" w:rsidP="00CC17CD"/>
        </w:tc>
      </w:tr>
      <w:tr w:rsidR="00B031E6" w14:paraId="04030B7F" w14:textId="77777777" w:rsidTr="00CC17CD">
        <w:trPr>
          <w:trHeight w:hRule="exact" w:val="558"/>
        </w:trPr>
        <w:tc>
          <w:tcPr>
            <w:tcW w:w="1229" w:type="dxa"/>
          </w:tcPr>
          <w:p w14:paraId="777AB2C8" w14:textId="77777777" w:rsidR="00B031E6" w:rsidRDefault="00B031E6" w:rsidP="00CC17CD">
            <w:pPr>
              <w:pStyle w:val="TableParagraph"/>
              <w:spacing w:before="4"/>
              <w:rPr>
                <w:sz w:val="15"/>
              </w:rPr>
            </w:pPr>
            <w:r>
              <w:rPr>
                <w:w w:val="105"/>
                <w:sz w:val="15"/>
              </w:rPr>
              <w:t>Power Plant</w:t>
            </w:r>
          </w:p>
        </w:tc>
        <w:tc>
          <w:tcPr>
            <w:tcW w:w="1858" w:type="dxa"/>
          </w:tcPr>
          <w:p w14:paraId="39298E7B" w14:textId="77777777" w:rsidR="00B031E6" w:rsidRDefault="00B031E6" w:rsidP="00CC17CD">
            <w:pPr>
              <w:pStyle w:val="TableParagraph"/>
              <w:spacing w:before="4" w:line="254" w:lineRule="auto"/>
              <w:ind w:right="858"/>
              <w:rPr>
                <w:sz w:val="15"/>
              </w:rPr>
            </w:pPr>
            <w:r>
              <w:rPr>
                <w:w w:val="105"/>
                <w:sz w:val="15"/>
              </w:rPr>
              <w:t>Mounting and arrangement</w:t>
            </w:r>
          </w:p>
        </w:tc>
        <w:tc>
          <w:tcPr>
            <w:tcW w:w="2430" w:type="dxa"/>
          </w:tcPr>
          <w:p w14:paraId="0A4BC6D9" w14:textId="77777777" w:rsidR="00B031E6" w:rsidRDefault="00B031E6" w:rsidP="00CC17CD">
            <w:pPr>
              <w:pStyle w:val="TableParagraph"/>
              <w:spacing w:before="4" w:line="252" w:lineRule="auto"/>
              <w:ind w:right="276"/>
              <w:rPr>
                <w:sz w:val="15"/>
              </w:rPr>
            </w:pPr>
            <w:r>
              <w:rPr>
                <w:w w:val="105"/>
                <w:sz w:val="15"/>
              </w:rPr>
              <w:t>Check for loose lines, leaks, and noises. Check fluid levels, belt alignment, and cap fit</w:t>
            </w:r>
          </w:p>
        </w:tc>
        <w:tc>
          <w:tcPr>
            <w:tcW w:w="858" w:type="dxa"/>
          </w:tcPr>
          <w:p w14:paraId="18183539" w14:textId="77777777" w:rsidR="00B031E6" w:rsidRDefault="00B031E6" w:rsidP="00CC17CD">
            <w:pPr>
              <w:pStyle w:val="TableParagraph"/>
              <w:spacing w:before="4"/>
              <w:rPr>
                <w:sz w:val="15"/>
              </w:rPr>
            </w:pPr>
            <w:r>
              <w:rPr>
                <w:w w:val="105"/>
                <w:sz w:val="15"/>
              </w:rPr>
              <w:t>Pass/Fail</w:t>
            </w:r>
          </w:p>
        </w:tc>
        <w:tc>
          <w:tcPr>
            <w:tcW w:w="555" w:type="dxa"/>
          </w:tcPr>
          <w:p w14:paraId="73BE7CA2" w14:textId="77777777" w:rsidR="00B031E6" w:rsidRDefault="00B031E6" w:rsidP="00CC17CD"/>
        </w:tc>
        <w:tc>
          <w:tcPr>
            <w:tcW w:w="1027" w:type="dxa"/>
          </w:tcPr>
          <w:p w14:paraId="6DC04424" w14:textId="77777777" w:rsidR="00B031E6" w:rsidRDefault="00B031E6" w:rsidP="00CC17CD"/>
        </w:tc>
      </w:tr>
    </w:tbl>
    <w:p w14:paraId="03DCC8B4" w14:textId="77777777" w:rsidR="00B031E6" w:rsidRDefault="00B031E6" w:rsidP="00B031E6">
      <w:pPr>
        <w:pStyle w:val="BodyText"/>
        <w:rPr>
          <w:b/>
          <w:i/>
          <w:sz w:val="20"/>
        </w:rPr>
      </w:pPr>
    </w:p>
    <w:p w14:paraId="480C5265" w14:textId="77777777" w:rsidR="00B031E6" w:rsidRDefault="00B031E6" w:rsidP="00B031E6">
      <w:pPr>
        <w:pStyle w:val="BodyText"/>
        <w:rPr>
          <w:b/>
          <w:i/>
          <w:sz w:val="20"/>
        </w:rPr>
      </w:pPr>
    </w:p>
    <w:p w14:paraId="1BC1BE97" w14:textId="369602F1" w:rsidR="00B031E6" w:rsidRDefault="00B031E6" w:rsidP="00B031E6">
      <w:pPr>
        <w:pStyle w:val="BodyText"/>
        <w:spacing w:before="3"/>
        <w:rPr>
          <w:b/>
          <w:i/>
          <w:sz w:val="12"/>
        </w:rPr>
      </w:pPr>
      <w:r>
        <w:rPr>
          <w:noProof/>
          <w:sz w:val="19"/>
          <w:u w:val="single"/>
        </w:rPr>
        <w:lastRenderedPageBreak/>
        <mc:AlternateContent>
          <mc:Choice Requires="wps">
            <w:drawing>
              <wp:anchor distT="0" distB="0" distL="0" distR="0" simplePos="0" relativeHeight="251701760" behindDoc="0" locked="0" layoutInCell="1" allowOverlap="1" wp14:anchorId="5BBA14CF" wp14:editId="251F2332">
                <wp:simplePos x="0" y="0"/>
                <wp:positionH relativeFrom="page">
                  <wp:posOffset>1344930</wp:posOffset>
                </wp:positionH>
                <wp:positionV relativeFrom="paragraph">
                  <wp:posOffset>117475</wp:posOffset>
                </wp:positionV>
                <wp:extent cx="2541270" cy="0"/>
                <wp:effectExtent l="11430" t="12700" r="9525" b="63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line">
                          <a:avLst/>
                        </a:prstGeom>
                        <a:noFill/>
                        <a:ln w="48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FCE9" id="Straight Connector 30" o:spid="_x0000_s1026" style="position:absolute;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9pt,9.25pt" to="30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QBHgIAADgEAAAOAAAAZHJzL2Uyb0RvYy54bWysU9uO2yAQfa/Uf0C8J76sdzdrxVlVdtKX&#10;bTdSth9AANuoGBCQOFHVf+9ALsq2L1VVP+CBmTmcOTPMnw+DRHtundCqwtk0xYgrqplQXYW/va0m&#10;M4ycJ4oRqRWv8JE7/Lz4+GE+mpLnuteScYsARLlyNBXuvTdlkjja84G4qTZcgbPVdiAetrZLmCUj&#10;oA8yydP0IRm1ZcZqyp2D0+bkxIuI37ac+te2ddwjWWHg5uNq47oNa7KYk7KzxPSCnmmQf2AxEKHg&#10;0itUQzxBOyv+gBoEtdrp1k+pHhLdtoLyWANUk6W/VbPpieGxFhDHmatM7v/B0q/7tUWCVfgO5FFk&#10;gB5tvCWi6z2qtVKgoLYInKDUaFwJCbVa21ArPaiNedH0u0NK1z1RHY+M344GULKQkbxLCRtn4L7t&#10;+EUziCE7r6Nsh9YOARIEQYfYneO1O/zgEYXD/L7I8kdgSS++hJSXRGOd/8z1gIJRYSlUEI6UZP/i&#10;fCBCyktIOFZ6JaSMzZcKjRUuZkUeE5yWggVnCHO229bSoj0J4xO/WBV4bsOs3ikWwXpO2PJseyLk&#10;yYbLpQp4UArQOVun+fjxlD4tZ8tZMSnyh+WkSJtm8mlVF5OHVfZ439w1dd1kPwO1rCh7wRhXgd1l&#10;VrPi72bh/GpOU3ad1qsMyXv0qBeQvfwj6djL0L7TIGw1O67tpccwnjH4/JTC/N/uwb598ItfAAAA&#10;//8DAFBLAwQUAAYACAAAACEAi6Lblt0AAAAJAQAADwAAAGRycy9kb3ducmV2LnhtbEyPQUvEMBCF&#10;74L/IYzgzU1TcVlq00UEWUQU3BX0mDZjG2wmtcnuxn/viAc9znuPN9+r19mP4oBzdIE0qEUBAqkL&#10;1lGv4WV3d7ECEZMha8ZAqOELI6yb05PaVDYc6RkP29QLLqFYGQ1DSlMlZewG9CYuwoTE3nuYvUl8&#10;zr20szlyuR9lWRRL6Y0j/jCYCW8H7D62e6/BvbWf97suqgc5PT2WG/eaL/NG6/OzfHMNImFOf2H4&#10;wWd0aJipDXuyUYwaSqUYPbGxugLBgaUqeVz7K8imlv8XNN8AAAD//wMAUEsBAi0AFAAGAAgAAAAh&#10;ALaDOJL+AAAA4QEAABMAAAAAAAAAAAAAAAAAAAAAAFtDb250ZW50X1R5cGVzXS54bWxQSwECLQAU&#10;AAYACAAAACEAOP0h/9YAAACUAQAACwAAAAAAAAAAAAAAAAAvAQAAX3JlbHMvLnJlbHNQSwECLQAU&#10;AAYACAAAACEA4e1EAR4CAAA4BAAADgAAAAAAAAAAAAAAAAAuAgAAZHJzL2Uyb0RvYy54bWxQSwEC&#10;LQAUAAYACAAAACEAi6Lblt0AAAAJAQAADwAAAAAAAAAAAAAAAAB4BAAAZHJzL2Rvd25yZXYueG1s&#10;UEsFBgAAAAAEAAQA8wAAAIIFAAAAAA==&#10;" strokeweight=".1345mm">
                <w10:wrap type="topAndBottom" anchorx="page"/>
              </v:line>
            </w:pict>
          </mc:Fallback>
        </mc:AlternateContent>
      </w:r>
      <w:r>
        <w:rPr>
          <w:noProof/>
          <w:sz w:val="19"/>
          <w:u w:val="single"/>
        </w:rPr>
        <mc:AlternateContent>
          <mc:Choice Requires="wps">
            <w:drawing>
              <wp:anchor distT="0" distB="0" distL="0" distR="0" simplePos="0" relativeHeight="251702784" behindDoc="0" locked="0" layoutInCell="1" allowOverlap="1" wp14:anchorId="0CBD225E" wp14:editId="6A3CFBE2">
                <wp:simplePos x="0" y="0"/>
                <wp:positionH relativeFrom="page">
                  <wp:posOffset>4249420</wp:posOffset>
                </wp:positionH>
                <wp:positionV relativeFrom="paragraph">
                  <wp:posOffset>117475</wp:posOffset>
                </wp:positionV>
                <wp:extent cx="1996440" cy="0"/>
                <wp:effectExtent l="10795" t="12700" r="12065" b="63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48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B62B" id="Straight Connector 28"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6pt,9.25pt" to="491.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PHQIAADgEAAAOAAAAZHJzL2Uyb0RvYy54bWysU8GO2jAQvVfqP1i+QxKaUogIqyqBXrYt&#10;EtsPMLaTWHVsyzYEVPXfOzYEse2lqpqDM/bMPL95M149nXuJTtw6oVWJs2mKEVdUM6HaEn972U4W&#10;GDlPFCNSK17iC3f4af32zWowBZ/pTkvGLQIQ5YrBlLjz3hRJ4mjHe+Km2nAFzkbbnnjY2jZhlgyA&#10;3stklqbzZNCWGaspdw5O66sTryN+03DqvzaN4x7JEgM3H1cb10NYk/WKFK0lphP0RoP8A4ueCAWX&#10;3qFq4gk6WvEHVC+o1U43fkp1n+imEZTHGqCaLP2tmn1HDI+1gDjO3GVy/w+WfjntLBKsxDPolCI9&#10;9GjvLRFt51GllQIFtUXgBKUG4wpIqNTOhlrpWe3Ns6bfHVK66ohqeWT8cjGAkoWM5FVK2DgD9x2G&#10;z5pBDDl6HWU7N7YPkCAIOsfuXO7d4WePKBxmy+U8z6GJdPQlpBgTjXX+E9c9CkaJpVBBOFKQ07Pz&#10;gQgpxpBwrPRWSBmbLxUaSpwv8llMcFoKFpwhzNn2UEmLTiSMT/xiVeB5DLP6qFgE6zhhm5vtiZBX&#10;Gy6XKuBBKUDnZl3n48cyXW4Wm0U+yWfzzSRP63rycVvlk/k2+/C+fldXVZ39DNSyvOgEY1wFduOs&#10;ZvnfzcLt1Vyn7D6tdxmS1+hRLyA7/iPp2MvQvusgHDS77OzYYxjPGHx7SmH+H/dgPz749S8AAAD/&#10;/wMAUEsDBBQABgAIAAAAIQCxoqZz3gAAAAkBAAAPAAAAZHJzL2Rvd25yZXYueG1sTI/BSsNAEIbv&#10;gu+wjODNbppiSNNsighSRBTaCva4yY5JMDsbs9t2fXtHPOhx5v/455tyHe0gTjj53pGC+SwBgdQ4&#10;01Or4HX/cJOD8EGT0YMjVPCFHtbV5UWpC+POtMXTLrSCS8gXWkEXwlhI6ZsOrfYzNyJx9u4mqwOP&#10;UyvNpM9cbgeZJkkmre6JL3R6xPsOm4/d0SroD/Xn477x8yc5vjynm/4tLuJGqeureLcCETCGPxh+&#10;9FkdKnaq3ZGMF4OCLFumjHKQ34JgYJkvMhD170JWpfz/QfUNAAD//wMAUEsBAi0AFAAGAAgAAAAh&#10;ALaDOJL+AAAA4QEAABMAAAAAAAAAAAAAAAAAAAAAAFtDb250ZW50X1R5cGVzXS54bWxQSwECLQAU&#10;AAYACAAAACEAOP0h/9YAAACUAQAACwAAAAAAAAAAAAAAAAAvAQAAX3JlbHMvLnJlbHNQSwECLQAU&#10;AAYACAAAACEAixWkjx0CAAA4BAAADgAAAAAAAAAAAAAAAAAuAgAAZHJzL2Uyb0RvYy54bWxQSwEC&#10;LQAUAAYACAAAACEAsaKmc94AAAAJAQAADwAAAAAAAAAAAAAAAAB3BAAAZHJzL2Rvd25yZXYueG1s&#10;UEsFBgAAAAAEAAQA8wAAAIIFAAAAAA==&#10;" strokeweight=".1345mm">
                <w10:wrap type="topAndBottom" anchorx="page"/>
              </v:line>
            </w:pict>
          </mc:Fallback>
        </mc:AlternateContent>
      </w:r>
    </w:p>
    <w:p w14:paraId="72B96EC9" w14:textId="77777777" w:rsidR="00B031E6" w:rsidRDefault="00B031E6" w:rsidP="00B031E6">
      <w:pPr>
        <w:pStyle w:val="BodyText"/>
        <w:tabs>
          <w:tab w:val="left" w:pos="5491"/>
        </w:tabs>
        <w:ind w:left="917"/>
        <w:jc w:val="both"/>
      </w:pPr>
      <w:r>
        <w:t>Signature and</w:t>
      </w:r>
      <w:r>
        <w:rPr>
          <w:spacing w:val="-1"/>
        </w:rPr>
        <w:t xml:space="preserve"> </w:t>
      </w:r>
      <w:r>
        <w:t>Title</w:t>
      </w:r>
      <w:r>
        <w:tab/>
        <w:t>Date</w:t>
      </w:r>
    </w:p>
    <w:p w14:paraId="4EDBFD3F" w14:textId="77777777" w:rsidR="00B031E6" w:rsidRDefault="00B031E6" w:rsidP="00B031E6">
      <w:pPr>
        <w:spacing w:before="95"/>
        <w:ind w:left="4172" w:right="3993"/>
        <w:jc w:val="center"/>
        <w:rPr>
          <w:rFonts w:ascii="Arial"/>
          <w:b/>
        </w:rPr>
      </w:pPr>
    </w:p>
    <w:p w14:paraId="688F26D6" w14:textId="77777777" w:rsidR="00B031E6" w:rsidRDefault="00B031E6" w:rsidP="00B031E6">
      <w:pPr>
        <w:spacing w:before="95"/>
        <w:ind w:left="4172" w:right="3993"/>
        <w:jc w:val="center"/>
        <w:rPr>
          <w:rFonts w:ascii="Arial"/>
          <w:b/>
        </w:rPr>
      </w:pPr>
    </w:p>
    <w:p w14:paraId="56D1CE7C" w14:textId="77777777" w:rsidR="00B031E6" w:rsidRDefault="00B031E6" w:rsidP="00B031E6">
      <w:pPr>
        <w:spacing w:before="95"/>
        <w:ind w:left="4172" w:right="3993"/>
        <w:jc w:val="center"/>
        <w:rPr>
          <w:rFonts w:ascii="Arial"/>
          <w:b/>
        </w:rPr>
      </w:pPr>
    </w:p>
    <w:p w14:paraId="11A27C4C" w14:textId="77777777" w:rsidR="00B031E6" w:rsidRDefault="00B031E6" w:rsidP="00B031E6">
      <w:pPr>
        <w:spacing w:before="95"/>
        <w:ind w:right="3993"/>
        <w:rPr>
          <w:rFonts w:ascii="Arial"/>
          <w:b/>
        </w:rPr>
      </w:pPr>
    </w:p>
    <w:p w14:paraId="79A8DDF9" w14:textId="77777777" w:rsidR="00B031E6" w:rsidRDefault="00B031E6" w:rsidP="00B031E6">
      <w:pPr>
        <w:spacing w:before="95"/>
        <w:ind w:left="4172" w:right="3993"/>
        <w:jc w:val="center"/>
        <w:rPr>
          <w:rFonts w:ascii="Arial"/>
          <w:b/>
        </w:rPr>
      </w:pPr>
    </w:p>
    <w:p w14:paraId="21871AFF" w14:textId="407E2775" w:rsidR="00B031E6" w:rsidRDefault="00B031E6" w:rsidP="00B031E6">
      <w:pPr>
        <w:spacing w:before="95"/>
        <w:ind w:left="4172" w:right="3993"/>
        <w:jc w:val="center"/>
        <w:rPr>
          <w:rFonts w:ascii="Arial"/>
          <w:b/>
        </w:rPr>
      </w:pPr>
      <w:r>
        <w:rPr>
          <w:rFonts w:ascii="Times New Roman"/>
          <w:noProof/>
        </w:rPr>
        <mc:AlternateContent>
          <mc:Choice Requires="wpg">
            <w:drawing>
              <wp:anchor distT="0" distB="0" distL="114300" distR="114300" simplePos="0" relativeHeight="251700736" behindDoc="1" locked="0" layoutInCell="1" allowOverlap="1" wp14:anchorId="4EDC2978" wp14:editId="6A32F8C2">
                <wp:simplePos x="0" y="0"/>
                <wp:positionH relativeFrom="page">
                  <wp:posOffset>848995</wp:posOffset>
                </wp:positionH>
                <wp:positionV relativeFrom="paragraph">
                  <wp:posOffset>-602615</wp:posOffset>
                </wp:positionV>
                <wp:extent cx="6124575" cy="7972425"/>
                <wp:effectExtent l="10795" t="6985" r="8255" b="254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7972425"/>
                          <a:chOff x="1337" y="-949"/>
                          <a:chExt cx="9645" cy="12555"/>
                        </a:xfrm>
                      </wpg:grpSpPr>
                      <wps:wsp>
                        <wps:cNvPr id="23" name="Rectangle 4"/>
                        <wps:cNvSpPr>
                          <a:spLocks noChangeArrowheads="1"/>
                        </wps:cNvSpPr>
                        <wps:spPr bwMode="auto">
                          <a:xfrm>
                            <a:off x="10980" y="-945"/>
                            <a:ext cx="2" cy="12551"/>
                          </a:xfrm>
                          <a:prstGeom prst="rect">
                            <a:avLst/>
                          </a:prstGeom>
                          <a:solidFill>
                            <a:srgbClr val="000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5"/>
                        <wps:cNvSpPr>
                          <a:spLocks/>
                        </wps:cNvSpPr>
                        <wps:spPr bwMode="auto">
                          <a:xfrm>
                            <a:off x="1341" y="-945"/>
                            <a:ext cx="9594" cy="12490"/>
                          </a:xfrm>
                          <a:custGeom>
                            <a:avLst/>
                            <a:gdLst>
                              <a:gd name="T0" fmla="+- 0 1341 1341"/>
                              <a:gd name="T1" fmla="*/ T0 w 9594"/>
                              <a:gd name="T2" fmla="+- 0 11544 -945"/>
                              <a:gd name="T3" fmla="*/ 11544 h 12490"/>
                              <a:gd name="T4" fmla="+- 0 10934 1341"/>
                              <a:gd name="T5" fmla="*/ T4 w 9594"/>
                              <a:gd name="T6" fmla="+- 0 11544 -945"/>
                              <a:gd name="T7" fmla="*/ 11544 h 12490"/>
                              <a:gd name="T8" fmla="+- 0 10934 1341"/>
                              <a:gd name="T9" fmla="*/ T8 w 9594"/>
                              <a:gd name="T10" fmla="+- 0 -945 -945"/>
                              <a:gd name="T11" fmla="*/ -945 h 12490"/>
                            </a:gdLst>
                            <a:ahLst/>
                            <a:cxnLst>
                              <a:cxn ang="0">
                                <a:pos x="T1" y="T3"/>
                              </a:cxn>
                              <a:cxn ang="0">
                                <a:pos x="T5" y="T7"/>
                              </a:cxn>
                              <a:cxn ang="0">
                                <a:pos x="T9" y="T11"/>
                              </a:cxn>
                            </a:cxnLst>
                            <a:rect l="0" t="0" r="r" b="b"/>
                            <a:pathLst>
                              <a:path w="9594" h="12490">
                                <a:moveTo>
                                  <a:pt x="0" y="12489"/>
                                </a:moveTo>
                                <a:lnTo>
                                  <a:pt x="9593" y="12489"/>
                                </a:lnTo>
                                <a:lnTo>
                                  <a:pt x="9593" y="0"/>
                                </a:lnTo>
                              </a:path>
                            </a:pathLst>
                          </a:custGeom>
                          <a:noFill/>
                          <a:ln w="48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6"/>
                        <wps:cNvSpPr>
                          <a:spLocks/>
                        </wps:cNvSpPr>
                        <wps:spPr bwMode="auto">
                          <a:xfrm>
                            <a:off x="2261" y="10587"/>
                            <a:ext cx="7719" cy="2"/>
                          </a:xfrm>
                          <a:custGeom>
                            <a:avLst/>
                            <a:gdLst>
                              <a:gd name="T0" fmla="+- 0 2261 2261"/>
                              <a:gd name="T1" fmla="*/ T0 w 7719"/>
                              <a:gd name="T2" fmla="+- 0 6454 2261"/>
                              <a:gd name="T3" fmla="*/ T2 w 7719"/>
                              <a:gd name="T4" fmla="+- 0 6835 2261"/>
                              <a:gd name="T5" fmla="*/ T4 w 7719"/>
                              <a:gd name="T6" fmla="+- 0 9979 2261"/>
                              <a:gd name="T7" fmla="*/ T6 w 7719"/>
                            </a:gdLst>
                            <a:ahLst/>
                            <a:cxnLst>
                              <a:cxn ang="0">
                                <a:pos x="T1" y="0"/>
                              </a:cxn>
                              <a:cxn ang="0">
                                <a:pos x="T3" y="0"/>
                              </a:cxn>
                              <a:cxn ang="0">
                                <a:pos x="T5" y="0"/>
                              </a:cxn>
                              <a:cxn ang="0">
                                <a:pos x="T7" y="0"/>
                              </a:cxn>
                            </a:cxnLst>
                            <a:rect l="0" t="0" r="r" b="b"/>
                            <a:pathLst>
                              <a:path w="7719">
                                <a:moveTo>
                                  <a:pt x="0" y="0"/>
                                </a:moveTo>
                                <a:lnTo>
                                  <a:pt x="4193" y="0"/>
                                </a:lnTo>
                                <a:moveTo>
                                  <a:pt x="4574" y="0"/>
                                </a:moveTo>
                                <a:lnTo>
                                  <a:pt x="7718" y="0"/>
                                </a:lnTo>
                              </a:path>
                            </a:pathLst>
                          </a:custGeom>
                          <a:noFill/>
                          <a:ln w="4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9DED7" id="Group 22" o:spid="_x0000_s1026" style="position:absolute;margin-left:66.85pt;margin-top:-47.45pt;width:482.25pt;height:627.75pt;z-index:-251615744;mso-position-horizontal-relative:page" coordorigin="1337,-949" coordsize="9645,1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5sdwUAAGcTAAAOAAAAZHJzL2Uyb0RvYy54bWzsWFGPm0YQfq/U/7DisZVjwIttrPiiy/l8&#10;ipS2UeP+gD3ABhVYunDnS6v+934zCzZc7OR0V/Wl8QMGdpid+Xbm+xZev3kocnGfmDrT5dLxXrmO&#10;SMpIx1m5Wzq/bdajuSPqRpWxynWZLJ1PSe28ufj+u9f7apH4OtV5nBgBJ2W92FdLJ22aajEe11Ga&#10;FKp+paukxOBWm0I1uDS7cWzUHt6LfOy77nS81yaujI6SusbdlR10Ltj/dptEzS/bbZ00Il86iK3h&#10;o+HjLR3HF6/VYmdUlWZRG4Z6RhSFykpMenC1Uo0Sdyb7zFWRRUbXetu8inQx1tttFiWcA7Lx3EfZ&#10;3Bh9V3Euu8V+Vx1gArSPcHq22+jn+w9GZPHS8X1HlKrAGvG0AtcAZ1/tFrC5MdXH6oOxGeL0vY5+&#10;rzE8fjxO1ztrLG73P+kY/tRdoxmch60pyAXSFg+8Bp8Oa5A8NCLCzanny2AWOCLC2Cyc+dIP7CpF&#10;KZaSnvMmk5kjMDwKZdiNXbfPh1PZPuz5QcCPjtXCzszRttFRaii5+ohq/TJUP6aqSnixakKsQ3XS&#10;oforalGVuzwR0gLLZh2qtYVUlPoqhVVyaYzep4mKEZVH9oi99wBd1FiQr2LsueEcdW/BaoHsoMaC&#10;E8iEk52iw0ktKlM3N4kuBJ0sHYPYeQXV/fu6oWiOJrSgtc6zeJ3lOV+Y3e1VbsS9op7jn302r1Jl&#10;7wZ0l7PCs9acfQ785CV5KzX5tVPaOwgfQdAYJcJN9leIqnHf+uFoPZ3PRnItg1E4c+cj1wvfhlNX&#10;hnK1/pui8OQizeI4Kd9nZdI1vCeftvQt9dhW5ZYX+6UTBqhQTvxrKNgsBkkWWQP+y7Ni6cwtVDBS&#10;C1r56zLm80ZluT0fD8NnyIBB98+ocJ1QadgCv9XxJ5SJ0VhF1AGYGiepNn86Yg/WWzr1H3fKJI7I&#10;35UotdCTkmiSL9CHPi5Mf+S2P6LKCK6WTuMIe3rVWGq9q0y2SzGTx8CU+hIUsM24cqh0bVSIu+3B&#10;/6oZZdeMa5MkJCqCW2LQWqjIPr09q+km0jvTc2EQIgjbdjLseqAjxujOth2VQNdq0JS4rfdd3DL0&#10;BsuyLXIo1Y8j4QoP8/HBkuHRDFFYsx/GYuOKveDpuaqORqCBvi8vkFKAWVuyONqByQ7OPLZKBdrO&#10;JkFRdsEhwb5DN5zIk9GBpw8ON/JMdNPOyGZ6NjoowsHZF6PDhuRJ0YWdHWE3PxOdN1wIgu0kdl5/&#10;Jdiqhx3I9LDEKrUEqxbRQ9kuO87QXxB9l7up0jWp4MaW2GbS8iisqGzOGANrUP1m9iRjpE7GCNoy&#10;FrtGlPhvQyJBeLylMo7AlurW1mClGsqEIqJTy5NU+ikJDhUNDRX6PtloNmqOOwKMz1nXMeXRIi/7&#10;lihk1COr19G4M+n+K3Z6MO26zQ6ThCEyJs9DtJRkrwcP4qMWeUk5yLk/5cgHJN5K2EDxLHIDM+zm&#10;Wko/R++YhcA4qXBueD2/nsuR9KfXI+muVqPL9ZUcTdfeLFhNVldXK2+ocKSbL1c4imeQxSDZNf/a&#10;MumZ9ZTKbgsA7DelOrXHP7NtRL/azTgpJ9uIKcH8b0uV708tj3huMGd2sNsq2orPZh6YgLSKXwWw&#10;hC/UKZoM7xWYEZn0FaPPjqxTPPUjo6FOYZsvT/rqy9TGB2+f8jWUqOl8Epz09ZlCnfI1VKgwnIUn&#10;ffUFajPtxQVcn0//Had9mf0tVT7N1irF02zta9jAlhj0RTLBEFN5HKnf8jikFqXYTXYcHbK99Fph&#10;6Ay74eMD1h12t6iCJ3hEQNgz9AxfpB/S/6Yfx9fD/6F+8EcIfM3hjUf75Yk+F/Wv+c3o+H3s4h8A&#10;AAD//wMAUEsDBBQABgAIAAAAIQBZbW2K4wAAAA0BAAAPAAAAZHJzL2Rvd25yZXYueG1sTI/BTsMw&#10;DIbvSLxDZCRuW9IVylqaTtMEnKZJbEiIW9Z4bbXGqZqs7d6e7AQ3//Kn35/z1WRaNmDvGksSorkA&#10;hlRa3VAl4evwPlsCc16RVq0llHBFB6vi/i5XmbYjfeKw9xULJeQyJaH2vss4d2WNRrm57ZDC7mR7&#10;o3yIfcV1r8ZQblq+ECLhRjUULtSqw02N5Xl/MRI+RjWu4+ht2J5Pm+vP4Xn3vY1QyseHaf0KzOPk&#10;/2C46Qd1KILT0V5IO9aGHMcvAZUwS59SYDdCpMsFsGOYokQkwIuc//+i+AUAAP//AwBQSwECLQAU&#10;AAYACAAAACEAtoM4kv4AAADhAQAAEwAAAAAAAAAAAAAAAAAAAAAAW0NvbnRlbnRfVHlwZXNdLnht&#10;bFBLAQItABQABgAIAAAAIQA4/SH/1gAAAJQBAAALAAAAAAAAAAAAAAAAAC8BAABfcmVscy8ucmVs&#10;c1BLAQItABQABgAIAAAAIQBoDk5sdwUAAGcTAAAOAAAAAAAAAAAAAAAAAC4CAABkcnMvZTJvRG9j&#10;LnhtbFBLAQItABQABgAIAAAAIQBZbW2K4wAAAA0BAAAPAAAAAAAAAAAAAAAAANEHAABkcnMvZG93&#10;bnJldi54bWxQSwUGAAAAAAQABADzAAAA4QgAAAAA&#10;">
                <v:rect id="Rectangle 4" o:spid="_x0000_s1027" style="position:absolute;left:10980;top:-945;width:2;height:1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TyMMA&#10;AADbAAAADwAAAGRycy9kb3ducmV2LnhtbESPQWvCQBSE74X+h+UVvDUbo0gaXaWkVbw22vsj+0yi&#10;2bchu03iv3cLhR6HmfmG2ewm04qBetdYVjCPYhDEpdUNVwrOp/1rCsJ5ZI2tZVJwJwe77fPTBjNt&#10;R/6iofCVCBB2GSqove8yKV1Zk0EX2Y44eBfbG/RB9pXUPY4BblqZxPFKGmw4LNTYUV5TeSt+jILb&#10;Mj/Y5erjbbgeT4dU7z+L7yRWavYyva9BeJr8f/ivfdQKkgX8fg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TyMMAAADbAAAADwAAAAAAAAAAAAAAAACYAgAAZHJzL2Rv&#10;d25yZXYueG1sUEsFBgAAAAAEAAQA9QAAAIgDAAAAAA==&#10;" fillcolor="black" stroked="f">
                  <v:fill opacity="32896f"/>
                </v:rect>
                <v:shape id="Freeform 5" o:spid="_x0000_s1028" style="position:absolute;left:1341;top:-945;width:9594;height:12490;visibility:visible;mso-wrap-style:square;v-text-anchor:top" coordsize="9594,1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APMQA&#10;AADbAAAADwAAAGRycy9kb3ducmV2LnhtbESPQWvCQBSE70L/w/IK3nRTW2yJbkIRhB68GA20t2f2&#10;NRuafRuyq4n++m6h4HGYmW+YdT7aVlyo941jBU/zBARx5XTDtYLjYTt7A+EDssbWMSm4koc8e5is&#10;MdVu4D1dilCLCGGfogITQpdK6StDFv3cdcTR+3a9xRBlX0vd4xDhtpWLJFlKiw3HBYMdbQxVP8XZ&#10;Kvgsdvt2OLD5Ms8nvm268rWRpVLTx/F9BSLQGO7h//aHVrB4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TwDzEAAAA2wAAAA8AAAAAAAAAAAAAAAAAmAIAAGRycy9k&#10;b3ducmV2LnhtbFBLBQYAAAAABAAEAPUAAACJAwAAAAA=&#10;" path="m,12489r9593,l9593,e" filled="f" strokeweight=".38pt">
                  <v:path arrowok="t" o:connecttype="custom" o:connectlocs="0,11544;9593,11544;9593,-945" o:connectangles="0,0,0"/>
                </v:shape>
                <v:shape id="AutoShape 6" o:spid="_x0000_s1029" style="position:absolute;left:2261;top:10587;width:7719;height:2;visibility:visible;mso-wrap-style:square;v-text-anchor:top" coordsize="7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S8QA&#10;AADbAAAADwAAAGRycy9kb3ducmV2LnhtbESPQWvCQBSE74L/YXmFXqRuDFpK6ioilLYQQa3eH9nX&#10;bGj2bciuSfrvXUHwOMzMN8xyPdhadNT6yrGC2TQBQVw4XXGp4PTz8fIGwgdkjbVjUvBPHtar8WiJ&#10;mXY9H6g7hlJECPsMFZgQmkxKXxiy6KeuIY7er2sthijbUuoW+wi3tUyT5FVarDguGGxoa6j4O16s&#10;gvklzZvd98xshsnZzeU+7z+7XKnnp2HzDiLQEB7he/tLK0gXcPs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hj0vEAAAA2wAAAA8AAAAAAAAAAAAAAAAAmAIAAGRycy9k&#10;b3ducmV2LnhtbFBLBQYAAAAABAAEAPUAAACJAwAAAAA=&#10;" path="m,l4193,t381,l7718,e" filled="f" strokeweight=".1345mm">
                  <v:path arrowok="t" o:connecttype="custom" o:connectlocs="0,0;4193,0;4574,0;7718,0" o:connectangles="0,0,0,0"/>
                </v:shape>
                <w10:wrap anchorx="page"/>
              </v:group>
            </w:pict>
          </mc:Fallback>
        </mc:AlternateContent>
      </w:r>
      <w:r>
        <w:rPr>
          <w:rFonts w:ascii="Arial"/>
          <w:b/>
        </w:rPr>
        <w:t>Road Test Form</w:t>
      </w:r>
    </w:p>
    <w:p w14:paraId="572362A1" w14:textId="77777777" w:rsidR="00B031E6" w:rsidRDefault="00B031E6" w:rsidP="00B031E6">
      <w:pPr>
        <w:pStyle w:val="BodyText"/>
        <w:tabs>
          <w:tab w:val="left" w:pos="5328"/>
          <w:tab w:val="left" w:pos="5900"/>
          <w:tab w:val="left" w:pos="8831"/>
          <w:tab w:val="left" w:pos="8902"/>
        </w:tabs>
        <w:spacing w:before="138" w:line="343" w:lineRule="auto"/>
        <w:ind w:left="1040" w:right="975"/>
      </w:pPr>
      <w:r>
        <w:t>Organization Name</w:t>
      </w:r>
      <w:r>
        <w:rPr>
          <w:u w:val="single"/>
        </w:rPr>
        <w:t xml:space="preserve"> </w:t>
      </w:r>
      <w:r>
        <w:rPr>
          <w:u w:val="single"/>
        </w:rPr>
        <w:tab/>
      </w:r>
      <w:r>
        <w:tab/>
        <w:t>GCA#</w:t>
      </w:r>
      <w:r>
        <w:rPr>
          <w:u w:val="single"/>
        </w:rPr>
        <w:tab/>
      </w:r>
      <w:r>
        <w:rPr>
          <w:u w:val="single"/>
        </w:rPr>
        <w:tab/>
      </w:r>
      <w:r>
        <w:t xml:space="preserve"> </w:t>
      </w:r>
    </w:p>
    <w:p w14:paraId="038BAAF6" w14:textId="77777777" w:rsidR="00B031E6" w:rsidRDefault="00B031E6" w:rsidP="00B031E6">
      <w:pPr>
        <w:pStyle w:val="BodyText"/>
        <w:tabs>
          <w:tab w:val="left" w:pos="5328"/>
          <w:tab w:val="left" w:pos="5900"/>
          <w:tab w:val="left" w:pos="8831"/>
          <w:tab w:val="left" w:pos="8902"/>
        </w:tabs>
        <w:spacing w:before="138" w:line="343" w:lineRule="auto"/>
        <w:ind w:left="1040" w:right="975"/>
        <w:rPr>
          <w:u w:val="single"/>
        </w:rPr>
      </w:pPr>
      <w:r>
        <w:t>Vehicle</w:t>
      </w:r>
      <w:r>
        <w:rPr>
          <w:spacing w:val="-2"/>
        </w:rPr>
        <w:t xml:space="preserve"> </w:t>
      </w:r>
      <w:r>
        <w:t>Manufacturer:</w:t>
      </w:r>
      <w:r>
        <w:rPr>
          <w:u w:val="single"/>
        </w:rPr>
        <w:t xml:space="preserve"> </w:t>
      </w:r>
      <w:r>
        <w:rPr>
          <w:u w:val="single"/>
        </w:rPr>
        <w:tab/>
      </w:r>
      <w:r>
        <w:tab/>
        <w:t>VIN:</w:t>
      </w:r>
      <w:r>
        <w:rPr>
          <w:u w:val="single"/>
        </w:rPr>
        <w:tab/>
      </w:r>
    </w:p>
    <w:p w14:paraId="202A4522" w14:textId="77777777" w:rsidR="00B031E6" w:rsidRDefault="00B031E6" w:rsidP="00B031E6">
      <w:pPr>
        <w:pStyle w:val="BodyText"/>
        <w:tabs>
          <w:tab w:val="left" w:pos="5328"/>
          <w:tab w:val="left" w:pos="5900"/>
          <w:tab w:val="left" w:pos="8831"/>
          <w:tab w:val="left" w:pos="8902"/>
        </w:tabs>
        <w:spacing w:before="138" w:line="343" w:lineRule="auto"/>
        <w:ind w:left="1040" w:right="975"/>
        <w:rPr>
          <w:u w:val="single"/>
        </w:rPr>
      </w:pPr>
      <w:r>
        <w:t xml:space="preserve"> Location test was conducted:</w:t>
      </w:r>
      <w:r>
        <w:rPr>
          <w:u w:val="single"/>
        </w:rPr>
        <w:t xml:space="preserve"> </w:t>
      </w:r>
      <w:r>
        <w:rPr>
          <w:u w:val="single"/>
        </w:rPr>
        <w:tab/>
      </w:r>
      <w:r>
        <w:tab/>
        <w:t>Vehicle</w:t>
      </w:r>
      <w:r>
        <w:rPr>
          <w:spacing w:val="-2"/>
        </w:rPr>
        <w:t xml:space="preserve"> </w:t>
      </w:r>
      <w:r>
        <w:t xml:space="preserve">Type: </w:t>
      </w:r>
      <w:r>
        <w:rPr>
          <w:spacing w:val="2"/>
        </w:rPr>
        <w:t xml:space="preserve"> </w:t>
      </w:r>
      <w:r>
        <w:rPr>
          <w:u w:val="single"/>
        </w:rPr>
        <w:t xml:space="preserve"> </w:t>
      </w:r>
      <w:r>
        <w:rPr>
          <w:u w:val="single"/>
        </w:rPr>
        <w:tab/>
      </w:r>
    </w:p>
    <w:p w14:paraId="10AAF1CF" w14:textId="77777777" w:rsidR="00B031E6" w:rsidRPr="00894075" w:rsidRDefault="00B031E6" w:rsidP="00B031E6">
      <w:pPr>
        <w:pStyle w:val="BodyText"/>
        <w:tabs>
          <w:tab w:val="left" w:pos="5328"/>
          <w:tab w:val="left" w:pos="5900"/>
          <w:tab w:val="left" w:pos="8831"/>
          <w:tab w:val="left" w:pos="8902"/>
        </w:tabs>
        <w:spacing w:before="138" w:line="343" w:lineRule="auto"/>
        <w:ind w:left="1040" w:right="975"/>
      </w:pPr>
      <w:r>
        <w:t>Mileage:</w:t>
      </w:r>
      <w:r>
        <w:softHyphen/>
      </w:r>
      <w:r>
        <w:softHyphen/>
      </w:r>
      <w:r>
        <w:softHyphen/>
      </w:r>
      <w:r>
        <w:softHyphen/>
      </w:r>
      <w:r>
        <w:softHyphen/>
      </w:r>
      <w:r>
        <w:softHyphen/>
      </w:r>
      <w:r>
        <w:softHyphen/>
      </w:r>
      <w:r>
        <w:softHyphen/>
      </w:r>
      <w:r w:rsidRPr="00894075">
        <w:t>____________________________</w:t>
      </w:r>
      <w:r w:rsidRPr="00894075">
        <w:tab/>
      </w:r>
      <w:r>
        <w:tab/>
        <w:t>Model Year:____________</w:t>
      </w:r>
    </w:p>
    <w:p w14:paraId="090B5E7B" w14:textId="77777777" w:rsidR="00B031E6" w:rsidRDefault="00B031E6" w:rsidP="00B031E6">
      <w:pPr>
        <w:spacing w:before="131"/>
        <w:ind w:left="1831"/>
        <w:rPr>
          <w:b/>
          <w:i/>
          <w:sz w:val="19"/>
        </w:rPr>
      </w:pPr>
      <w:r>
        <w:rPr>
          <w:b/>
          <w:i/>
          <w:sz w:val="19"/>
        </w:rPr>
        <w:t>The following items must be inspected on each vehicle received under your grant.</w:t>
      </w:r>
    </w:p>
    <w:p w14:paraId="143444B7" w14:textId="77777777" w:rsidR="00B031E6" w:rsidRDefault="00B031E6" w:rsidP="00B031E6">
      <w:pPr>
        <w:pStyle w:val="BodyText"/>
        <w:spacing w:before="5"/>
        <w:rPr>
          <w:b/>
          <w:i/>
          <w:sz w:val="8"/>
        </w:rPr>
      </w:pPr>
    </w:p>
    <w:tbl>
      <w:tblPr>
        <w:tblW w:w="0" w:type="auto"/>
        <w:tblInd w:w="9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234"/>
        <w:gridCol w:w="1508"/>
        <w:gridCol w:w="1793"/>
        <w:gridCol w:w="986"/>
        <w:gridCol w:w="968"/>
        <w:gridCol w:w="1644"/>
      </w:tblGrid>
      <w:tr w:rsidR="00B031E6" w14:paraId="4D2DAD4E" w14:textId="77777777" w:rsidTr="00CC17CD">
        <w:trPr>
          <w:trHeight w:hRule="exact" w:val="375"/>
        </w:trPr>
        <w:tc>
          <w:tcPr>
            <w:tcW w:w="1234" w:type="dxa"/>
          </w:tcPr>
          <w:p w14:paraId="343CE484" w14:textId="77777777" w:rsidR="00B031E6" w:rsidRDefault="00B031E6" w:rsidP="00CC17CD">
            <w:pPr>
              <w:pStyle w:val="TableParagraph"/>
              <w:spacing w:before="4"/>
              <w:ind w:left="445" w:right="444"/>
              <w:jc w:val="center"/>
              <w:rPr>
                <w:sz w:val="15"/>
              </w:rPr>
            </w:pPr>
            <w:r>
              <w:rPr>
                <w:w w:val="105"/>
                <w:sz w:val="15"/>
              </w:rPr>
              <w:t>Item</w:t>
            </w:r>
          </w:p>
        </w:tc>
        <w:tc>
          <w:tcPr>
            <w:tcW w:w="1508" w:type="dxa"/>
          </w:tcPr>
          <w:p w14:paraId="1F177319" w14:textId="77777777" w:rsidR="00B031E6" w:rsidRDefault="00B031E6" w:rsidP="00CC17CD">
            <w:pPr>
              <w:pStyle w:val="TableParagraph"/>
              <w:spacing w:before="4"/>
              <w:ind w:left="333"/>
              <w:rPr>
                <w:sz w:val="15"/>
              </w:rPr>
            </w:pPr>
            <w:r>
              <w:rPr>
                <w:w w:val="105"/>
                <w:sz w:val="15"/>
              </w:rPr>
              <w:t>Requirement</w:t>
            </w:r>
          </w:p>
        </w:tc>
        <w:tc>
          <w:tcPr>
            <w:tcW w:w="1793" w:type="dxa"/>
          </w:tcPr>
          <w:p w14:paraId="61A74312" w14:textId="77777777" w:rsidR="00B031E6" w:rsidRDefault="00B031E6" w:rsidP="00CC17CD">
            <w:pPr>
              <w:pStyle w:val="TableParagraph"/>
              <w:spacing w:before="4"/>
              <w:ind w:left="192"/>
              <w:rPr>
                <w:sz w:val="15"/>
              </w:rPr>
            </w:pPr>
            <w:r>
              <w:rPr>
                <w:w w:val="105"/>
                <w:sz w:val="15"/>
              </w:rPr>
              <w:t>Inspection Instruction</w:t>
            </w:r>
          </w:p>
        </w:tc>
        <w:tc>
          <w:tcPr>
            <w:tcW w:w="986" w:type="dxa"/>
          </w:tcPr>
          <w:p w14:paraId="68C50432" w14:textId="77777777" w:rsidR="00B031E6" w:rsidRDefault="00B031E6" w:rsidP="00CC17CD">
            <w:pPr>
              <w:pStyle w:val="TableParagraph"/>
              <w:spacing w:before="4"/>
              <w:ind w:right="281"/>
              <w:jc w:val="right"/>
              <w:rPr>
                <w:sz w:val="15"/>
              </w:rPr>
            </w:pPr>
            <w:r>
              <w:rPr>
                <w:w w:val="105"/>
                <w:sz w:val="15"/>
              </w:rPr>
              <w:t>Result</w:t>
            </w:r>
          </w:p>
        </w:tc>
        <w:tc>
          <w:tcPr>
            <w:tcW w:w="968" w:type="dxa"/>
          </w:tcPr>
          <w:p w14:paraId="693ED943" w14:textId="77777777" w:rsidR="00B031E6" w:rsidRDefault="00B031E6" w:rsidP="00CC17CD">
            <w:pPr>
              <w:pStyle w:val="TableParagraph"/>
              <w:spacing w:before="4" w:line="254" w:lineRule="auto"/>
              <w:ind w:left="173" w:right="156" w:firstLine="154"/>
              <w:rPr>
                <w:sz w:val="15"/>
              </w:rPr>
            </w:pPr>
            <w:r>
              <w:rPr>
                <w:w w:val="105"/>
                <w:sz w:val="15"/>
              </w:rPr>
              <w:t>Date Inspected</w:t>
            </w:r>
          </w:p>
        </w:tc>
        <w:tc>
          <w:tcPr>
            <w:tcW w:w="1644" w:type="dxa"/>
          </w:tcPr>
          <w:p w14:paraId="2B21DD25" w14:textId="77777777" w:rsidR="00B031E6" w:rsidRDefault="00B031E6" w:rsidP="00CC17CD">
            <w:pPr>
              <w:pStyle w:val="TableParagraph"/>
              <w:spacing w:before="4" w:line="254" w:lineRule="auto"/>
              <w:ind w:left="627" w:right="494" w:hanging="119"/>
              <w:rPr>
                <w:sz w:val="15"/>
              </w:rPr>
            </w:pPr>
            <w:r>
              <w:rPr>
                <w:w w:val="105"/>
                <w:sz w:val="15"/>
              </w:rPr>
              <w:t>Remarks/ Notes</w:t>
            </w:r>
          </w:p>
        </w:tc>
      </w:tr>
      <w:tr w:rsidR="00B031E6" w14:paraId="26F83997" w14:textId="77777777" w:rsidTr="00CC17CD">
        <w:trPr>
          <w:trHeight w:hRule="exact" w:val="557"/>
        </w:trPr>
        <w:tc>
          <w:tcPr>
            <w:tcW w:w="1234" w:type="dxa"/>
          </w:tcPr>
          <w:p w14:paraId="6C5E7382" w14:textId="77777777" w:rsidR="00B031E6" w:rsidRDefault="00B031E6" w:rsidP="00CC17CD">
            <w:pPr>
              <w:pStyle w:val="TableParagraph"/>
              <w:spacing w:before="4"/>
              <w:rPr>
                <w:sz w:val="15"/>
              </w:rPr>
            </w:pPr>
            <w:r>
              <w:rPr>
                <w:w w:val="105"/>
                <w:sz w:val="15"/>
              </w:rPr>
              <w:t>Engine</w:t>
            </w:r>
          </w:p>
        </w:tc>
        <w:tc>
          <w:tcPr>
            <w:tcW w:w="1508" w:type="dxa"/>
          </w:tcPr>
          <w:p w14:paraId="7E822AD3" w14:textId="77777777" w:rsidR="00B031E6" w:rsidRDefault="00B031E6" w:rsidP="00CC17CD">
            <w:pPr>
              <w:pStyle w:val="TableParagraph"/>
              <w:spacing w:before="4"/>
              <w:rPr>
                <w:sz w:val="15"/>
              </w:rPr>
            </w:pPr>
            <w:r>
              <w:rPr>
                <w:w w:val="105"/>
                <w:sz w:val="15"/>
              </w:rPr>
              <w:t>N/A</w:t>
            </w:r>
          </w:p>
        </w:tc>
        <w:tc>
          <w:tcPr>
            <w:tcW w:w="1793" w:type="dxa"/>
          </w:tcPr>
          <w:p w14:paraId="62B1D05E" w14:textId="77777777" w:rsidR="00B031E6" w:rsidRDefault="00B031E6" w:rsidP="00CC17CD">
            <w:pPr>
              <w:pStyle w:val="TableParagraph"/>
              <w:spacing w:before="4" w:line="252" w:lineRule="auto"/>
              <w:ind w:right="82"/>
              <w:rPr>
                <w:sz w:val="15"/>
              </w:rPr>
            </w:pPr>
            <w:r>
              <w:rPr>
                <w:w w:val="105"/>
                <w:sz w:val="15"/>
              </w:rPr>
              <w:t>Record low idle, fast idle, and high idle</w:t>
            </w:r>
            <w:r>
              <w:rPr>
                <w:spacing w:val="-1"/>
                <w:w w:val="105"/>
                <w:sz w:val="15"/>
              </w:rPr>
              <w:t xml:space="preserve"> </w:t>
            </w:r>
            <w:r>
              <w:rPr>
                <w:w w:val="105"/>
                <w:sz w:val="15"/>
              </w:rPr>
              <w:t>speeds</w:t>
            </w:r>
          </w:p>
        </w:tc>
        <w:tc>
          <w:tcPr>
            <w:tcW w:w="986" w:type="dxa"/>
            <w:tcBorders>
              <w:bottom w:val="thickThinMediumGap" w:sz="5" w:space="0" w:color="000000"/>
            </w:tcBorders>
          </w:tcPr>
          <w:p w14:paraId="5A939FC1" w14:textId="77777777" w:rsidR="00B031E6" w:rsidRDefault="00B031E6" w:rsidP="00CC17CD">
            <w:pPr>
              <w:pStyle w:val="TableParagraph"/>
              <w:spacing w:before="4" w:line="252" w:lineRule="auto"/>
              <w:ind w:right="200"/>
              <w:jc w:val="both"/>
              <w:rPr>
                <w:sz w:val="15"/>
              </w:rPr>
            </w:pPr>
            <w:r>
              <w:rPr>
                <w:w w:val="105"/>
                <w:sz w:val="15"/>
              </w:rPr>
              <w:t>Low    Fast   High</w:t>
            </w:r>
          </w:p>
        </w:tc>
        <w:tc>
          <w:tcPr>
            <w:tcW w:w="968" w:type="dxa"/>
          </w:tcPr>
          <w:p w14:paraId="6C64A7BF" w14:textId="77777777" w:rsidR="00B031E6" w:rsidRDefault="00B031E6" w:rsidP="00CC17CD"/>
        </w:tc>
        <w:tc>
          <w:tcPr>
            <w:tcW w:w="1644" w:type="dxa"/>
          </w:tcPr>
          <w:p w14:paraId="6C843528" w14:textId="77777777" w:rsidR="00B031E6" w:rsidRDefault="00B031E6" w:rsidP="00CC17CD"/>
        </w:tc>
      </w:tr>
      <w:tr w:rsidR="00B031E6" w14:paraId="1207C84A" w14:textId="77777777" w:rsidTr="00CC17CD">
        <w:trPr>
          <w:trHeight w:hRule="exact" w:val="557"/>
        </w:trPr>
        <w:tc>
          <w:tcPr>
            <w:tcW w:w="1234" w:type="dxa"/>
          </w:tcPr>
          <w:p w14:paraId="1BC62BA7" w14:textId="77777777" w:rsidR="00B031E6" w:rsidRDefault="00B031E6" w:rsidP="00CC17CD">
            <w:pPr>
              <w:pStyle w:val="TableParagraph"/>
              <w:rPr>
                <w:sz w:val="15"/>
              </w:rPr>
            </w:pPr>
            <w:r>
              <w:rPr>
                <w:w w:val="105"/>
                <w:sz w:val="15"/>
              </w:rPr>
              <w:t>Service Brakes</w:t>
            </w:r>
          </w:p>
        </w:tc>
        <w:tc>
          <w:tcPr>
            <w:tcW w:w="1508" w:type="dxa"/>
          </w:tcPr>
          <w:p w14:paraId="1C855852" w14:textId="77777777" w:rsidR="00B031E6" w:rsidRDefault="00B031E6" w:rsidP="00CC17CD">
            <w:pPr>
              <w:pStyle w:val="TableParagraph"/>
              <w:rPr>
                <w:sz w:val="15"/>
              </w:rPr>
            </w:pPr>
            <w:r>
              <w:rPr>
                <w:w w:val="105"/>
                <w:sz w:val="15"/>
              </w:rPr>
              <w:t>Stopping Distance</w:t>
            </w:r>
          </w:p>
        </w:tc>
        <w:tc>
          <w:tcPr>
            <w:tcW w:w="1793" w:type="dxa"/>
          </w:tcPr>
          <w:p w14:paraId="429A1389" w14:textId="77777777" w:rsidR="00B031E6" w:rsidRDefault="00B031E6" w:rsidP="00CC17CD">
            <w:pPr>
              <w:pStyle w:val="TableParagraph"/>
              <w:spacing w:line="254" w:lineRule="auto"/>
              <w:ind w:right="383"/>
              <w:jc w:val="both"/>
              <w:rPr>
                <w:sz w:val="15"/>
              </w:rPr>
            </w:pPr>
            <w:r>
              <w:rPr>
                <w:w w:val="105"/>
                <w:sz w:val="15"/>
              </w:rPr>
              <w:t>Verify function and indicator, check for pulling to either side</w:t>
            </w:r>
          </w:p>
        </w:tc>
        <w:tc>
          <w:tcPr>
            <w:tcW w:w="986" w:type="dxa"/>
            <w:tcBorders>
              <w:top w:val="thinThickMediumGap" w:sz="5" w:space="0" w:color="000000"/>
            </w:tcBorders>
          </w:tcPr>
          <w:p w14:paraId="2BEC4F21" w14:textId="77777777" w:rsidR="00B031E6" w:rsidRDefault="00B031E6" w:rsidP="00CC17CD">
            <w:pPr>
              <w:pStyle w:val="TableParagraph"/>
              <w:spacing w:line="169" w:lineRule="exact"/>
              <w:ind w:right="316"/>
              <w:jc w:val="right"/>
              <w:rPr>
                <w:sz w:val="15"/>
              </w:rPr>
            </w:pPr>
            <w:r>
              <w:rPr>
                <w:w w:val="105"/>
                <w:sz w:val="15"/>
              </w:rPr>
              <w:t>Pass/Fail</w:t>
            </w:r>
          </w:p>
        </w:tc>
        <w:tc>
          <w:tcPr>
            <w:tcW w:w="968" w:type="dxa"/>
          </w:tcPr>
          <w:p w14:paraId="23A46F18" w14:textId="77777777" w:rsidR="00B031E6" w:rsidRDefault="00B031E6" w:rsidP="00CC17CD"/>
        </w:tc>
        <w:tc>
          <w:tcPr>
            <w:tcW w:w="1644" w:type="dxa"/>
          </w:tcPr>
          <w:p w14:paraId="7646B7D8" w14:textId="77777777" w:rsidR="00B031E6" w:rsidRDefault="00B031E6" w:rsidP="00CC17CD"/>
        </w:tc>
      </w:tr>
      <w:tr w:rsidR="00B031E6" w14:paraId="17A12683" w14:textId="77777777" w:rsidTr="00CC17CD">
        <w:trPr>
          <w:trHeight w:hRule="exact" w:val="375"/>
        </w:trPr>
        <w:tc>
          <w:tcPr>
            <w:tcW w:w="1234" w:type="dxa"/>
          </w:tcPr>
          <w:p w14:paraId="4F9B8B3C" w14:textId="77777777" w:rsidR="00B031E6" w:rsidRDefault="00B031E6" w:rsidP="00CC17CD">
            <w:pPr>
              <w:pStyle w:val="TableParagraph"/>
              <w:rPr>
                <w:sz w:val="15"/>
              </w:rPr>
            </w:pPr>
            <w:r>
              <w:rPr>
                <w:w w:val="105"/>
                <w:sz w:val="15"/>
              </w:rPr>
              <w:t>Parking Brake</w:t>
            </w:r>
          </w:p>
        </w:tc>
        <w:tc>
          <w:tcPr>
            <w:tcW w:w="1508" w:type="dxa"/>
          </w:tcPr>
          <w:p w14:paraId="1D395A29" w14:textId="77777777" w:rsidR="00B031E6" w:rsidRDefault="00B031E6" w:rsidP="00CC17CD">
            <w:pPr>
              <w:pStyle w:val="TableParagraph"/>
              <w:rPr>
                <w:sz w:val="15"/>
              </w:rPr>
            </w:pPr>
            <w:r>
              <w:rPr>
                <w:w w:val="105"/>
                <w:sz w:val="15"/>
              </w:rPr>
              <w:t>N/A</w:t>
            </w:r>
          </w:p>
        </w:tc>
        <w:tc>
          <w:tcPr>
            <w:tcW w:w="1793" w:type="dxa"/>
          </w:tcPr>
          <w:p w14:paraId="3C4496CF" w14:textId="77777777" w:rsidR="00B031E6" w:rsidRDefault="00B031E6" w:rsidP="00CC17CD">
            <w:pPr>
              <w:pStyle w:val="TableParagraph"/>
              <w:spacing w:line="254" w:lineRule="auto"/>
              <w:ind w:right="200"/>
              <w:rPr>
                <w:sz w:val="15"/>
              </w:rPr>
            </w:pPr>
            <w:r>
              <w:rPr>
                <w:w w:val="105"/>
                <w:sz w:val="15"/>
              </w:rPr>
              <w:t>Verify indicator and no movement when on</w:t>
            </w:r>
          </w:p>
        </w:tc>
        <w:tc>
          <w:tcPr>
            <w:tcW w:w="986" w:type="dxa"/>
          </w:tcPr>
          <w:p w14:paraId="2E5A5AB8" w14:textId="77777777" w:rsidR="00B031E6" w:rsidRDefault="00B031E6" w:rsidP="00CC17CD">
            <w:pPr>
              <w:pStyle w:val="TableParagraph"/>
              <w:ind w:right="316"/>
              <w:jc w:val="right"/>
              <w:rPr>
                <w:sz w:val="15"/>
              </w:rPr>
            </w:pPr>
            <w:r>
              <w:rPr>
                <w:w w:val="105"/>
                <w:sz w:val="15"/>
              </w:rPr>
              <w:t>Pass/Fail</w:t>
            </w:r>
          </w:p>
        </w:tc>
        <w:tc>
          <w:tcPr>
            <w:tcW w:w="968" w:type="dxa"/>
          </w:tcPr>
          <w:p w14:paraId="5B56FE50" w14:textId="77777777" w:rsidR="00B031E6" w:rsidRDefault="00B031E6" w:rsidP="00CC17CD"/>
        </w:tc>
        <w:tc>
          <w:tcPr>
            <w:tcW w:w="1644" w:type="dxa"/>
          </w:tcPr>
          <w:p w14:paraId="3367291E" w14:textId="77777777" w:rsidR="00B031E6" w:rsidRDefault="00B031E6" w:rsidP="00CC17CD"/>
        </w:tc>
      </w:tr>
      <w:tr w:rsidR="00B031E6" w14:paraId="4ABC2AD3" w14:textId="77777777" w:rsidTr="00CC17CD">
        <w:trPr>
          <w:trHeight w:hRule="exact" w:val="375"/>
        </w:trPr>
        <w:tc>
          <w:tcPr>
            <w:tcW w:w="1234" w:type="dxa"/>
          </w:tcPr>
          <w:p w14:paraId="1C4F356D" w14:textId="77777777" w:rsidR="00B031E6" w:rsidRDefault="00B031E6" w:rsidP="00CC17CD">
            <w:pPr>
              <w:pStyle w:val="TableParagraph"/>
              <w:rPr>
                <w:sz w:val="15"/>
              </w:rPr>
            </w:pPr>
            <w:r>
              <w:rPr>
                <w:w w:val="105"/>
                <w:sz w:val="15"/>
              </w:rPr>
              <w:t>Turning Effort</w:t>
            </w:r>
          </w:p>
        </w:tc>
        <w:tc>
          <w:tcPr>
            <w:tcW w:w="1508" w:type="dxa"/>
          </w:tcPr>
          <w:p w14:paraId="25C1552A" w14:textId="77777777" w:rsidR="00B031E6" w:rsidRDefault="00B031E6" w:rsidP="00CC17CD">
            <w:pPr>
              <w:pStyle w:val="TableParagraph"/>
              <w:spacing w:line="254" w:lineRule="auto"/>
              <w:ind w:right="450"/>
              <w:rPr>
                <w:sz w:val="15"/>
              </w:rPr>
            </w:pPr>
            <w:r>
              <w:rPr>
                <w:w w:val="105"/>
                <w:sz w:val="15"/>
              </w:rPr>
              <w:t>Steering wheel torque</w:t>
            </w:r>
          </w:p>
        </w:tc>
        <w:tc>
          <w:tcPr>
            <w:tcW w:w="1793" w:type="dxa"/>
          </w:tcPr>
          <w:p w14:paraId="04ECF970" w14:textId="77777777" w:rsidR="00B031E6" w:rsidRDefault="00B031E6" w:rsidP="00CC17CD">
            <w:pPr>
              <w:pStyle w:val="TableParagraph"/>
              <w:spacing w:line="254" w:lineRule="auto"/>
              <w:ind w:right="156"/>
              <w:rPr>
                <w:sz w:val="15"/>
              </w:rPr>
            </w:pPr>
            <w:r>
              <w:rPr>
                <w:w w:val="105"/>
                <w:sz w:val="15"/>
              </w:rPr>
              <w:t>Check effort with coach stopped</w:t>
            </w:r>
          </w:p>
        </w:tc>
        <w:tc>
          <w:tcPr>
            <w:tcW w:w="986" w:type="dxa"/>
          </w:tcPr>
          <w:p w14:paraId="1229F49D" w14:textId="77777777" w:rsidR="00B031E6" w:rsidRDefault="00B031E6" w:rsidP="00CC17CD">
            <w:pPr>
              <w:pStyle w:val="TableParagraph"/>
              <w:ind w:right="316"/>
              <w:jc w:val="right"/>
              <w:rPr>
                <w:sz w:val="15"/>
              </w:rPr>
            </w:pPr>
            <w:r>
              <w:rPr>
                <w:w w:val="105"/>
                <w:sz w:val="15"/>
              </w:rPr>
              <w:t>Pass/Fail</w:t>
            </w:r>
          </w:p>
        </w:tc>
        <w:tc>
          <w:tcPr>
            <w:tcW w:w="968" w:type="dxa"/>
          </w:tcPr>
          <w:p w14:paraId="6E99E3FA" w14:textId="77777777" w:rsidR="00B031E6" w:rsidRDefault="00B031E6" w:rsidP="00CC17CD"/>
        </w:tc>
        <w:tc>
          <w:tcPr>
            <w:tcW w:w="1644" w:type="dxa"/>
          </w:tcPr>
          <w:p w14:paraId="20CBEFD3" w14:textId="77777777" w:rsidR="00B031E6" w:rsidRDefault="00B031E6" w:rsidP="00CC17CD"/>
        </w:tc>
      </w:tr>
      <w:tr w:rsidR="00B031E6" w14:paraId="1511078B" w14:textId="77777777" w:rsidTr="00CC17CD">
        <w:trPr>
          <w:trHeight w:hRule="exact" w:val="373"/>
        </w:trPr>
        <w:tc>
          <w:tcPr>
            <w:tcW w:w="1234" w:type="dxa"/>
          </w:tcPr>
          <w:p w14:paraId="2FC3AAD5" w14:textId="77777777" w:rsidR="00B031E6" w:rsidRDefault="00B031E6" w:rsidP="00CC17CD">
            <w:pPr>
              <w:pStyle w:val="TableParagraph"/>
              <w:rPr>
                <w:sz w:val="15"/>
              </w:rPr>
            </w:pPr>
            <w:r>
              <w:rPr>
                <w:w w:val="105"/>
                <w:sz w:val="15"/>
              </w:rPr>
              <w:t>Turning Radius</w:t>
            </w:r>
          </w:p>
        </w:tc>
        <w:tc>
          <w:tcPr>
            <w:tcW w:w="1508" w:type="dxa"/>
          </w:tcPr>
          <w:p w14:paraId="007D807B" w14:textId="77777777" w:rsidR="00B031E6" w:rsidRDefault="00B031E6" w:rsidP="00CC17CD">
            <w:pPr>
              <w:pStyle w:val="TableParagraph"/>
              <w:tabs>
                <w:tab w:val="left" w:pos="1400"/>
              </w:tabs>
              <w:spacing w:line="254" w:lineRule="auto"/>
              <w:ind w:right="87"/>
              <w:rPr>
                <w:sz w:val="15"/>
              </w:rPr>
            </w:pPr>
            <w:r>
              <w:rPr>
                <w:w w:val="105"/>
                <w:sz w:val="15"/>
              </w:rPr>
              <w:t>Not to</w:t>
            </w:r>
            <w:r>
              <w:rPr>
                <w:spacing w:val="1"/>
                <w:w w:val="105"/>
                <w:sz w:val="15"/>
              </w:rPr>
              <w:t xml:space="preserve"> </w:t>
            </w:r>
            <w:r>
              <w:rPr>
                <w:w w:val="105"/>
                <w:sz w:val="15"/>
              </w:rPr>
              <w:t>exceed</w:t>
            </w:r>
            <w:r>
              <w:rPr>
                <w:spacing w:val="3"/>
                <w:sz w:val="15"/>
              </w:rPr>
              <w:t xml:space="preserve"> </w:t>
            </w:r>
            <w:r>
              <w:rPr>
                <w:w w:val="105"/>
                <w:sz w:val="15"/>
                <w:u w:val="single"/>
              </w:rPr>
              <w:t xml:space="preserve"> </w:t>
            </w:r>
            <w:r>
              <w:rPr>
                <w:sz w:val="15"/>
                <w:u w:val="single"/>
              </w:rPr>
              <w:tab/>
            </w:r>
            <w:r>
              <w:rPr>
                <w:sz w:val="15"/>
              </w:rPr>
              <w:t xml:space="preserve">          </w:t>
            </w:r>
            <w:r>
              <w:rPr>
                <w:w w:val="105"/>
                <w:sz w:val="15"/>
              </w:rPr>
              <w:t>at corner of</w:t>
            </w:r>
            <w:r>
              <w:rPr>
                <w:spacing w:val="3"/>
                <w:w w:val="105"/>
                <w:sz w:val="15"/>
              </w:rPr>
              <w:t xml:space="preserve"> </w:t>
            </w:r>
            <w:r>
              <w:rPr>
                <w:w w:val="105"/>
                <w:sz w:val="15"/>
              </w:rPr>
              <w:t>body</w:t>
            </w:r>
          </w:p>
        </w:tc>
        <w:tc>
          <w:tcPr>
            <w:tcW w:w="1793" w:type="dxa"/>
          </w:tcPr>
          <w:p w14:paraId="69B68CA7" w14:textId="77777777" w:rsidR="00B031E6" w:rsidRDefault="00B031E6" w:rsidP="00CC17CD">
            <w:pPr>
              <w:pStyle w:val="TableParagraph"/>
              <w:spacing w:line="254" w:lineRule="auto"/>
              <w:ind w:right="182"/>
              <w:rPr>
                <w:sz w:val="15"/>
              </w:rPr>
            </w:pPr>
            <w:r>
              <w:rPr>
                <w:w w:val="105"/>
                <w:sz w:val="15"/>
              </w:rPr>
              <w:t>Verify turning radius in both directions</w:t>
            </w:r>
          </w:p>
        </w:tc>
        <w:tc>
          <w:tcPr>
            <w:tcW w:w="986" w:type="dxa"/>
          </w:tcPr>
          <w:p w14:paraId="1B3ED5B0" w14:textId="77777777" w:rsidR="00B031E6" w:rsidRDefault="00B031E6" w:rsidP="00CC17CD">
            <w:pPr>
              <w:pStyle w:val="TableParagraph"/>
              <w:ind w:right="316"/>
              <w:jc w:val="right"/>
              <w:rPr>
                <w:sz w:val="15"/>
              </w:rPr>
            </w:pPr>
            <w:r>
              <w:rPr>
                <w:w w:val="105"/>
                <w:sz w:val="15"/>
              </w:rPr>
              <w:t>Pass/Fail</w:t>
            </w:r>
          </w:p>
        </w:tc>
        <w:tc>
          <w:tcPr>
            <w:tcW w:w="968" w:type="dxa"/>
          </w:tcPr>
          <w:p w14:paraId="549878E8" w14:textId="77777777" w:rsidR="00B031E6" w:rsidRDefault="00B031E6" w:rsidP="00CC17CD"/>
        </w:tc>
        <w:tc>
          <w:tcPr>
            <w:tcW w:w="1644" w:type="dxa"/>
          </w:tcPr>
          <w:p w14:paraId="7863506B" w14:textId="77777777" w:rsidR="00B031E6" w:rsidRDefault="00B031E6" w:rsidP="00CC17CD"/>
        </w:tc>
      </w:tr>
      <w:tr w:rsidR="00B031E6" w14:paraId="4E54C91D" w14:textId="77777777" w:rsidTr="00CC17CD">
        <w:trPr>
          <w:trHeight w:hRule="exact" w:val="375"/>
        </w:trPr>
        <w:tc>
          <w:tcPr>
            <w:tcW w:w="1234" w:type="dxa"/>
          </w:tcPr>
          <w:p w14:paraId="495B1DE9" w14:textId="77777777" w:rsidR="00B031E6" w:rsidRDefault="00B031E6" w:rsidP="00CC17CD">
            <w:pPr>
              <w:pStyle w:val="TableParagraph"/>
              <w:spacing w:before="4"/>
              <w:rPr>
                <w:sz w:val="15"/>
              </w:rPr>
            </w:pPr>
            <w:r>
              <w:rPr>
                <w:w w:val="105"/>
                <w:sz w:val="15"/>
              </w:rPr>
              <w:t>Acceleration</w:t>
            </w:r>
          </w:p>
        </w:tc>
        <w:tc>
          <w:tcPr>
            <w:tcW w:w="1508" w:type="dxa"/>
          </w:tcPr>
          <w:p w14:paraId="4797593F" w14:textId="77777777" w:rsidR="00B031E6" w:rsidRDefault="00B031E6" w:rsidP="00CC17CD">
            <w:pPr>
              <w:pStyle w:val="TableParagraph"/>
              <w:tabs>
                <w:tab w:val="left" w:pos="320"/>
              </w:tabs>
              <w:spacing w:before="4" w:line="254" w:lineRule="auto"/>
              <w:ind w:left="360" w:right="262" w:hanging="281"/>
              <w:rPr>
                <w:sz w:val="15"/>
              </w:rPr>
            </w:pPr>
            <w:r>
              <w:rPr>
                <w:w w:val="105"/>
                <w:sz w:val="15"/>
                <w:u w:val="single"/>
              </w:rPr>
              <w:t xml:space="preserve"> </w:t>
            </w:r>
            <w:r>
              <w:rPr>
                <w:sz w:val="15"/>
                <w:u w:val="single"/>
              </w:rPr>
              <w:tab/>
            </w:r>
            <w:r>
              <w:rPr>
                <w:spacing w:val="2"/>
                <w:sz w:val="15"/>
              </w:rPr>
              <w:t xml:space="preserve"> </w:t>
            </w:r>
            <w:r>
              <w:rPr>
                <w:w w:val="105"/>
                <w:sz w:val="15"/>
              </w:rPr>
              <w:t>rate from</w:t>
            </w:r>
            <w:r>
              <w:rPr>
                <w:spacing w:val="-4"/>
                <w:w w:val="105"/>
                <w:sz w:val="15"/>
              </w:rPr>
              <w:t xml:space="preserve"> </w:t>
            </w:r>
            <w:r>
              <w:rPr>
                <w:w w:val="105"/>
                <w:sz w:val="15"/>
              </w:rPr>
              <w:t>0 to mph</w:t>
            </w:r>
          </w:p>
        </w:tc>
        <w:tc>
          <w:tcPr>
            <w:tcW w:w="1793" w:type="dxa"/>
          </w:tcPr>
          <w:p w14:paraId="1447AB6B" w14:textId="77777777" w:rsidR="00B031E6" w:rsidRDefault="00B031E6" w:rsidP="00CC17CD">
            <w:pPr>
              <w:pStyle w:val="TableParagraph"/>
              <w:spacing w:before="4" w:line="254" w:lineRule="auto"/>
              <w:ind w:right="266"/>
              <w:rPr>
                <w:sz w:val="15"/>
              </w:rPr>
            </w:pPr>
            <w:r>
              <w:rPr>
                <w:w w:val="105"/>
                <w:sz w:val="15"/>
              </w:rPr>
              <w:t>Verify acceleration on smooth road</w:t>
            </w:r>
          </w:p>
        </w:tc>
        <w:tc>
          <w:tcPr>
            <w:tcW w:w="986" w:type="dxa"/>
          </w:tcPr>
          <w:p w14:paraId="1C87E012"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23ABCEDC" w14:textId="77777777" w:rsidR="00B031E6" w:rsidRDefault="00B031E6" w:rsidP="00CC17CD"/>
        </w:tc>
        <w:tc>
          <w:tcPr>
            <w:tcW w:w="1644" w:type="dxa"/>
          </w:tcPr>
          <w:p w14:paraId="112B89DE" w14:textId="77777777" w:rsidR="00B031E6" w:rsidRDefault="00B031E6" w:rsidP="00CC17CD"/>
        </w:tc>
      </w:tr>
      <w:tr w:rsidR="00B031E6" w14:paraId="0A7EC10B" w14:textId="77777777" w:rsidTr="00CC17CD">
        <w:trPr>
          <w:trHeight w:hRule="exact" w:val="557"/>
        </w:trPr>
        <w:tc>
          <w:tcPr>
            <w:tcW w:w="1234" w:type="dxa"/>
          </w:tcPr>
          <w:p w14:paraId="25B4319B" w14:textId="77777777" w:rsidR="00B031E6" w:rsidRDefault="00B031E6" w:rsidP="00CC17CD">
            <w:pPr>
              <w:pStyle w:val="TableParagraph"/>
              <w:spacing w:before="4"/>
              <w:rPr>
                <w:sz w:val="15"/>
              </w:rPr>
            </w:pPr>
            <w:r>
              <w:rPr>
                <w:w w:val="105"/>
                <w:sz w:val="15"/>
              </w:rPr>
              <w:t>Resonance</w:t>
            </w:r>
          </w:p>
        </w:tc>
        <w:tc>
          <w:tcPr>
            <w:tcW w:w="1508" w:type="dxa"/>
          </w:tcPr>
          <w:p w14:paraId="0CDFD982" w14:textId="77777777" w:rsidR="00B031E6" w:rsidRDefault="00B031E6" w:rsidP="00CC17CD">
            <w:pPr>
              <w:pStyle w:val="TableParagraph"/>
              <w:spacing w:before="4" w:line="252" w:lineRule="auto"/>
              <w:ind w:right="174"/>
              <w:rPr>
                <w:sz w:val="15"/>
              </w:rPr>
            </w:pPr>
            <w:r>
              <w:rPr>
                <w:w w:val="105"/>
                <w:sz w:val="15"/>
              </w:rPr>
              <w:t>Absence of audible and/or visible vibrations</w:t>
            </w:r>
          </w:p>
        </w:tc>
        <w:tc>
          <w:tcPr>
            <w:tcW w:w="1793" w:type="dxa"/>
          </w:tcPr>
          <w:p w14:paraId="02A80DAC" w14:textId="77777777" w:rsidR="00B031E6" w:rsidRDefault="00B031E6" w:rsidP="00CC17CD">
            <w:pPr>
              <w:pStyle w:val="TableParagraph"/>
              <w:spacing w:before="4" w:line="252" w:lineRule="auto"/>
              <w:ind w:right="85"/>
              <w:rPr>
                <w:sz w:val="15"/>
              </w:rPr>
            </w:pPr>
            <w:r>
              <w:rPr>
                <w:w w:val="105"/>
                <w:sz w:val="15"/>
              </w:rPr>
              <w:t>Operate vehicle at various speeds, check for vibrations and rattles</w:t>
            </w:r>
          </w:p>
        </w:tc>
        <w:tc>
          <w:tcPr>
            <w:tcW w:w="986" w:type="dxa"/>
          </w:tcPr>
          <w:p w14:paraId="042130DE"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085C5CAB" w14:textId="77777777" w:rsidR="00B031E6" w:rsidRDefault="00B031E6" w:rsidP="00CC17CD"/>
        </w:tc>
        <w:tc>
          <w:tcPr>
            <w:tcW w:w="1644" w:type="dxa"/>
          </w:tcPr>
          <w:p w14:paraId="5A5BB013" w14:textId="77777777" w:rsidR="00B031E6" w:rsidRDefault="00B031E6" w:rsidP="00CC17CD"/>
        </w:tc>
      </w:tr>
      <w:tr w:rsidR="00B031E6" w14:paraId="47D186CA" w14:textId="77777777" w:rsidTr="00CC17CD">
        <w:trPr>
          <w:trHeight w:hRule="exact" w:val="919"/>
        </w:trPr>
        <w:tc>
          <w:tcPr>
            <w:tcW w:w="1234" w:type="dxa"/>
          </w:tcPr>
          <w:p w14:paraId="3BC08469" w14:textId="77777777" w:rsidR="00B031E6" w:rsidRDefault="00B031E6" w:rsidP="00CC17CD">
            <w:pPr>
              <w:pStyle w:val="TableParagraph"/>
              <w:spacing w:line="254" w:lineRule="auto"/>
              <w:ind w:right="391"/>
              <w:rPr>
                <w:sz w:val="15"/>
              </w:rPr>
            </w:pPr>
            <w:r>
              <w:rPr>
                <w:w w:val="105"/>
                <w:sz w:val="15"/>
              </w:rPr>
              <w:t>Windshield wipers</w:t>
            </w:r>
          </w:p>
        </w:tc>
        <w:tc>
          <w:tcPr>
            <w:tcW w:w="1508" w:type="dxa"/>
          </w:tcPr>
          <w:p w14:paraId="63A47993" w14:textId="77777777" w:rsidR="00B031E6" w:rsidRDefault="00B031E6" w:rsidP="00CC17CD">
            <w:pPr>
              <w:pStyle w:val="TableParagraph"/>
              <w:spacing w:line="254" w:lineRule="auto"/>
              <w:ind w:right="327"/>
              <w:rPr>
                <w:sz w:val="15"/>
              </w:rPr>
            </w:pPr>
            <w:r>
              <w:rPr>
                <w:w w:val="105"/>
                <w:sz w:val="15"/>
              </w:rPr>
              <w:t>Operational and evenly deposited wash fluid</w:t>
            </w:r>
          </w:p>
        </w:tc>
        <w:tc>
          <w:tcPr>
            <w:tcW w:w="1793" w:type="dxa"/>
          </w:tcPr>
          <w:p w14:paraId="37D8D68B" w14:textId="77777777" w:rsidR="00B031E6" w:rsidRDefault="00B031E6" w:rsidP="00CC17CD">
            <w:pPr>
              <w:pStyle w:val="TableParagraph"/>
              <w:spacing w:line="254" w:lineRule="auto"/>
              <w:ind w:right="139"/>
              <w:rPr>
                <w:sz w:val="15"/>
              </w:rPr>
            </w:pPr>
            <w:r>
              <w:rPr>
                <w:w w:val="105"/>
                <w:sz w:val="15"/>
              </w:rPr>
              <w:t>Operate vehicle at safe speeds over 40 mph, check coverage, parking position, and wiper frequency</w:t>
            </w:r>
          </w:p>
        </w:tc>
        <w:tc>
          <w:tcPr>
            <w:tcW w:w="986" w:type="dxa"/>
          </w:tcPr>
          <w:p w14:paraId="14AB59AE" w14:textId="77777777" w:rsidR="00B031E6" w:rsidRDefault="00B031E6" w:rsidP="00CC17CD">
            <w:pPr>
              <w:pStyle w:val="TableParagraph"/>
              <w:ind w:right="316"/>
              <w:jc w:val="right"/>
              <w:rPr>
                <w:sz w:val="15"/>
              </w:rPr>
            </w:pPr>
            <w:r>
              <w:rPr>
                <w:w w:val="105"/>
                <w:sz w:val="15"/>
              </w:rPr>
              <w:t>Pass/Fail</w:t>
            </w:r>
          </w:p>
        </w:tc>
        <w:tc>
          <w:tcPr>
            <w:tcW w:w="968" w:type="dxa"/>
          </w:tcPr>
          <w:p w14:paraId="0C9C311F" w14:textId="77777777" w:rsidR="00B031E6" w:rsidRDefault="00B031E6" w:rsidP="00CC17CD"/>
        </w:tc>
        <w:tc>
          <w:tcPr>
            <w:tcW w:w="1644" w:type="dxa"/>
          </w:tcPr>
          <w:p w14:paraId="5F151B9F" w14:textId="77777777" w:rsidR="00B031E6" w:rsidRDefault="00B031E6" w:rsidP="00CC17CD"/>
        </w:tc>
      </w:tr>
      <w:tr w:rsidR="00B031E6" w14:paraId="3AE6C9A8" w14:textId="77777777" w:rsidTr="00CC17CD">
        <w:trPr>
          <w:trHeight w:hRule="exact" w:val="557"/>
        </w:trPr>
        <w:tc>
          <w:tcPr>
            <w:tcW w:w="1234" w:type="dxa"/>
          </w:tcPr>
          <w:p w14:paraId="4C2CE007" w14:textId="77777777" w:rsidR="00B031E6" w:rsidRDefault="00B031E6" w:rsidP="00CC17CD">
            <w:pPr>
              <w:pStyle w:val="TableParagraph"/>
              <w:spacing w:before="4" w:line="254" w:lineRule="auto"/>
              <w:ind w:right="103"/>
              <w:rPr>
                <w:sz w:val="15"/>
              </w:rPr>
            </w:pPr>
            <w:r>
              <w:rPr>
                <w:w w:val="105"/>
                <w:sz w:val="15"/>
              </w:rPr>
              <w:t>Audible reverse alarm and lights</w:t>
            </w:r>
          </w:p>
        </w:tc>
        <w:tc>
          <w:tcPr>
            <w:tcW w:w="1508" w:type="dxa"/>
          </w:tcPr>
          <w:p w14:paraId="709B54EA" w14:textId="77777777" w:rsidR="00B031E6" w:rsidRDefault="00B031E6" w:rsidP="00CC17CD">
            <w:pPr>
              <w:pStyle w:val="TableParagraph"/>
              <w:spacing w:before="4" w:line="252" w:lineRule="auto"/>
              <w:ind w:right="386"/>
              <w:jc w:val="both"/>
              <w:rPr>
                <w:sz w:val="15"/>
              </w:rPr>
            </w:pPr>
            <w:r>
              <w:rPr>
                <w:w w:val="105"/>
                <w:sz w:val="15"/>
              </w:rPr>
              <w:t>Audible reverse alarm and lights operable</w:t>
            </w:r>
          </w:p>
        </w:tc>
        <w:tc>
          <w:tcPr>
            <w:tcW w:w="1793" w:type="dxa"/>
          </w:tcPr>
          <w:p w14:paraId="12159630" w14:textId="77777777" w:rsidR="00B031E6" w:rsidRDefault="00B031E6" w:rsidP="00CC17CD">
            <w:pPr>
              <w:pStyle w:val="TableParagraph"/>
              <w:spacing w:before="4" w:line="252" w:lineRule="auto"/>
              <w:ind w:right="117"/>
              <w:rPr>
                <w:sz w:val="15"/>
              </w:rPr>
            </w:pPr>
            <w:r>
              <w:rPr>
                <w:w w:val="105"/>
                <w:sz w:val="15"/>
              </w:rPr>
              <w:t>Safely back up vehicle, check back up lights and alarm</w:t>
            </w:r>
          </w:p>
        </w:tc>
        <w:tc>
          <w:tcPr>
            <w:tcW w:w="986" w:type="dxa"/>
          </w:tcPr>
          <w:p w14:paraId="612F689B"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72CCF2D9" w14:textId="77777777" w:rsidR="00B031E6" w:rsidRDefault="00B031E6" w:rsidP="00CC17CD"/>
        </w:tc>
        <w:tc>
          <w:tcPr>
            <w:tcW w:w="1644" w:type="dxa"/>
          </w:tcPr>
          <w:p w14:paraId="3B8D684B" w14:textId="77777777" w:rsidR="00B031E6" w:rsidRDefault="00B031E6" w:rsidP="00CC17CD"/>
        </w:tc>
      </w:tr>
      <w:tr w:rsidR="00B031E6" w14:paraId="23351434" w14:textId="77777777" w:rsidTr="00CC17CD">
        <w:trPr>
          <w:trHeight w:hRule="exact" w:val="738"/>
        </w:trPr>
        <w:tc>
          <w:tcPr>
            <w:tcW w:w="1234" w:type="dxa"/>
          </w:tcPr>
          <w:p w14:paraId="42D305A7" w14:textId="77777777" w:rsidR="00B031E6" w:rsidRDefault="00B031E6" w:rsidP="00CC17CD">
            <w:pPr>
              <w:pStyle w:val="TableParagraph"/>
              <w:rPr>
                <w:sz w:val="15"/>
              </w:rPr>
            </w:pPr>
            <w:r>
              <w:rPr>
                <w:w w:val="105"/>
                <w:sz w:val="15"/>
              </w:rPr>
              <w:t>Power Plant</w:t>
            </w:r>
          </w:p>
        </w:tc>
        <w:tc>
          <w:tcPr>
            <w:tcW w:w="1508" w:type="dxa"/>
          </w:tcPr>
          <w:p w14:paraId="348CA66B" w14:textId="77777777" w:rsidR="00B031E6" w:rsidRDefault="00B031E6" w:rsidP="00CC17CD">
            <w:pPr>
              <w:pStyle w:val="TableParagraph"/>
              <w:rPr>
                <w:sz w:val="15"/>
              </w:rPr>
            </w:pPr>
            <w:r>
              <w:rPr>
                <w:w w:val="105"/>
                <w:sz w:val="15"/>
              </w:rPr>
              <w:t>N/A</w:t>
            </w:r>
          </w:p>
        </w:tc>
        <w:tc>
          <w:tcPr>
            <w:tcW w:w="1793" w:type="dxa"/>
          </w:tcPr>
          <w:p w14:paraId="12D92D0B" w14:textId="77777777" w:rsidR="00B031E6" w:rsidRDefault="00B031E6" w:rsidP="00CC17CD">
            <w:pPr>
              <w:pStyle w:val="TableParagraph"/>
              <w:spacing w:line="254" w:lineRule="auto"/>
              <w:ind w:right="174"/>
              <w:rPr>
                <w:sz w:val="15"/>
              </w:rPr>
            </w:pPr>
            <w:r>
              <w:rPr>
                <w:w w:val="105"/>
                <w:sz w:val="15"/>
              </w:rPr>
              <w:t>Check for leaks under vehicle and in engine compartment, check for abnormal noises</w:t>
            </w:r>
          </w:p>
        </w:tc>
        <w:tc>
          <w:tcPr>
            <w:tcW w:w="986" w:type="dxa"/>
          </w:tcPr>
          <w:p w14:paraId="30A1AE21" w14:textId="77777777" w:rsidR="00B031E6" w:rsidRDefault="00B031E6" w:rsidP="00CC17CD">
            <w:pPr>
              <w:pStyle w:val="TableParagraph"/>
              <w:ind w:right="316"/>
              <w:jc w:val="right"/>
              <w:rPr>
                <w:sz w:val="15"/>
              </w:rPr>
            </w:pPr>
            <w:r>
              <w:rPr>
                <w:w w:val="105"/>
                <w:sz w:val="15"/>
              </w:rPr>
              <w:t>Pass/Fail</w:t>
            </w:r>
          </w:p>
        </w:tc>
        <w:tc>
          <w:tcPr>
            <w:tcW w:w="968" w:type="dxa"/>
          </w:tcPr>
          <w:p w14:paraId="45A1E521" w14:textId="77777777" w:rsidR="00B031E6" w:rsidRDefault="00B031E6" w:rsidP="00CC17CD"/>
        </w:tc>
        <w:tc>
          <w:tcPr>
            <w:tcW w:w="1644" w:type="dxa"/>
          </w:tcPr>
          <w:p w14:paraId="6EE00537" w14:textId="77777777" w:rsidR="00B031E6" w:rsidRDefault="00B031E6" w:rsidP="00CC17CD"/>
        </w:tc>
      </w:tr>
      <w:tr w:rsidR="00B031E6" w14:paraId="56BDAF6B" w14:textId="77777777" w:rsidTr="00CC17CD">
        <w:trPr>
          <w:trHeight w:hRule="exact" w:val="555"/>
        </w:trPr>
        <w:tc>
          <w:tcPr>
            <w:tcW w:w="1234" w:type="dxa"/>
          </w:tcPr>
          <w:p w14:paraId="4654E73B" w14:textId="77777777" w:rsidR="00B031E6" w:rsidRDefault="00B031E6" w:rsidP="00CC17CD">
            <w:pPr>
              <w:pStyle w:val="TableParagraph"/>
              <w:rPr>
                <w:sz w:val="15"/>
              </w:rPr>
            </w:pPr>
            <w:r>
              <w:rPr>
                <w:w w:val="105"/>
                <w:sz w:val="15"/>
              </w:rPr>
              <w:t>HVAC</w:t>
            </w:r>
          </w:p>
        </w:tc>
        <w:tc>
          <w:tcPr>
            <w:tcW w:w="1508" w:type="dxa"/>
          </w:tcPr>
          <w:p w14:paraId="4237A231" w14:textId="77777777" w:rsidR="00B031E6" w:rsidRDefault="00B031E6" w:rsidP="00CC17CD">
            <w:pPr>
              <w:pStyle w:val="TableParagraph"/>
              <w:rPr>
                <w:sz w:val="15"/>
              </w:rPr>
            </w:pPr>
            <w:r>
              <w:rPr>
                <w:w w:val="105"/>
                <w:sz w:val="15"/>
              </w:rPr>
              <w:t>Interior temperature</w:t>
            </w:r>
          </w:p>
        </w:tc>
        <w:tc>
          <w:tcPr>
            <w:tcW w:w="1793" w:type="dxa"/>
          </w:tcPr>
          <w:p w14:paraId="6B5610E2" w14:textId="77777777" w:rsidR="00B031E6" w:rsidRDefault="00B031E6" w:rsidP="00CC17CD">
            <w:pPr>
              <w:pStyle w:val="TableParagraph"/>
              <w:spacing w:line="254" w:lineRule="auto"/>
              <w:ind w:right="253"/>
              <w:rPr>
                <w:sz w:val="15"/>
              </w:rPr>
            </w:pPr>
            <w:r>
              <w:rPr>
                <w:w w:val="105"/>
                <w:sz w:val="15"/>
              </w:rPr>
              <w:t>Operate system, check internal and ambient temp</w:t>
            </w:r>
          </w:p>
        </w:tc>
        <w:tc>
          <w:tcPr>
            <w:tcW w:w="986" w:type="dxa"/>
          </w:tcPr>
          <w:p w14:paraId="5FD29B32" w14:textId="77777777" w:rsidR="00B031E6" w:rsidRDefault="00B031E6" w:rsidP="00CC17CD">
            <w:pPr>
              <w:pStyle w:val="TableParagraph"/>
              <w:ind w:right="316"/>
              <w:jc w:val="right"/>
              <w:rPr>
                <w:sz w:val="15"/>
              </w:rPr>
            </w:pPr>
            <w:r>
              <w:rPr>
                <w:w w:val="105"/>
                <w:sz w:val="15"/>
              </w:rPr>
              <w:t>Pass/Fail</w:t>
            </w:r>
          </w:p>
        </w:tc>
        <w:tc>
          <w:tcPr>
            <w:tcW w:w="968" w:type="dxa"/>
          </w:tcPr>
          <w:p w14:paraId="2D98B8FD" w14:textId="77777777" w:rsidR="00B031E6" w:rsidRDefault="00B031E6" w:rsidP="00CC17CD"/>
        </w:tc>
        <w:tc>
          <w:tcPr>
            <w:tcW w:w="1644" w:type="dxa"/>
          </w:tcPr>
          <w:p w14:paraId="56FD83FF" w14:textId="77777777" w:rsidR="00B031E6" w:rsidRDefault="00B031E6" w:rsidP="00CC17CD"/>
        </w:tc>
      </w:tr>
      <w:tr w:rsidR="00B031E6" w14:paraId="6043CAAB" w14:textId="77777777" w:rsidTr="00CC17CD">
        <w:trPr>
          <w:trHeight w:hRule="exact" w:val="738"/>
        </w:trPr>
        <w:tc>
          <w:tcPr>
            <w:tcW w:w="1234" w:type="dxa"/>
          </w:tcPr>
          <w:p w14:paraId="45FF7749" w14:textId="77777777" w:rsidR="00B031E6" w:rsidRDefault="00B031E6" w:rsidP="00CC17CD">
            <w:pPr>
              <w:pStyle w:val="TableParagraph"/>
              <w:spacing w:before="4"/>
              <w:rPr>
                <w:sz w:val="15"/>
              </w:rPr>
            </w:pPr>
            <w:r>
              <w:rPr>
                <w:w w:val="105"/>
                <w:sz w:val="15"/>
              </w:rPr>
              <w:t>Door Control</w:t>
            </w:r>
          </w:p>
        </w:tc>
        <w:tc>
          <w:tcPr>
            <w:tcW w:w="1508" w:type="dxa"/>
          </w:tcPr>
          <w:p w14:paraId="748FF612" w14:textId="77777777" w:rsidR="00B031E6" w:rsidRDefault="00B031E6" w:rsidP="00CC17CD">
            <w:pPr>
              <w:pStyle w:val="TableParagraph"/>
              <w:spacing w:before="4" w:line="254" w:lineRule="auto"/>
              <w:ind w:right="380"/>
              <w:rPr>
                <w:sz w:val="15"/>
              </w:rPr>
            </w:pPr>
            <w:r>
              <w:rPr>
                <w:w w:val="105"/>
                <w:sz w:val="15"/>
              </w:rPr>
              <w:t>Accelerator and brake interlocks</w:t>
            </w:r>
          </w:p>
        </w:tc>
        <w:tc>
          <w:tcPr>
            <w:tcW w:w="1793" w:type="dxa"/>
          </w:tcPr>
          <w:p w14:paraId="51E0067A" w14:textId="77777777" w:rsidR="00B031E6" w:rsidRDefault="00B031E6" w:rsidP="00CC17CD">
            <w:pPr>
              <w:pStyle w:val="TableParagraph"/>
              <w:spacing w:before="4" w:line="252" w:lineRule="auto"/>
              <w:ind w:right="78"/>
              <w:rPr>
                <w:sz w:val="15"/>
              </w:rPr>
            </w:pPr>
            <w:r>
              <w:rPr>
                <w:w w:val="105"/>
                <w:sz w:val="15"/>
              </w:rPr>
              <w:t>At speeds less than 10 mph, verify accelerator and brake interlocks with door open</w:t>
            </w:r>
          </w:p>
        </w:tc>
        <w:tc>
          <w:tcPr>
            <w:tcW w:w="986" w:type="dxa"/>
          </w:tcPr>
          <w:p w14:paraId="1A654C91" w14:textId="77777777" w:rsidR="00B031E6" w:rsidRDefault="00B031E6" w:rsidP="00CC17CD">
            <w:pPr>
              <w:pStyle w:val="TableParagraph"/>
              <w:spacing w:before="4"/>
              <w:ind w:right="316"/>
              <w:jc w:val="right"/>
              <w:rPr>
                <w:sz w:val="15"/>
              </w:rPr>
            </w:pPr>
            <w:r>
              <w:rPr>
                <w:w w:val="105"/>
                <w:sz w:val="15"/>
              </w:rPr>
              <w:t>Pass/Fail</w:t>
            </w:r>
          </w:p>
        </w:tc>
        <w:tc>
          <w:tcPr>
            <w:tcW w:w="968" w:type="dxa"/>
          </w:tcPr>
          <w:p w14:paraId="3B370CC6" w14:textId="77777777" w:rsidR="00B031E6" w:rsidRDefault="00B031E6" w:rsidP="00CC17CD"/>
        </w:tc>
        <w:tc>
          <w:tcPr>
            <w:tcW w:w="1644" w:type="dxa"/>
          </w:tcPr>
          <w:p w14:paraId="49F1E750" w14:textId="77777777" w:rsidR="00B031E6" w:rsidRDefault="00B031E6" w:rsidP="00CC17CD"/>
        </w:tc>
      </w:tr>
      <w:tr w:rsidR="00B031E6" w14:paraId="68FF665B" w14:textId="77777777" w:rsidTr="00CC17CD">
        <w:trPr>
          <w:trHeight w:hRule="exact" w:val="669"/>
        </w:trPr>
        <w:tc>
          <w:tcPr>
            <w:tcW w:w="1234" w:type="dxa"/>
          </w:tcPr>
          <w:p w14:paraId="23C2DD76" w14:textId="77777777" w:rsidR="00B031E6" w:rsidRDefault="00B031E6" w:rsidP="00CC17CD">
            <w:pPr>
              <w:pStyle w:val="TableParagraph"/>
              <w:rPr>
                <w:sz w:val="15"/>
              </w:rPr>
            </w:pPr>
            <w:r>
              <w:rPr>
                <w:w w:val="105"/>
                <w:sz w:val="15"/>
              </w:rPr>
              <w:t>General</w:t>
            </w:r>
          </w:p>
        </w:tc>
        <w:tc>
          <w:tcPr>
            <w:tcW w:w="1508" w:type="dxa"/>
          </w:tcPr>
          <w:p w14:paraId="05B6BB75" w14:textId="77777777" w:rsidR="00B031E6" w:rsidRDefault="00B031E6" w:rsidP="00CC17CD">
            <w:pPr>
              <w:pStyle w:val="TableParagraph"/>
              <w:rPr>
                <w:sz w:val="15"/>
              </w:rPr>
            </w:pPr>
            <w:r>
              <w:rPr>
                <w:w w:val="105"/>
                <w:sz w:val="15"/>
              </w:rPr>
              <w:t>N/A</w:t>
            </w:r>
          </w:p>
        </w:tc>
        <w:tc>
          <w:tcPr>
            <w:tcW w:w="1793" w:type="dxa"/>
          </w:tcPr>
          <w:p w14:paraId="4E4224D6" w14:textId="77777777" w:rsidR="00B031E6" w:rsidRDefault="00B031E6" w:rsidP="00CC17CD">
            <w:pPr>
              <w:pStyle w:val="TableParagraph"/>
              <w:spacing w:line="254" w:lineRule="auto"/>
              <w:ind w:right="104"/>
              <w:rPr>
                <w:sz w:val="15"/>
              </w:rPr>
            </w:pPr>
            <w:r>
              <w:rPr>
                <w:w w:val="105"/>
                <w:sz w:val="15"/>
              </w:rPr>
              <w:t>During testing, observe and abnormalities in ride and handling of vehicle</w:t>
            </w:r>
          </w:p>
        </w:tc>
        <w:tc>
          <w:tcPr>
            <w:tcW w:w="986" w:type="dxa"/>
          </w:tcPr>
          <w:p w14:paraId="5A8BFB75" w14:textId="77777777" w:rsidR="00B031E6" w:rsidRDefault="00B031E6" w:rsidP="00CC17CD">
            <w:pPr>
              <w:pStyle w:val="TableParagraph"/>
              <w:ind w:right="316"/>
              <w:jc w:val="right"/>
              <w:rPr>
                <w:sz w:val="15"/>
              </w:rPr>
            </w:pPr>
            <w:r>
              <w:rPr>
                <w:w w:val="105"/>
                <w:sz w:val="15"/>
              </w:rPr>
              <w:t>Pass/Fail</w:t>
            </w:r>
          </w:p>
        </w:tc>
        <w:tc>
          <w:tcPr>
            <w:tcW w:w="968" w:type="dxa"/>
          </w:tcPr>
          <w:p w14:paraId="473AAFEA" w14:textId="77777777" w:rsidR="00B031E6" w:rsidRDefault="00B031E6" w:rsidP="00CC17CD"/>
        </w:tc>
        <w:tc>
          <w:tcPr>
            <w:tcW w:w="1644" w:type="dxa"/>
          </w:tcPr>
          <w:p w14:paraId="317B79E0" w14:textId="77777777" w:rsidR="00B031E6" w:rsidRDefault="00B031E6" w:rsidP="00CC17CD"/>
        </w:tc>
      </w:tr>
    </w:tbl>
    <w:p w14:paraId="2906A50D" w14:textId="77777777" w:rsidR="00B031E6" w:rsidRDefault="00B031E6" w:rsidP="00B031E6">
      <w:pPr>
        <w:pStyle w:val="BodyText"/>
        <w:rPr>
          <w:b/>
          <w:i/>
          <w:sz w:val="20"/>
        </w:rPr>
      </w:pPr>
    </w:p>
    <w:p w14:paraId="7EF69E17" w14:textId="77777777" w:rsidR="00B031E6" w:rsidRDefault="00B031E6" w:rsidP="00B031E6">
      <w:pPr>
        <w:pStyle w:val="BodyText"/>
        <w:rPr>
          <w:b/>
          <w:i/>
          <w:sz w:val="20"/>
        </w:rPr>
      </w:pPr>
    </w:p>
    <w:p w14:paraId="561BC54D" w14:textId="77777777" w:rsidR="00B031E6" w:rsidRDefault="00B031E6" w:rsidP="00B031E6">
      <w:pPr>
        <w:pStyle w:val="BodyText"/>
        <w:rPr>
          <w:b/>
          <w:i/>
          <w:sz w:val="20"/>
        </w:rPr>
      </w:pPr>
    </w:p>
    <w:p w14:paraId="026CF903" w14:textId="77777777" w:rsidR="00B031E6" w:rsidRDefault="00B031E6" w:rsidP="00B031E6">
      <w:pPr>
        <w:pStyle w:val="BodyText"/>
        <w:rPr>
          <w:b/>
          <w:i/>
          <w:sz w:val="20"/>
        </w:rPr>
      </w:pPr>
    </w:p>
    <w:p w14:paraId="299999FE" w14:textId="77777777" w:rsidR="00B031E6" w:rsidRDefault="00B031E6" w:rsidP="00B031E6">
      <w:pPr>
        <w:pStyle w:val="BodyText"/>
        <w:tabs>
          <w:tab w:val="left" w:pos="5614"/>
        </w:tabs>
        <w:spacing w:before="165"/>
        <w:ind w:left="1040"/>
      </w:pPr>
      <w:r>
        <w:lastRenderedPageBreak/>
        <w:t>Signature and</w:t>
      </w:r>
      <w:r>
        <w:rPr>
          <w:spacing w:val="-1"/>
        </w:rPr>
        <w:t xml:space="preserve"> </w:t>
      </w:r>
      <w:r>
        <w:t>Title</w:t>
      </w:r>
      <w:r>
        <w:tab/>
        <w:t>Date</w:t>
      </w:r>
    </w:p>
    <w:p w14:paraId="7411CAA6" w14:textId="77777777" w:rsidR="00B031E6" w:rsidRDefault="00B031E6" w:rsidP="00B031E6">
      <w:pPr>
        <w:pStyle w:val="Heading1"/>
        <w:pBdr>
          <w:bottom w:val="single" w:sz="4" w:space="0" w:color="auto"/>
        </w:pBdr>
      </w:pPr>
    </w:p>
    <w:p w14:paraId="69982702" w14:textId="77777777" w:rsidR="00B031E6" w:rsidRDefault="00B031E6" w:rsidP="00B031E6">
      <w:pPr>
        <w:pStyle w:val="Heading1"/>
        <w:pBdr>
          <w:bottom w:val="single" w:sz="4" w:space="0" w:color="auto"/>
        </w:pBdr>
      </w:pPr>
    </w:p>
    <w:p w14:paraId="0D1D565D" w14:textId="77777777" w:rsidR="00B031E6" w:rsidRDefault="00B031E6" w:rsidP="00B031E6">
      <w:pPr>
        <w:pStyle w:val="Heading1"/>
        <w:pBdr>
          <w:bottom w:val="single" w:sz="4" w:space="0" w:color="auto"/>
        </w:pBdr>
      </w:pPr>
    </w:p>
    <w:p w14:paraId="3986F112" w14:textId="77777777" w:rsidR="00B031E6" w:rsidRDefault="00B031E6" w:rsidP="00B031E6">
      <w:pPr>
        <w:pStyle w:val="Heading1"/>
        <w:pBdr>
          <w:bottom w:val="single" w:sz="4" w:space="0" w:color="auto"/>
        </w:pBdr>
      </w:pPr>
    </w:p>
    <w:p w14:paraId="3E0622DF" w14:textId="508F01B0" w:rsidR="00CD4E2A" w:rsidRDefault="00CD4E2A" w:rsidP="00CD4E2A">
      <w:pPr>
        <w:pStyle w:val="Heading1"/>
        <w:rPr>
          <w:rFonts w:cs="Arial"/>
          <w:szCs w:val="26"/>
        </w:rPr>
      </w:pPr>
      <w:r>
        <w:t>Attachment C - Post-</w:t>
      </w:r>
      <w:r w:rsidRPr="0002329F">
        <w:t>Deliver</w:t>
      </w:r>
      <w:r>
        <w:t>y Buy America Audit Certifications</w:t>
      </w:r>
    </w:p>
    <w:p w14:paraId="59D3E17B" w14:textId="77777777" w:rsidR="00130BE9" w:rsidRDefault="00130BE9" w:rsidP="00494907">
      <w:pPr>
        <w:pStyle w:val="BodyText"/>
        <w:rPr>
          <w:u w:color="000000"/>
        </w:rPr>
      </w:pPr>
    </w:p>
    <w:p w14:paraId="439B6FA9" w14:textId="3D178913" w:rsidR="001A64AD" w:rsidRDefault="00370BA5" w:rsidP="00494907">
      <w:pPr>
        <w:pStyle w:val="BodyText"/>
        <w:rPr>
          <w:rFonts w:ascii="Segoe UI" w:eastAsia="Times New Roman" w:hAnsi="Segoe UI" w:cs="Segoe UI"/>
          <w:b/>
          <w:color w:val="FF0000"/>
          <w:sz w:val="32"/>
          <w:szCs w:val="32"/>
        </w:rPr>
      </w:pPr>
      <w:r w:rsidRPr="00253320">
        <w:rPr>
          <w:rFonts w:ascii="Segoe UI" w:eastAsia="Times New Roman" w:hAnsi="Segoe UI" w:cs="Segoe UI"/>
          <w:b/>
          <w:color w:val="FF0000"/>
          <w:sz w:val="32"/>
          <w:szCs w:val="32"/>
        </w:rPr>
        <w:t>Attach additional sheets that list the Buy America location and domestic content by component to this document package. This will be provided to you by the vendor</w:t>
      </w:r>
      <w:r w:rsidR="00253320">
        <w:rPr>
          <w:rFonts w:ascii="Segoe UI" w:eastAsia="Times New Roman" w:hAnsi="Segoe UI" w:cs="Segoe UI"/>
          <w:b/>
          <w:color w:val="FF0000"/>
          <w:sz w:val="32"/>
          <w:szCs w:val="32"/>
        </w:rPr>
        <w:t>/manufacturer</w:t>
      </w:r>
      <w:r w:rsidRPr="00253320">
        <w:rPr>
          <w:rFonts w:ascii="Segoe UI" w:eastAsia="Times New Roman" w:hAnsi="Segoe UI" w:cs="Segoe UI"/>
          <w:b/>
          <w:color w:val="FF0000"/>
          <w:sz w:val="32"/>
          <w:szCs w:val="32"/>
        </w:rPr>
        <w:t>.</w:t>
      </w:r>
    </w:p>
    <w:p w14:paraId="27953061" w14:textId="77777777" w:rsidR="003A27FA" w:rsidRPr="00253320" w:rsidRDefault="003A27FA" w:rsidP="00494907">
      <w:pPr>
        <w:pStyle w:val="BodyText"/>
        <w:rPr>
          <w:rFonts w:ascii="Segoe UI" w:eastAsia="Times New Roman" w:hAnsi="Segoe UI" w:cs="Segoe UI"/>
          <w:b/>
          <w:color w:val="FF0000"/>
          <w:sz w:val="32"/>
          <w:szCs w:val="32"/>
        </w:rPr>
      </w:pPr>
    </w:p>
    <w:p w14:paraId="587318C5" w14:textId="3AB5B932" w:rsidR="00370BA5" w:rsidRPr="00253320" w:rsidRDefault="00370BA5" w:rsidP="00253320">
      <w:pPr>
        <w:spacing w:line="276" w:lineRule="auto"/>
        <w:rPr>
          <w:rFonts w:ascii="Segoe UI" w:eastAsia="Times New Roman" w:hAnsi="Segoe UI" w:cs="Segoe UI"/>
          <w:highlight w:val="yellow"/>
        </w:rPr>
      </w:pPr>
      <w:r w:rsidRPr="00253320">
        <w:rPr>
          <w:rFonts w:ascii="Segoe UI" w:eastAsia="Times New Roman" w:hAnsi="Segoe UI" w:cs="Segoe UI"/>
          <w:highlight w:val="yellow"/>
        </w:rPr>
        <w:t>Date:____________________________</w:t>
      </w:r>
      <w:r w:rsidR="00CC17CD" w:rsidRPr="00253320">
        <w:rPr>
          <w:rFonts w:ascii="Segoe UI" w:eastAsia="Times New Roman" w:hAnsi="Segoe UI" w:cs="Segoe UI"/>
          <w:highlight w:val="yellow"/>
        </w:rPr>
        <w:t>______________</w:t>
      </w:r>
      <w:r w:rsidR="00253320" w:rsidRPr="00253320">
        <w:rPr>
          <w:rFonts w:ascii="Segoe UI" w:eastAsia="Times New Roman" w:hAnsi="Segoe UI" w:cs="Segoe UI"/>
        </w:rPr>
        <w:t xml:space="preserve">    </w:t>
      </w:r>
      <w:r w:rsidR="00253320">
        <w:rPr>
          <w:rFonts w:ascii="Segoe UI" w:eastAsia="Times New Roman" w:hAnsi="Segoe UI" w:cs="Segoe UI"/>
          <w:highlight w:val="yellow"/>
        </w:rPr>
        <w:t>Contract/Purchase Order:________________________</w:t>
      </w:r>
      <w:r w:rsidRPr="00253320">
        <w:rPr>
          <w:rFonts w:ascii="Segoe UI" w:eastAsia="Times New Roman" w:hAnsi="Segoe UI" w:cs="Segoe UI"/>
          <w:highlight w:val="yellow"/>
        </w:rPr>
        <w:t>_</w:t>
      </w:r>
      <w:r w:rsidRPr="00253320">
        <w:rPr>
          <w:rFonts w:ascii="Segoe UI" w:eastAsia="Times New Roman" w:hAnsi="Segoe UI" w:cs="Segoe UI"/>
        </w:rPr>
        <w:tab/>
        <w:t xml:space="preserve"> </w:t>
      </w:r>
      <w:r w:rsidRPr="00253320">
        <w:rPr>
          <w:rFonts w:ascii="Segoe UI" w:eastAsia="Times New Roman" w:hAnsi="Segoe UI" w:cs="Segoe UI"/>
        </w:rPr>
        <w:tab/>
      </w:r>
    </w:p>
    <w:p w14:paraId="528A17C7" w14:textId="3042E175" w:rsidR="00370BA5" w:rsidRPr="00253320" w:rsidRDefault="00370BA5" w:rsidP="00253320">
      <w:pPr>
        <w:spacing w:line="276" w:lineRule="auto"/>
        <w:rPr>
          <w:rFonts w:ascii="Segoe UI" w:eastAsia="Times New Roman" w:hAnsi="Segoe UI" w:cs="Segoe UI"/>
          <w:highlight w:val="yellow"/>
        </w:rPr>
      </w:pPr>
      <w:r w:rsidRPr="00253320">
        <w:rPr>
          <w:rFonts w:ascii="Segoe UI" w:eastAsia="Times New Roman" w:hAnsi="Segoe UI" w:cs="Segoe UI"/>
          <w:highlight w:val="yellow"/>
        </w:rPr>
        <w:t>Supplier Authorized Signature:________________________________________</w:t>
      </w:r>
      <w:r w:rsidR="00CC17CD" w:rsidRPr="00253320">
        <w:rPr>
          <w:rFonts w:ascii="Segoe UI" w:eastAsia="Times New Roman" w:hAnsi="Segoe UI" w:cs="Segoe UI"/>
          <w:highlight w:val="yellow"/>
        </w:rPr>
        <w:t>_____________</w:t>
      </w:r>
      <w:r w:rsidR="00253320">
        <w:rPr>
          <w:rFonts w:ascii="Segoe UI" w:eastAsia="Times New Roman" w:hAnsi="Segoe UI" w:cs="Segoe UI"/>
          <w:highlight w:val="yellow"/>
        </w:rPr>
        <w:t>_____________________</w:t>
      </w:r>
      <w:r w:rsidR="00CC17CD" w:rsidRPr="00253320">
        <w:rPr>
          <w:rFonts w:ascii="Segoe UI" w:eastAsia="Times New Roman" w:hAnsi="Segoe UI" w:cs="Segoe UI"/>
          <w:highlight w:val="yellow"/>
        </w:rPr>
        <w:t>___</w:t>
      </w:r>
    </w:p>
    <w:p w14:paraId="16BF21CF" w14:textId="01ABA0C2" w:rsidR="00370BA5" w:rsidRPr="00253320" w:rsidRDefault="00370BA5" w:rsidP="00253320">
      <w:pPr>
        <w:spacing w:line="276" w:lineRule="auto"/>
        <w:rPr>
          <w:rFonts w:ascii="Segoe UI" w:eastAsia="Times New Roman" w:hAnsi="Segoe UI" w:cs="Segoe UI"/>
        </w:rPr>
      </w:pPr>
      <w:r w:rsidRPr="00253320">
        <w:rPr>
          <w:rFonts w:ascii="Segoe UI" w:eastAsia="Times New Roman" w:hAnsi="Segoe UI" w:cs="Segoe UI"/>
          <w:highlight w:val="yellow"/>
        </w:rPr>
        <w:t>Print Name:____________________________________________________</w:t>
      </w:r>
      <w:r w:rsidR="00CC17CD" w:rsidRPr="00253320">
        <w:rPr>
          <w:rFonts w:ascii="Segoe UI" w:eastAsia="Times New Roman" w:hAnsi="Segoe UI" w:cs="Segoe UI"/>
          <w:highlight w:val="yellow"/>
        </w:rPr>
        <w:t>___________________</w:t>
      </w:r>
      <w:r w:rsidRPr="00253320">
        <w:rPr>
          <w:rFonts w:ascii="Segoe UI" w:eastAsia="Times New Roman" w:hAnsi="Segoe UI" w:cs="Segoe UI"/>
          <w:highlight w:val="yellow"/>
        </w:rPr>
        <w:t>__</w:t>
      </w:r>
      <w:r w:rsidR="00253320">
        <w:rPr>
          <w:rFonts w:ascii="Segoe UI" w:eastAsia="Times New Roman" w:hAnsi="Segoe UI" w:cs="Segoe UI"/>
          <w:highlight w:val="yellow"/>
        </w:rPr>
        <w:t>_____________________</w:t>
      </w:r>
      <w:r w:rsidRPr="00253320">
        <w:rPr>
          <w:rFonts w:ascii="Segoe UI" w:eastAsia="Times New Roman" w:hAnsi="Segoe UI" w:cs="Segoe UI"/>
          <w:highlight w:val="yellow"/>
        </w:rPr>
        <w:t>___</w:t>
      </w:r>
      <w:r w:rsidRPr="00253320">
        <w:rPr>
          <w:rFonts w:ascii="Segoe UI" w:eastAsia="Times New Roman" w:hAnsi="Segoe UI" w:cs="Segoe UI"/>
        </w:rPr>
        <w:tab/>
      </w:r>
    </w:p>
    <w:p w14:paraId="688E87C2" w14:textId="4F805A38" w:rsidR="00253320" w:rsidRPr="00253320" w:rsidRDefault="00253320" w:rsidP="00253320">
      <w:pPr>
        <w:spacing w:line="276" w:lineRule="auto"/>
        <w:rPr>
          <w:rFonts w:ascii="Segoe UI" w:eastAsia="Times New Roman" w:hAnsi="Segoe UI" w:cs="Segoe UI"/>
          <w:highlight w:val="yellow"/>
        </w:rPr>
      </w:pPr>
      <w:r>
        <w:rPr>
          <w:rFonts w:ascii="Segoe UI" w:eastAsia="Times New Roman" w:hAnsi="Segoe UI" w:cs="Segoe UI"/>
          <w:highlight w:val="yellow"/>
        </w:rPr>
        <w:t>Address</w:t>
      </w:r>
      <w:r w:rsidR="00370BA5" w:rsidRPr="00253320">
        <w:rPr>
          <w:rFonts w:ascii="Segoe UI" w:eastAsia="Times New Roman" w:hAnsi="Segoe UI" w:cs="Segoe UI"/>
          <w:highlight w:val="yellow"/>
        </w:rPr>
        <w:t>:___________________________________________________________</w:t>
      </w:r>
      <w:r w:rsidR="00CC17CD" w:rsidRPr="00253320">
        <w:rPr>
          <w:rFonts w:ascii="Segoe UI" w:eastAsia="Times New Roman" w:hAnsi="Segoe UI" w:cs="Segoe UI"/>
          <w:highlight w:val="yellow"/>
        </w:rPr>
        <w:t>_________________</w:t>
      </w:r>
      <w:r>
        <w:rPr>
          <w:rFonts w:ascii="Segoe UI" w:eastAsia="Times New Roman" w:hAnsi="Segoe UI" w:cs="Segoe UI"/>
          <w:highlight w:val="yellow"/>
        </w:rPr>
        <w:t>_________________</w:t>
      </w:r>
      <w:r w:rsidR="00CC17CD" w:rsidRPr="00253320">
        <w:rPr>
          <w:rFonts w:ascii="Segoe UI" w:eastAsia="Times New Roman" w:hAnsi="Segoe UI" w:cs="Segoe UI"/>
          <w:highlight w:val="yellow"/>
        </w:rPr>
        <w:t>_____</w:t>
      </w:r>
      <w:r w:rsidR="00370BA5" w:rsidRPr="00253320">
        <w:rPr>
          <w:rFonts w:ascii="Segoe UI" w:eastAsia="Times New Roman" w:hAnsi="Segoe UI" w:cs="Segoe UI"/>
          <w:highlight w:val="yellow"/>
        </w:rPr>
        <w:t>___</w:t>
      </w:r>
    </w:p>
    <w:p w14:paraId="1A281289" w14:textId="2CFE81E6" w:rsidR="00253320" w:rsidRDefault="00253320" w:rsidP="00253320">
      <w:pPr>
        <w:spacing w:line="276" w:lineRule="auto"/>
        <w:rPr>
          <w:rFonts w:ascii="Segoe UI" w:eastAsia="Times New Roman" w:hAnsi="Segoe UI" w:cs="Segoe UI"/>
        </w:rPr>
      </w:pPr>
      <w:r>
        <w:rPr>
          <w:rFonts w:ascii="Segoe UI" w:eastAsia="Times New Roman" w:hAnsi="Segoe UI" w:cs="Segoe UI"/>
          <w:highlight w:val="yellow"/>
        </w:rPr>
        <w:t>Email</w:t>
      </w:r>
      <w:r w:rsidR="00CC17CD" w:rsidRPr="00253320">
        <w:rPr>
          <w:rFonts w:ascii="Segoe UI" w:eastAsia="Times New Roman" w:hAnsi="Segoe UI" w:cs="Segoe UI"/>
          <w:highlight w:val="yellow"/>
        </w:rPr>
        <w:t>:_____________________________________________________________</w:t>
      </w:r>
      <w:r>
        <w:rPr>
          <w:rFonts w:ascii="Segoe UI" w:eastAsia="Times New Roman" w:hAnsi="Segoe UI" w:cs="Segoe UI"/>
          <w:highlight w:val="yellow"/>
        </w:rPr>
        <w:t>_________________________________________</w:t>
      </w:r>
      <w:r w:rsidR="00CC17CD" w:rsidRPr="00253320">
        <w:rPr>
          <w:rFonts w:ascii="Segoe UI" w:eastAsia="Times New Roman" w:hAnsi="Segoe UI" w:cs="Segoe UI"/>
          <w:highlight w:val="yellow"/>
        </w:rPr>
        <w:t>__</w:t>
      </w:r>
      <w:r w:rsidR="00370BA5" w:rsidRPr="00253320">
        <w:rPr>
          <w:rFonts w:ascii="Segoe UI" w:eastAsia="Times New Roman" w:hAnsi="Segoe UI" w:cs="Segoe UI"/>
        </w:rPr>
        <w:tab/>
      </w:r>
    </w:p>
    <w:p w14:paraId="5C299E94" w14:textId="5A39E632" w:rsidR="00CC17CD" w:rsidRDefault="00253320" w:rsidP="00253320">
      <w:pPr>
        <w:rPr>
          <w:rFonts w:ascii="Segoe UI" w:eastAsia="Times New Roman" w:hAnsi="Segoe UI" w:cs="Segoe UI"/>
        </w:rPr>
      </w:pPr>
      <w:r w:rsidRPr="00253320">
        <w:rPr>
          <w:rFonts w:ascii="Segoe UI" w:eastAsia="Times New Roman" w:hAnsi="Segoe UI" w:cs="Segoe UI"/>
          <w:highlight w:val="yellow"/>
        </w:rPr>
        <w:t>Phone:_______________________________________</w:t>
      </w:r>
      <w:r>
        <w:rPr>
          <w:rFonts w:ascii="Segoe UI" w:eastAsia="Times New Roman" w:hAnsi="Segoe UI" w:cs="Segoe UI"/>
        </w:rPr>
        <w:t xml:space="preserve">      </w:t>
      </w:r>
      <w:r w:rsidRPr="00253320">
        <w:rPr>
          <w:rFonts w:ascii="Segoe UI" w:eastAsia="Times New Roman" w:hAnsi="Segoe UI" w:cs="Segoe UI"/>
          <w:highlight w:val="yellow"/>
        </w:rPr>
        <w:t>Fax:________________________________________________________</w:t>
      </w:r>
      <w:r w:rsidR="00370BA5" w:rsidRPr="00253320">
        <w:rPr>
          <w:rFonts w:ascii="Segoe UI" w:eastAsia="Times New Roman" w:hAnsi="Segoe UI" w:cs="Segoe UI"/>
        </w:rPr>
        <w:t xml:space="preserve"> </w:t>
      </w:r>
    </w:p>
    <w:p w14:paraId="0D1FB2FF" w14:textId="7068192E" w:rsidR="00253320" w:rsidRDefault="003A27FA" w:rsidP="00253320">
      <w:pPr>
        <w:spacing w:before="240"/>
        <w:rPr>
          <w:rFonts w:ascii="Segoe UI" w:eastAsia="Times New Roman" w:hAnsi="Segoe UI" w:cs="Segoe UI"/>
          <w:sz w:val="27"/>
          <w:szCs w:val="27"/>
        </w:rPr>
      </w:pPr>
      <w:r>
        <w:rPr>
          <w:rFonts w:ascii="Segoe UI" w:eastAsia="Times New Roman" w:hAnsi="Segoe UI" w:cs="Segoe UI"/>
          <w:noProof/>
          <w:sz w:val="27"/>
          <w:szCs w:val="27"/>
        </w:rPr>
        <mc:AlternateContent>
          <mc:Choice Requires="wps">
            <w:drawing>
              <wp:anchor distT="0" distB="0" distL="114300" distR="114300" simplePos="0" relativeHeight="251708928" behindDoc="0" locked="0" layoutInCell="1" allowOverlap="1" wp14:anchorId="107D2319" wp14:editId="27EE98D3">
                <wp:simplePos x="0" y="0"/>
                <wp:positionH relativeFrom="column">
                  <wp:posOffset>6751320</wp:posOffset>
                </wp:positionH>
                <wp:positionV relativeFrom="paragraph">
                  <wp:posOffset>206375</wp:posOffset>
                </wp:positionV>
                <wp:extent cx="30480" cy="4823460"/>
                <wp:effectExtent l="57150" t="19050" r="64770" b="91440"/>
                <wp:wrapNone/>
                <wp:docPr id="226" name="Straight Connector 226"/>
                <wp:cNvGraphicFramePr/>
                <a:graphic xmlns:a="http://schemas.openxmlformats.org/drawingml/2006/main">
                  <a:graphicData uri="http://schemas.microsoft.com/office/word/2010/wordprocessingShape">
                    <wps:wsp>
                      <wps:cNvCnPr/>
                      <wps:spPr>
                        <a:xfrm>
                          <a:off x="0" y="0"/>
                          <a:ext cx="30480" cy="48234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DF6B66" id="Straight Connector 22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6pt,16.25pt" to="534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WDwIAABgEAAAOAAAAZHJzL2Uyb0RvYy54bWysU02P2jAQvVfqf7B8L8kCRSgi7AG0vVQt&#10;KrvqebCdxJJjW2ND4N937NCUtreqHIzn0+/NvGyer71hF4VBO1vzp1nJmbLCSW3bmr+9vnxYcxYi&#10;WAnGWVXzmwr8efv+3WbwlZq7zhmpkFETG6rB17yL0VdFEUSneggz55WlYOOwh0gmtoVEGKh7b4p5&#10;Wa6KwaH06IQKgbz7Mci3uX/TKBG/Nk1QkZmaE7aYT8znKZ3FdgNVi+A7Le4w4B9Q9KAtPTq12kME&#10;dkb9V6teC3TBNXEmXF+4ptFCZQ7E5qn8g82xA68yFxpO8NOYwv9rK75cDsi0rPl8vuLMQk9LOkYE&#10;3XaR7Zy1NEKHLEVpVoMPFZXs7AHvVvAHTMSvDfbpnyixa57vbZqvukYmyLkol2tagqDIcj1fLFd5&#10;/sWvYo8hflKuZ+lSc6Ntog8VXD6HSA9S6s+U5LbuRRuTV2gsG4jDx2WZHgBSUmMg0rX3xC3YljMw&#10;LUlURMwtgzNapvLUKNzCziC7AKmExCXd8EqYOTMQIgWISP6lCRCE30oTnj2EbizOoXuasam1yiIk&#10;+Mlw56jw2MmBncwZvwFBI8AJstSJMCl6NOjJRCVb6OJ3HbsshjTSDBjb04Q4541+ML6DEcpinarv&#10;iMf0jH7CkK0HeEVa7rjOdDs5ectbzn6SX86/fypJ34823R8/6O0PAAAA//8DAFBLAwQUAAYACAAA&#10;ACEAf8JHt94AAAAMAQAADwAAAGRycy9kb3ducmV2LnhtbEyPMU/DMBCFdyT+g3VIbNRuqoYQ4lQI&#10;VImBhcLC5sZHEojPke2k4d9znWB8uk/vvlftFjeIGUPsPWlYrxQIpMbbnloN72/7mwJETIasGTyh&#10;hh+MsKsvLypTWn+iV5wPqRVcQrE0GrqUxlLK2HToTFz5EYlvnz44kziGVtpgTlzuBpkplUtneuIP&#10;nRnxscPm+zA5DR7nRqXhKWydHPdT/Hh5/lKF1tdXy8M9iIRL+oPhrM/qULPT0U9koxg4q3yTMath&#10;k21BnAmVFzzvqOH2LluDrCv5f0T9CwAA//8DAFBLAQItABQABgAIAAAAIQC2gziS/gAAAOEBAAAT&#10;AAAAAAAAAAAAAAAAAAAAAABbQ29udGVudF9UeXBlc10ueG1sUEsBAi0AFAAGAAgAAAAhADj9If/W&#10;AAAAlAEAAAsAAAAAAAAAAAAAAAAALwEAAF9yZWxzLy5yZWxzUEsBAi0AFAAGAAgAAAAhAOkj/1YP&#10;AgAAGAQAAA4AAAAAAAAAAAAAAAAALgIAAGRycy9lMm9Eb2MueG1sUEsBAi0AFAAGAAgAAAAhAH/C&#10;R7feAAAADAEAAA8AAAAAAAAAAAAAAAAAaQQAAGRycy9kb3ducmV2LnhtbFBLBQYAAAAABAAEAPMA&#10;AAB0BQAAAAA=&#10;" strokecolor="windowText" strokeweight="2pt">
                <v:shadow on="t" color="black" opacity="24903f" origin=",.5" offset="0,.55556mm"/>
              </v:line>
            </w:pict>
          </mc:Fallback>
        </mc:AlternateContent>
      </w:r>
      <w:r>
        <w:rPr>
          <w:rFonts w:ascii="Segoe UI" w:eastAsia="Times New Roman" w:hAnsi="Segoe UI" w:cs="Segoe UI"/>
          <w:noProof/>
          <w:sz w:val="27"/>
          <w:szCs w:val="27"/>
        </w:rPr>
        <mc:AlternateContent>
          <mc:Choice Requires="wps">
            <w:drawing>
              <wp:anchor distT="0" distB="0" distL="114300" distR="114300" simplePos="0" relativeHeight="251706880" behindDoc="0" locked="0" layoutInCell="1" allowOverlap="1" wp14:anchorId="6E27AEF5" wp14:editId="1EA71D22">
                <wp:simplePos x="0" y="0"/>
                <wp:positionH relativeFrom="column">
                  <wp:posOffset>-297180</wp:posOffset>
                </wp:positionH>
                <wp:positionV relativeFrom="paragraph">
                  <wp:posOffset>217805</wp:posOffset>
                </wp:positionV>
                <wp:extent cx="38100" cy="4823460"/>
                <wp:effectExtent l="57150" t="19050" r="57150" b="91440"/>
                <wp:wrapNone/>
                <wp:docPr id="225" name="Straight Connector 225"/>
                <wp:cNvGraphicFramePr/>
                <a:graphic xmlns:a="http://schemas.openxmlformats.org/drawingml/2006/main">
                  <a:graphicData uri="http://schemas.microsoft.com/office/word/2010/wordprocessingShape">
                    <wps:wsp>
                      <wps:cNvCnPr/>
                      <wps:spPr>
                        <a:xfrm>
                          <a:off x="0" y="0"/>
                          <a:ext cx="38100" cy="48234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13146A" id="Straight Connector 225"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23.4pt,17.15pt" to="-20.4pt,3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N/vwEAAL8DAAAOAAAAZHJzL2Uyb0RvYy54bWysU01v2zAMvQ/YfxB0X/zRrgiMOD2k2C7D&#10;FqzrD1BlKhamL1Ba7Pz7UUriDtvQw7ALLYp8JN8TvbmfrWFHwKi963mzqjkDJ/2g3aHnT98+vFtz&#10;FpNwgzDeQc9PEPn99u2bzRQ6aP3ozQDIqIiL3RR6PqYUuqqKcgQr4soHcBRUHq1I5OKhGlBMVN2a&#10;qq3ru2ryOAT0EmKk24dzkG9LfaVApi9KRUjM9JxmS8Visc/ZVtuN6A4owqjlZQzxD1NYoR01XUo9&#10;iCTYD9R/lLJaoo9epZX0tvJKaQmFA7Fp6t/YPI4iQOFC4sSwyBT/X1n5+bhHpoeet+17zpyw9EiP&#10;CYU+jIntvHMkoUeWo6TVFGJHkJ3b48WLYY+Z+KzQ5i9RYnPR97ToC3Niki5v1k1NjyApcrtub27v&#10;iv7VCzhgTB/BW5YPPTfaZfqiE8dPMVFDSr2mkJOHObcvp3QykJON+wqKKFHDtqDLMsHOIDsKWoPh&#10;e5OpUK2SmSFKG7OA6tdBl9wMg7JgC7B5Hbhkl47epQVotfP4N3Car6Oqc/6V9Zlrpv3sh1N5jCIH&#10;bUlhdtnovIa/+gX+8t9tfwIAAP//AwBQSwMEFAAGAAgAAAAhAKPXaXvfAAAACgEAAA8AAABkcnMv&#10;ZG93bnJldi54bWxMj81OwzAQhO9IvIO1SFxQ6kBCf0KcCiE4IPVCQZy38eJExOsodhvz9pgTPe7s&#10;aOabehvtIE40+d6xgttFDoK4dbpno+Dj/SVbg/ABWePgmBT8kIdtc3lRY6XdzG902gcjUgj7ChV0&#10;IYyVlL7tyKJfuJE4/b7cZDGkczJSTzincDvIuzxfSos9p4YOR3rqqP3eH62CNsp40z1rM5vVq96h&#10;X3/K+51S11fx8QFEoBj+zfCHn9ChSUwHd2TtxaAgK5cJPSgoygJEMmRlnoSDgtWm2IBsank+ofkF&#10;AAD//wMAUEsBAi0AFAAGAAgAAAAhALaDOJL+AAAA4QEAABMAAAAAAAAAAAAAAAAAAAAAAFtDb250&#10;ZW50X1R5cGVzXS54bWxQSwECLQAUAAYACAAAACEAOP0h/9YAAACUAQAACwAAAAAAAAAAAAAAAAAv&#10;AQAAX3JlbHMvLnJlbHNQSwECLQAUAAYACAAAACEARZ1Tf78BAAC/AwAADgAAAAAAAAAAAAAAAAAu&#10;AgAAZHJzL2Uyb0RvYy54bWxQSwECLQAUAAYACAAAACEAo9dpe98AAAAKAQAADwAAAAAAAAAAAAAA&#10;AAAZBAAAZHJzL2Rvd25yZXYueG1sUEsFBgAAAAAEAAQA8wAAACUFAAAAAA==&#10;" strokecolor="black [3200]" strokeweight="2pt">
                <v:shadow on="t" color="black" opacity="24903f" origin=",.5" offset="0,.55556mm"/>
              </v:line>
            </w:pict>
          </mc:Fallback>
        </mc:AlternateContent>
      </w:r>
      <w:r>
        <w:rPr>
          <w:rFonts w:ascii="Segoe UI" w:eastAsia="Times New Roman" w:hAnsi="Segoe UI" w:cs="Segoe UI"/>
          <w:noProof/>
          <w:sz w:val="27"/>
          <w:szCs w:val="27"/>
        </w:rPr>
        <mc:AlternateContent>
          <mc:Choice Requires="wps">
            <w:drawing>
              <wp:anchor distT="0" distB="0" distL="114300" distR="114300" simplePos="0" relativeHeight="251703808" behindDoc="0" locked="0" layoutInCell="1" allowOverlap="1" wp14:anchorId="12DEA433" wp14:editId="7EE2EFD4">
                <wp:simplePos x="0" y="0"/>
                <wp:positionH relativeFrom="column">
                  <wp:posOffset>-297180</wp:posOffset>
                </wp:positionH>
                <wp:positionV relativeFrom="paragraph">
                  <wp:posOffset>217805</wp:posOffset>
                </wp:positionV>
                <wp:extent cx="7048500" cy="0"/>
                <wp:effectExtent l="38100" t="38100" r="76200" b="95250"/>
                <wp:wrapNone/>
                <wp:docPr id="31" name="Straight Connector 31"/>
                <wp:cNvGraphicFramePr/>
                <a:graphic xmlns:a="http://schemas.openxmlformats.org/drawingml/2006/main">
                  <a:graphicData uri="http://schemas.microsoft.com/office/word/2010/wordprocessingShape">
                    <wps:wsp>
                      <wps:cNvCnPr/>
                      <wps:spPr>
                        <a:xfrm flipV="1">
                          <a:off x="0" y="0"/>
                          <a:ext cx="7048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63DE" id="Straight Connector 31"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7.15pt" to="531.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11wQEAAMMDAAAOAAAAZHJzL2Uyb0RvYy54bWysU02P0zAQvSPxHyzfadLytYqa7qEruCCo&#10;2IW71xk3FrbHGpt+/HvGThsQXwfExcp45r2Z9zxZ3568EwegZDH0crlopYCgcbBh38tPD2+e3UiR&#10;sgqDchigl2dI8nbz9Mn6GDtY4YhuABJMElJ3jL0cc45d0yQ9gldpgRECJw2SV5lD2jcDqSOze9es&#10;2vZVc0QaIqGGlPj2bkrKTeU3BnT+YEyCLFwvebZcT6rnYzmbzVp1e1JxtPoyhvqHKbyygZvOVHcq&#10;K/GV7C9U3mrChCYvNPoGjbEaqgZWs2x/UnM/qghVC5uT4mxT+n+0+v1hR8IOvXy+lCIoz290n0nZ&#10;/ZjFFkNgB5EEJ9mpY0wdA7ZhR5coxR0V2SdDXhhn42degmoESxOn6vN59hlOWWi+fN2+uHnZ8nPo&#10;a66ZKApVpJTfAnpRPnrpbCgWqE4d3qXMbbn0WsJBGWkaon7ls4NS7MJHMCyLm60qui4UbB2Jg+JV&#10;GL5UQcxVKwvEWOdmUPt30KW2wKAu2QycxP+x21xdO2LIM9DbgPS7rvl0HdVM9VfVk9Yi+xGHc32S&#10;agdvSnXpstVlFX+MK/z7v7f5BgAA//8DAFBLAwQUAAYACAAAACEA5gEZs98AAAAKAQAADwAAAGRy&#10;cy9kb3ducmV2LnhtbEyPwW7CMBBE75X6D9ZW6g2cEhShNA5CSCA4oYYe2puJlzgiXke2A+nfY9RD&#10;e9zZ0cybYjmajl3R+daSgLdpAgyptqqlRsDncTNZAPNBkpKdJRTwgx6W5fNTIXNlb/SB1yo0LIaQ&#10;z6UAHUKfc+5rjUb6qe2R4u9snZEhnq7hyslbDDcdnyVJxo1sKTZo2eNaY32pBiNgt3f2orerKiy+&#10;h83huG+/ztVaiNeXcfUOLOAY/szwwI/oUEamkx1IedYJmMyziB4EpPMU2MOQZOkM2OlX4WXB/08o&#10;7wAAAP//AwBQSwECLQAUAAYACAAAACEAtoM4kv4AAADhAQAAEwAAAAAAAAAAAAAAAAAAAAAAW0Nv&#10;bnRlbnRfVHlwZXNdLnhtbFBLAQItABQABgAIAAAAIQA4/SH/1gAAAJQBAAALAAAAAAAAAAAAAAAA&#10;AC8BAABfcmVscy8ucmVsc1BLAQItABQABgAIAAAAIQD3eH11wQEAAMMDAAAOAAAAAAAAAAAAAAAA&#10;AC4CAABkcnMvZTJvRG9jLnhtbFBLAQItABQABgAIAAAAIQDmARmz3wAAAAoBAAAPAAAAAAAAAAAA&#10;AAAAABsEAABkcnMvZG93bnJldi54bWxQSwUGAAAAAAQABADzAAAAJwUAAAAA&#10;" strokecolor="black [3200]" strokeweight="2pt">
                <v:shadow on="t" color="black" opacity="24903f" origin=",.5" offset="0,.55556mm"/>
              </v:line>
            </w:pict>
          </mc:Fallback>
        </mc:AlternateContent>
      </w:r>
    </w:p>
    <w:p w14:paraId="6D0F0A08" w14:textId="64356B73" w:rsidR="00CC17CD" w:rsidRPr="00F476E9" w:rsidRDefault="00CC17CD" w:rsidP="00CC17CD">
      <w:pPr>
        <w:jc w:val="center"/>
        <w:rPr>
          <w:rFonts w:ascii="Arial" w:eastAsia="Times New Roman" w:hAnsi="Arial" w:cs="Arial"/>
          <w:b/>
          <w:sz w:val="24"/>
          <w:szCs w:val="24"/>
          <w:u w:val="single"/>
        </w:rPr>
      </w:pPr>
      <w:r w:rsidRPr="00F476E9">
        <w:rPr>
          <w:rFonts w:ascii="Arial" w:eastAsia="Times New Roman" w:hAnsi="Arial" w:cs="Arial"/>
          <w:b/>
          <w:sz w:val="24"/>
          <w:szCs w:val="24"/>
          <w:u w:val="single"/>
        </w:rPr>
        <w:t>BUY AMERICA CONTENT CERTIFICATION</w:t>
      </w:r>
    </w:p>
    <w:p w14:paraId="382B3CA3" w14:textId="77777777" w:rsidR="00CC17CD" w:rsidRDefault="00CC17CD" w:rsidP="00CC17CD">
      <w:pPr>
        <w:jc w:val="center"/>
        <w:rPr>
          <w:rFonts w:ascii="Arial" w:eastAsia="Times New Roman" w:hAnsi="Arial" w:cs="Arial"/>
          <w:b/>
        </w:rPr>
      </w:pPr>
    </w:p>
    <w:p w14:paraId="6DC1FD79" w14:textId="7600F0FD" w:rsidR="00CC17CD" w:rsidRDefault="00CC17CD" w:rsidP="00253320">
      <w:pPr>
        <w:jc w:val="both"/>
        <w:rPr>
          <w:rFonts w:ascii="Arial" w:eastAsia="Times New Roman" w:hAnsi="Arial" w:cs="Arial"/>
          <w:b/>
          <w:sz w:val="19"/>
          <w:szCs w:val="19"/>
        </w:rPr>
      </w:pPr>
      <w:r w:rsidRPr="00253320">
        <w:rPr>
          <w:rFonts w:ascii="Arial" w:eastAsia="Times New Roman" w:hAnsi="Arial" w:cs="Arial"/>
          <w:b/>
          <w:sz w:val="19"/>
          <w:szCs w:val="19"/>
        </w:rPr>
        <w:t>This certifies the Supplier’s status of c</w:t>
      </w:r>
      <w:r w:rsidR="00253320" w:rsidRPr="00253320">
        <w:rPr>
          <w:rFonts w:ascii="Arial" w:eastAsia="Times New Roman" w:hAnsi="Arial" w:cs="Arial"/>
          <w:b/>
          <w:sz w:val="19"/>
          <w:szCs w:val="19"/>
        </w:rPr>
        <w:t>ompliance with FTA Buy America R</w:t>
      </w:r>
      <w:r w:rsidRPr="00253320">
        <w:rPr>
          <w:rFonts w:ascii="Arial" w:eastAsia="Times New Roman" w:hAnsi="Arial" w:cs="Arial"/>
          <w:b/>
          <w:sz w:val="19"/>
          <w:szCs w:val="19"/>
        </w:rPr>
        <w:t>egulations</w:t>
      </w:r>
      <w:r w:rsidR="00253320" w:rsidRPr="00253320">
        <w:rPr>
          <w:rFonts w:ascii="Arial" w:eastAsia="Times New Roman" w:hAnsi="Arial" w:cs="Arial"/>
          <w:b/>
          <w:sz w:val="19"/>
          <w:szCs w:val="19"/>
        </w:rPr>
        <w:t xml:space="preserve"> set forth in 49 CFR 661.11.</w:t>
      </w:r>
    </w:p>
    <w:p w14:paraId="6AB50E0F" w14:textId="77777777" w:rsidR="00253320" w:rsidRDefault="00253320" w:rsidP="00253320">
      <w:pPr>
        <w:jc w:val="both"/>
        <w:rPr>
          <w:rFonts w:ascii="Arial" w:eastAsia="Times New Roman" w:hAnsi="Arial" w:cs="Arial"/>
          <w:b/>
          <w:sz w:val="19"/>
          <w:szCs w:val="19"/>
        </w:rPr>
      </w:pPr>
    </w:p>
    <w:p w14:paraId="3EE941A5" w14:textId="6CA9195A" w:rsidR="00253320" w:rsidRPr="008723B6" w:rsidRDefault="008723B6" w:rsidP="008723B6">
      <w:pPr>
        <w:jc w:val="center"/>
        <w:rPr>
          <w:rFonts w:ascii="Segoe UI" w:eastAsia="Times New Roman" w:hAnsi="Segoe UI" w:cs="Segoe UI"/>
        </w:rPr>
      </w:pPr>
      <w:r>
        <w:rPr>
          <w:rFonts w:ascii="Segoe UI" w:eastAsia="Times New Roman" w:hAnsi="Segoe UI" w:cs="Segoe UI"/>
        </w:rPr>
        <w:t xml:space="preserve">For each component supplied for the Contract, the Supplier attests that </w:t>
      </w:r>
      <w:r w:rsidRPr="001A64AD">
        <w:rPr>
          <w:rFonts w:ascii="Segoe UI" w:eastAsia="Times New Roman" w:hAnsi="Segoe UI" w:cs="Segoe UI"/>
          <w:color w:val="FF0000"/>
        </w:rPr>
        <w:t>(C</w:t>
      </w:r>
      <w:r w:rsidRPr="001A64AD">
        <w:rPr>
          <w:rFonts w:ascii="Segoe UI" w:eastAsia="Times New Roman" w:hAnsi="Segoe UI" w:cs="Segoe UI"/>
          <w:color w:val="FF0000"/>
        </w:rPr>
        <w:tab/>
        <w:t>HECK ONE BOX):</w:t>
      </w:r>
    </w:p>
    <w:tbl>
      <w:tblPr>
        <w:tblStyle w:val="TableGrid"/>
        <w:tblpPr w:leftFromText="180" w:rightFromText="180" w:vertAnchor="text" w:horzAnchor="margin" w:tblpY="226"/>
        <w:tblW w:w="0" w:type="auto"/>
        <w:tblLook w:val="04A0" w:firstRow="1" w:lastRow="0" w:firstColumn="1" w:lastColumn="0" w:noHBand="0" w:noVBand="1"/>
      </w:tblPr>
      <w:tblGrid>
        <w:gridCol w:w="1525"/>
        <w:gridCol w:w="8689"/>
      </w:tblGrid>
      <w:tr w:rsidR="008723B6" w14:paraId="40B212F1" w14:textId="77777777" w:rsidTr="008723B6">
        <w:tc>
          <w:tcPr>
            <w:tcW w:w="1525" w:type="dxa"/>
          </w:tcPr>
          <w:p w14:paraId="0A773DA4" w14:textId="77777777" w:rsidR="008723B6" w:rsidRDefault="008723B6" w:rsidP="008723B6">
            <w:pPr>
              <w:spacing w:before="240" w:after="240" w:line="276" w:lineRule="auto"/>
              <w:rPr>
                <w:rFonts w:ascii="Arial" w:eastAsia="Times New Roman" w:hAnsi="Arial" w:cs="Arial"/>
              </w:rPr>
            </w:pPr>
          </w:p>
        </w:tc>
        <w:tc>
          <w:tcPr>
            <w:tcW w:w="8689" w:type="dxa"/>
          </w:tcPr>
          <w:p w14:paraId="1B84620B" w14:textId="3670B5BD" w:rsidR="008723B6" w:rsidRPr="008723B6" w:rsidRDefault="008723B6" w:rsidP="008723B6">
            <w:pPr>
              <w:spacing w:before="240" w:after="240" w:line="276" w:lineRule="auto"/>
              <w:rPr>
                <w:rFonts w:ascii="Segoe UI" w:eastAsia="Times New Roman" w:hAnsi="Segoe UI" w:cs="Segoe UI"/>
                <w:sz w:val="20"/>
                <w:szCs w:val="20"/>
              </w:rPr>
            </w:pPr>
            <w:r>
              <w:rPr>
                <w:rFonts w:ascii="Segoe UI" w:eastAsia="Times New Roman" w:hAnsi="Segoe UI" w:cs="Segoe UI"/>
                <w:sz w:val="20"/>
                <w:szCs w:val="20"/>
              </w:rPr>
              <w:t>The required percentage of subcomponents, by cost are of U.S. origin/manufacture, and is manufactured in the U.S.  The Supplier attest that the U.S. content of subcomponents, by cost is as indicated in attached documents. See 49 CFR 661.11(g).</w:t>
            </w:r>
          </w:p>
        </w:tc>
      </w:tr>
      <w:tr w:rsidR="008723B6" w14:paraId="61CC1A20" w14:textId="77777777" w:rsidTr="008723B6">
        <w:tc>
          <w:tcPr>
            <w:tcW w:w="1525" w:type="dxa"/>
          </w:tcPr>
          <w:p w14:paraId="0A8D8451" w14:textId="77777777" w:rsidR="008723B6" w:rsidRDefault="008723B6" w:rsidP="008723B6">
            <w:pPr>
              <w:spacing w:before="240" w:after="240" w:line="276" w:lineRule="auto"/>
              <w:rPr>
                <w:rFonts w:ascii="Arial" w:eastAsia="Times New Roman" w:hAnsi="Arial" w:cs="Arial"/>
              </w:rPr>
            </w:pPr>
          </w:p>
        </w:tc>
        <w:tc>
          <w:tcPr>
            <w:tcW w:w="8689" w:type="dxa"/>
          </w:tcPr>
          <w:p w14:paraId="7219C5F4" w14:textId="53AE54ED" w:rsidR="008723B6" w:rsidRPr="001A64AD" w:rsidRDefault="001A64AD" w:rsidP="008723B6">
            <w:pPr>
              <w:spacing w:before="240" w:after="240" w:line="276" w:lineRule="auto"/>
              <w:rPr>
                <w:rFonts w:ascii="Segoe UI" w:eastAsia="Times New Roman" w:hAnsi="Segoe UI" w:cs="Segoe UI"/>
                <w:sz w:val="20"/>
                <w:szCs w:val="20"/>
              </w:rPr>
            </w:pPr>
            <w:r w:rsidRPr="001A64AD">
              <w:rPr>
                <w:rFonts w:ascii="Segoe UI" w:eastAsia="Times New Roman" w:hAnsi="Segoe UI" w:cs="Segoe UI"/>
                <w:sz w:val="20"/>
                <w:szCs w:val="20"/>
              </w:rPr>
              <w:t xml:space="preserve">Less </w:t>
            </w:r>
            <w:r>
              <w:rPr>
                <w:rFonts w:ascii="Segoe UI" w:eastAsia="Times New Roman" w:hAnsi="Segoe UI" w:cs="Segoe UI"/>
                <w:sz w:val="20"/>
                <w:szCs w:val="20"/>
              </w:rPr>
              <w:t>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tc>
      </w:tr>
      <w:tr w:rsidR="008723B6" w14:paraId="6AEE6015" w14:textId="77777777" w:rsidTr="001A64AD">
        <w:trPr>
          <w:trHeight w:val="1868"/>
        </w:trPr>
        <w:tc>
          <w:tcPr>
            <w:tcW w:w="1525" w:type="dxa"/>
          </w:tcPr>
          <w:p w14:paraId="6E131A75" w14:textId="77777777" w:rsidR="008723B6" w:rsidRDefault="008723B6" w:rsidP="008723B6">
            <w:pPr>
              <w:spacing w:before="240" w:after="240" w:line="276" w:lineRule="auto"/>
              <w:rPr>
                <w:rFonts w:ascii="Arial" w:eastAsia="Times New Roman" w:hAnsi="Arial" w:cs="Arial"/>
              </w:rPr>
            </w:pPr>
          </w:p>
        </w:tc>
        <w:tc>
          <w:tcPr>
            <w:tcW w:w="8689" w:type="dxa"/>
          </w:tcPr>
          <w:p w14:paraId="6DEAFCBA" w14:textId="655F1C7C" w:rsidR="008723B6" w:rsidRPr="001A64AD" w:rsidRDefault="001A64AD" w:rsidP="008723B6">
            <w:pPr>
              <w:spacing w:before="240" w:after="240" w:line="276" w:lineRule="auto"/>
              <w:rPr>
                <w:rFonts w:ascii="Segoe UI" w:eastAsia="Times New Roman" w:hAnsi="Segoe UI" w:cs="Segoe UI"/>
                <w:sz w:val="20"/>
                <w:szCs w:val="20"/>
              </w:rPr>
            </w:pPr>
            <w:r>
              <w:rPr>
                <w:rFonts w:ascii="Segoe UI" w:eastAsia="Times New Roman" w:hAnsi="Segoe UI" w:cs="Segoe UI"/>
                <w:sz w:val="20"/>
                <w:szCs w:val="20"/>
              </w:rPr>
              <w:t>The component contains subcomponents of domestic origin,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tc>
      </w:tr>
    </w:tbl>
    <w:p w14:paraId="727BE263" w14:textId="6E7493D2" w:rsidR="00CC17CD" w:rsidRDefault="003A27FA" w:rsidP="00CC17CD">
      <w:pPr>
        <w:rPr>
          <w:rFonts w:ascii="Arial" w:eastAsia="Times New Roman" w:hAnsi="Arial" w:cs="Arial"/>
        </w:rPr>
      </w:pPr>
      <w:r>
        <w:rPr>
          <w:rFonts w:ascii="Segoe UI" w:eastAsia="Times New Roman" w:hAnsi="Segoe UI" w:cs="Segoe UI"/>
          <w:noProof/>
          <w:sz w:val="27"/>
          <w:szCs w:val="27"/>
        </w:rPr>
        <mc:AlternateContent>
          <mc:Choice Requires="wps">
            <w:drawing>
              <wp:anchor distT="0" distB="0" distL="114300" distR="114300" simplePos="0" relativeHeight="251705856" behindDoc="0" locked="0" layoutInCell="1" allowOverlap="1" wp14:anchorId="13DC6E4A" wp14:editId="7200E66F">
                <wp:simplePos x="0" y="0"/>
                <wp:positionH relativeFrom="column">
                  <wp:posOffset>-266700</wp:posOffset>
                </wp:positionH>
                <wp:positionV relativeFrom="paragraph">
                  <wp:posOffset>3860800</wp:posOffset>
                </wp:positionV>
                <wp:extent cx="7048500" cy="0"/>
                <wp:effectExtent l="38100" t="38100" r="76200" b="95250"/>
                <wp:wrapNone/>
                <wp:docPr id="224" name="Straight Connector 224"/>
                <wp:cNvGraphicFramePr/>
                <a:graphic xmlns:a="http://schemas.openxmlformats.org/drawingml/2006/main">
                  <a:graphicData uri="http://schemas.microsoft.com/office/word/2010/wordprocessingShape">
                    <wps:wsp>
                      <wps:cNvCnPr/>
                      <wps:spPr>
                        <a:xfrm flipV="1">
                          <a:off x="0" y="0"/>
                          <a:ext cx="7048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37E2F7" id="Straight Connector 224"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04pt" to="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h7EgIAAB4EAAAOAAAAZHJzL2Uyb0RvYy54bWysU02P0zAQvSPxHyzfabKlC1XUdA+tlguC&#10;ii5wnvojseTY1tht2n/P2OlWBW6IHCzP1/N7M5PV03mw7KQwGu9a/jCrOVNOeGlc1/LvL8/vlpzF&#10;BE6C9U61/KIif1q/fbMaQ6PmvvdWKmQE4mIzhpb3KYWmqqLo1QBx5oNyFNQeB0hkYldJhJHQB1vN&#10;6/pDNXqUAb1QMZJ3OwX5uuBrrUT6qnVUidmWE7dUTiznIZ/VegVNhxB6I6404B9YDGAcPXqD2kIC&#10;dkTzF9RgBProdZoJP1ReayNU0UBqHuo/1Ox7CKpooebEcGtT/H+w4stph8zIls/nC84cDDSkfUIw&#10;XZ/YxjtHLfTIcpR6NYbYUMnG7fBqxbDDLPyscWDamvCD1qC0gsSxc+n05dZpdU5MkPNjvVg+1jQQ&#10;8RqrJogMFTCmT8oPLF9abo3LTYAGTp9jomcp9TUlu51/NtaWQVrHRlLyuCjQQPukLSR6ZQikMLqO&#10;M7AdLapIWCCjt0bm8gwUL3FjkZ2AdoVWTPrxhfhyZiEmCpCI8uU+EIXfSjOfLcR+Ki6ha5p1GVqV&#10;VST62fDHpHDfy5Ed7BG/AVEjwpmyNFkw7fVk0JNZSrHQp58m9WUlcjsLYewON8Ylb/KDDT1MVN4v&#10;c/WV8ZRe2N84FOuOXpVHPA013w5eXsqsi5+WsORff5i85fc23e9/6/UvAAAA//8DAFBLAwQUAAYA&#10;CAAAACEAGOuZqd0AAAAMAQAADwAAAGRycy9kb3ducmV2LnhtbEyPwW7CMBBE75X6D9ZW6g1sEIlQ&#10;iIOiqhzaQyUCH2DiJYmI15FtIPw9jlSpvc3ujmbf5NvR9OyGzneWJCzmAhhSbXVHjYTjYTdbA/NB&#10;kVa9JZTwQA/b4vUlV5m2d9rjrQoNiyHkMyWhDWHIOPd1i0b5uR2Q4u1snVEhjq7h2ql7DDc9XwqR&#10;cqM6ih9aNeBHi/WluhoJYff16ZPye/GzErivnEtKbxIp39/GcgMs4Bj+zDDhR3QoItPJXkl71kuY&#10;rZaxS5CQinUUk0Okkzr9rniR8/8liicAAAD//wMAUEsBAi0AFAAGAAgAAAAhALaDOJL+AAAA4QEA&#10;ABMAAAAAAAAAAAAAAAAAAAAAAFtDb250ZW50X1R5cGVzXS54bWxQSwECLQAUAAYACAAAACEAOP0h&#10;/9YAAACUAQAACwAAAAAAAAAAAAAAAAAvAQAAX3JlbHMvLnJlbHNQSwECLQAUAAYACAAAACEAHdoY&#10;exICAAAeBAAADgAAAAAAAAAAAAAAAAAuAgAAZHJzL2Uyb0RvYy54bWxQSwECLQAUAAYACAAAACEA&#10;GOuZqd0AAAAMAQAADwAAAAAAAAAAAAAAAABsBAAAZHJzL2Rvd25yZXYueG1sUEsFBgAAAAAEAAQA&#10;8wAAAHYFAAAAAA==&#10;" strokecolor="windowText" strokeweight="2pt">
                <v:shadow on="t" color="black" opacity="24903f" origin=",.5" offset="0,.55556mm"/>
              </v:line>
            </w:pict>
          </mc:Fallback>
        </mc:AlternateContent>
      </w:r>
      <w:r w:rsidR="00CC17CD" w:rsidRPr="00303930">
        <w:rPr>
          <w:rFonts w:ascii="Arial" w:eastAsia="Arial" w:hAnsi="Arial" w:cs="Arial"/>
          <w:b/>
          <w:bCs/>
          <w:color w:val="FFFFFF"/>
          <w:sz w:val="20"/>
          <w:szCs w:val="20"/>
        </w:rPr>
        <w:t>T</w:t>
      </w:r>
      <w:r w:rsidR="00CC17CD" w:rsidRPr="00CC17CD">
        <w:rPr>
          <w:rFonts w:ascii="Arial" w:eastAsia="Arial" w:hAnsi="Arial" w:cs="Arial"/>
          <w:b/>
          <w:bCs/>
          <w:color w:val="FFFFFF"/>
          <w:sz w:val="20"/>
          <w:szCs w:val="20"/>
        </w:rPr>
        <w:t xml:space="preserve"> </w:t>
      </w:r>
      <w:r w:rsidR="00CC17CD" w:rsidRPr="00303930">
        <w:rPr>
          <w:rFonts w:ascii="Arial" w:eastAsia="Arial" w:hAnsi="Arial" w:cs="Arial"/>
          <w:b/>
          <w:bCs/>
          <w:color w:val="FFFFFF"/>
          <w:sz w:val="20"/>
          <w:szCs w:val="20"/>
        </w:rPr>
        <w:t>This certifies the Supplier’s status of compliance with FTA Buy America Regulations set forth</w:t>
      </w:r>
      <w:r w:rsidR="00CC17CD" w:rsidRPr="00303930">
        <w:rPr>
          <w:rFonts w:ascii="Arial" w:eastAsia="Arial" w:hAnsi="Arial" w:cs="Arial"/>
          <w:b/>
          <w:bCs/>
          <w:color w:val="FFFFFF"/>
          <w:spacing w:val="-21"/>
          <w:sz w:val="20"/>
          <w:szCs w:val="20"/>
        </w:rPr>
        <w:t xml:space="preserve"> </w:t>
      </w:r>
      <w:r w:rsidR="008723B6">
        <w:rPr>
          <w:rFonts w:ascii="Arial" w:eastAsia="Arial" w:hAnsi="Arial" w:cs="Arial"/>
          <w:b/>
          <w:bCs/>
          <w:color w:val="FFFFFF"/>
          <w:sz w:val="20"/>
          <w:szCs w:val="20"/>
        </w:rPr>
        <w:t>in 49 C.F.R</w:t>
      </w:r>
      <w:r w:rsidR="00CC17CD" w:rsidRPr="00303930">
        <w:rPr>
          <w:rFonts w:ascii="Arial" w:eastAsia="Arial" w:hAnsi="Arial" w:cs="Arial"/>
          <w:b/>
          <w:bCs/>
          <w:color w:val="FFFFFF"/>
          <w:spacing w:val="-6"/>
          <w:sz w:val="20"/>
          <w:szCs w:val="20"/>
        </w:rPr>
        <w:t xml:space="preserve"> </w:t>
      </w:r>
      <w:r w:rsidR="00CC17CD">
        <w:rPr>
          <w:rFonts w:ascii="Arial" w:eastAsia="Arial" w:hAnsi="Arial" w:cs="Arial"/>
          <w:b/>
          <w:bCs/>
          <w:color w:val="FFFFFF"/>
          <w:sz w:val="20"/>
          <w:szCs w:val="20"/>
        </w:rPr>
        <w:t>661.1</w:t>
      </w:r>
      <w:r w:rsidR="00CC17CD" w:rsidRPr="00303930">
        <w:rPr>
          <w:rFonts w:ascii="Arial" w:eastAsia="Arial" w:hAnsi="Arial" w:cs="Arial"/>
          <w:b/>
          <w:bCs/>
          <w:color w:val="FFFFFF"/>
          <w:sz w:val="20"/>
          <w:szCs w:val="20"/>
        </w:rPr>
        <w:t>his certifies the Supplier’s status of compliance with FTA Buy America Regulations set forth</w:t>
      </w:r>
      <w:r w:rsidR="00CC17CD" w:rsidRPr="00303930">
        <w:rPr>
          <w:rFonts w:ascii="Arial" w:eastAsia="Arial" w:hAnsi="Arial" w:cs="Arial"/>
          <w:b/>
          <w:bCs/>
          <w:color w:val="FFFFFF"/>
          <w:spacing w:val="-21"/>
          <w:sz w:val="20"/>
          <w:szCs w:val="20"/>
        </w:rPr>
        <w:t xml:space="preserve"> </w:t>
      </w:r>
      <w:r w:rsidR="00CC17CD" w:rsidRPr="00303930">
        <w:rPr>
          <w:rFonts w:ascii="Arial" w:eastAsia="Arial" w:hAnsi="Arial" w:cs="Arial"/>
          <w:b/>
          <w:bCs/>
          <w:color w:val="FFFFFF"/>
          <w:sz w:val="20"/>
          <w:szCs w:val="20"/>
        </w:rPr>
        <w:t>in 49 C.F.R §</w:t>
      </w:r>
      <w:r w:rsidR="00CC17CD" w:rsidRPr="00303930">
        <w:rPr>
          <w:rFonts w:ascii="Arial" w:eastAsia="Arial" w:hAnsi="Arial" w:cs="Arial"/>
          <w:b/>
          <w:bCs/>
          <w:color w:val="FFFFFF"/>
          <w:spacing w:val="-6"/>
          <w:sz w:val="20"/>
          <w:szCs w:val="20"/>
        </w:rPr>
        <w:t xml:space="preserve"> </w:t>
      </w:r>
      <w:r w:rsidR="00CC17CD" w:rsidRPr="00303930">
        <w:rPr>
          <w:rFonts w:ascii="Arial" w:eastAsia="Arial" w:hAnsi="Arial" w:cs="Arial"/>
          <w:b/>
          <w:bCs/>
          <w:color w:val="FFFFFF"/>
          <w:sz w:val="20"/>
          <w:szCs w:val="20"/>
        </w:rPr>
        <w:t>661.11.</w:t>
      </w:r>
    </w:p>
    <w:p w14:paraId="4F512B5E" w14:textId="77777777" w:rsidR="00CC17CD" w:rsidRDefault="00CC17CD" w:rsidP="00494907">
      <w:pPr>
        <w:pStyle w:val="BodyText"/>
        <w:rPr>
          <w:rFonts w:eastAsia="Times New Roman" w:cs="Arial"/>
        </w:rPr>
      </w:pPr>
    </w:p>
    <w:p w14:paraId="2F0F8AF7" w14:textId="77777777" w:rsidR="00830541" w:rsidRDefault="00830541" w:rsidP="00494907">
      <w:pPr>
        <w:pStyle w:val="BodyText"/>
        <w:rPr>
          <w:rFonts w:eastAsia="Times New Roman" w:cs="Arial"/>
        </w:rPr>
      </w:pPr>
    </w:p>
    <w:p w14:paraId="0252F396" w14:textId="77777777" w:rsidR="00830541" w:rsidRDefault="00830541" w:rsidP="00494907">
      <w:pPr>
        <w:pStyle w:val="BodyText"/>
      </w:pPr>
    </w:p>
    <w:p w14:paraId="210FDBC0" w14:textId="77777777" w:rsidR="00CC17CD" w:rsidRDefault="00CC17CD" w:rsidP="00494907">
      <w:pPr>
        <w:pStyle w:val="BodyText"/>
      </w:pPr>
    </w:p>
    <w:p w14:paraId="64DE5B6C" w14:textId="2DF050B6" w:rsidR="00370BA5" w:rsidRPr="00370BA5" w:rsidRDefault="00370BA5" w:rsidP="00494907">
      <w:pPr>
        <w:pStyle w:val="BodyText"/>
        <w:rPr>
          <w:b/>
        </w:rPr>
      </w:pPr>
      <w:r w:rsidRPr="00B47DA0">
        <w:t xml:space="preserve">Use the following template to complete the Post Delivery Audit report.  Make sure to complete highlighted </w:t>
      </w:r>
      <w:r w:rsidR="0027602F">
        <w:t xml:space="preserve">and fill-in </w:t>
      </w:r>
      <w:r w:rsidRPr="00B47DA0">
        <w:t>sections. Additional comments may be added.</w:t>
      </w:r>
    </w:p>
    <w:p w14:paraId="41661DD8" w14:textId="77777777" w:rsidR="00370BA5" w:rsidRPr="00B47DA0" w:rsidRDefault="00370BA5" w:rsidP="00494907">
      <w:pPr>
        <w:pStyle w:val="BodyText"/>
        <w:rPr>
          <w:rFonts w:ascii="Segoe UI" w:hAnsi="Segoe UI" w:cs="Segoe UI"/>
          <w:b/>
          <w:spacing w:val="-4"/>
          <w:sz w:val="20"/>
          <w:szCs w:val="20"/>
        </w:rPr>
      </w:pPr>
    </w:p>
    <w:p w14:paraId="0593B89F" w14:textId="77777777" w:rsidR="00370BA5" w:rsidRPr="00B47DA0" w:rsidRDefault="00370BA5" w:rsidP="00370BA5">
      <w:pPr>
        <w:spacing w:before="240" w:after="240" w:line="276" w:lineRule="auto"/>
        <w:ind w:left="30"/>
        <w:jc w:val="center"/>
        <w:rPr>
          <w:rFonts w:ascii="Segoe UI" w:hAnsi="Segoe UI" w:cs="Segoe UI"/>
          <w:b/>
          <w:i/>
        </w:rPr>
      </w:pPr>
    </w:p>
    <w:p w14:paraId="0F1E5460" w14:textId="77777777" w:rsidR="00370BA5" w:rsidRPr="00B47DA0" w:rsidRDefault="00370BA5" w:rsidP="00370BA5">
      <w:pPr>
        <w:spacing w:before="240" w:after="240" w:line="276" w:lineRule="auto"/>
        <w:ind w:left="30"/>
        <w:jc w:val="center"/>
        <w:rPr>
          <w:rFonts w:ascii="Segoe UI" w:hAnsi="Segoe UI" w:cs="Segoe UI"/>
          <w:b/>
          <w:i/>
        </w:rPr>
      </w:pPr>
    </w:p>
    <w:p w14:paraId="1997AB96" w14:textId="77777777" w:rsidR="00370BA5" w:rsidRPr="00B47DA0" w:rsidRDefault="00370BA5" w:rsidP="00370BA5">
      <w:pPr>
        <w:spacing w:before="240" w:after="240" w:line="276" w:lineRule="auto"/>
        <w:ind w:left="30"/>
        <w:jc w:val="center"/>
        <w:rPr>
          <w:rFonts w:ascii="Segoe UI" w:hAnsi="Segoe UI" w:cs="Segoe UI"/>
          <w:b/>
          <w:i/>
        </w:rPr>
      </w:pPr>
      <w:r w:rsidRPr="00B47DA0">
        <w:rPr>
          <w:rFonts w:ascii="Segoe UI" w:hAnsi="Segoe UI" w:cs="Segoe UI"/>
          <w:b/>
          <w:i/>
        </w:rPr>
        <w:t>Wisconsin Department of Transportation</w:t>
      </w:r>
    </w:p>
    <w:p w14:paraId="6A9E629F" w14:textId="77777777" w:rsidR="00370BA5" w:rsidRPr="00B47DA0" w:rsidRDefault="00370BA5" w:rsidP="00370BA5">
      <w:pPr>
        <w:spacing w:before="240" w:after="240" w:line="276" w:lineRule="auto"/>
        <w:jc w:val="center"/>
        <w:rPr>
          <w:rFonts w:ascii="Segoe UI" w:hAnsi="Segoe UI" w:cs="Segoe UI"/>
          <w:b/>
          <w:i/>
        </w:rPr>
      </w:pPr>
      <w:r w:rsidRPr="00B47DA0">
        <w:rPr>
          <w:rFonts w:ascii="Segoe UI" w:hAnsi="Segoe UI" w:cs="Segoe UI"/>
          <w:b/>
          <w:i/>
        </w:rPr>
        <w:t>And</w:t>
      </w:r>
    </w:p>
    <w:p w14:paraId="593A5264" w14:textId="194B46E3" w:rsidR="00370BA5" w:rsidRPr="00B47DA0" w:rsidRDefault="00370BA5" w:rsidP="00370BA5">
      <w:pPr>
        <w:spacing w:before="240" w:after="240" w:line="276" w:lineRule="auto"/>
        <w:ind w:left="30"/>
        <w:jc w:val="center"/>
        <w:rPr>
          <w:rFonts w:ascii="Segoe UI" w:eastAsia="Arial" w:hAnsi="Segoe UI" w:cs="Segoe UI"/>
        </w:rPr>
      </w:pPr>
      <w:r w:rsidRPr="00B47DA0">
        <w:rPr>
          <w:rFonts w:ascii="Segoe UI" w:eastAsia="Arial" w:hAnsi="Segoe UI" w:cs="Segoe UI"/>
          <w:highlight w:val="yellow"/>
        </w:rPr>
        <w:t>[</w:t>
      </w:r>
      <w:r w:rsidR="009858B0">
        <w:rPr>
          <w:rFonts w:ascii="Segoe UI" w:eastAsia="Arial" w:hAnsi="Segoe UI" w:cs="Segoe UI"/>
          <w:highlight w:val="yellow"/>
        </w:rPr>
        <w:t>Grantee</w:t>
      </w:r>
      <w:r w:rsidRPr="00B47DA0">
        <w:rPr>
          <w:rFonts w:ascii="Segoe UI" w:eastAsia="Arial" w:hAnsi="Segoe UI" w:cs="Segoe UI"/>
          <w:highlight w:val="yellow"/>
        </w:rPr>
        <w:t>]</w:t>
      </w:r>
    </w:p>
    <w:p w14:paraId="2D779DFF" w14:textId="77777777" w:rsidR="00370BA5" w:rsidRPr="00B47DA0" w:rsidRDefault="00370BA5" w:rsidP="00370BA5">
      <w:pPr>
        <w:spacing w:before="240" w:after="240" w:line="276" w:lineRule="auto"/>
        <w:jc w:val="center"/>
        <w:rPr>
          <w:rFonts w:ascii="Segoe UI" w:eastAsia="Arial" w:hAnsi="Segoe UI" w:cs="Segoe UI"/>
          <w:b/>
          <w:bCs/>
          <w:i/>
        </w:rPr>
      </w:pPr>
    </w:p>
    <w:p w14:paraId="60F5070B" w14:textId="77777777" w:rsidR="00370BA5" w:rsidRPr="00B47DA0" w:rsidRDefault="00370BA5" w:rsidP="00370BA5">
      <w:pPr>
        <w:spacing w:before="240" w:after="240" w:line="276" w:lineRule="auto"/>
        <w:jc w:val="center"/>
        <w:rPr>
          <w:rFonts w:ascii="Segoe UI" w:eastAsia="Arial" w:hAnsi="Segoe UI" w:cs="Segoe UI"/>
          <w:b/>
          <w:bCs/>
          <w:i/>
          <w:sz w:val="32"/>
          <w:szCs w:val="32"/>
        </w:rPr>
      </w:pPr>
    </w:p>
    <w:p w14:paraId="331C0ECF" w14:textId="77777777" w:rsidR="00370BA5" w:rsidRPr="00B47DA0" w:rsidRDefault="00370BA5" w:rsidP="00370BA5">
      <w:pPr>
        <w:spacing w:before="240" w:after="240" w:line="276" w:lineRule="auto"/>
        <w:ind w:left="28"/>
        <w:jc w:val="center"/>
        <w:rPr>
          <w:rFonts w:ascii="Segoe UI" w:eastAsia="Arial" w:hAnsi="Segoe UI" w:cs="Segoe UI"/>
        </w:rPr>
      </w:pPr>
      <w:r w:rsidRPr="00B47DA0">
        <w:rPr>
          <w:rFonts w:ascii="Segoe UI" w:hAnsi="Segoe UI" w:cs="Segoe UI"/>
          <w:b/>
        </w:rPr>
        <w:t>ROLLING STOCK VEHICLE</w:t>
      </w:r>
      <w:r w:rsidRPr="00B47DA0">
        <w:rPr>
          <w:rFonts w:ascii="Segoe UI" w:hAnsi="Segoe UI" w:cs="Segoe UI"/>
          <w:b/>
          <w:spacing w:val="-19"/>
        </w:rPr>
        <w:t xml:space="preserve"> </w:t>
      </w:r>
      <w:r w:rsidRPr="00B47DA0">
        <w:rPr>
          <w:rFonts w:ascii="Segoe UI" w:hAnsi="Segoe UI" w:cs="Segoe UI"/>
          <w:b/>
        </w:rPr>
        <w:t>PROCUREMENT</w:t>
      </w:r>
    </w:p>
    <w:p w14:paraId="5670DE8F" w14:textId="77777777"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rPr>
        <w:t>Post-Delivery Audit</w:t>
      </w:r>
      <w:r w:rsidRPr="00B47DA0">
        <w:rPr>
          <w:rFonts w:ascii="Segoe UI" w:hAnsi="Segoe UI" w:cs="Segoe UI"/>
          <w:b/>
          <w:spacing w:val="-12"/>
        </w:rPr>
        <w:t xml:space="preserve"> </w:t>
      </w:r>
      <w:r w:rsidRPr="00B47DA0">
        <w:rPr>
          <w:rFonts w:ascii="Segoe UI" w:hAnsi="Segoe UI" w:cs="Segoe UI"/>
          <w:b/>
        </w:rPr>
        <w:t>Report</w:t>
      </w:r>
    </w:p>
    <w:p w14:paraId="4316F91A" w14:textId="77777777" w:rsidR="00370BA5" w:rsidRPr="00B47DA0" w:rsidRDefault="00370BA5" w:rsidP="00370BA5">
      <w:pPr>
        <w:spacing w:before="240" w:after="240" w:line="276" w:lineRule="auto"/>
        <w:ind w:left="3349"/>
        <w:jc w:val="center"/>
        <w:rPr>
          <w:rFonts w:ascii="Segoe UI" w:hAnsi="Segoe UI" w:cs="Segoe UI"/>
          <w:b/>
        </w:rPr>
      </w:pPr>
    </w:p>
    <w:p w14:paraId="635F3C86" w14:textId="12242B59"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[Type of Vehicle]</w:t>
      </w:r>
    </w:p>
    <w:p w14:paraId="57A1D7F7" w14:textId="77EB1F7E"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[Year]</w:t>
      </w:r>
    </w:p>
    <w:p w14:paraId="76E6FF29" w14:textId="77777777" w:rsidR="00370BA5" w:rsidRPr="00B47DA0" w:rsidRDefault="00370BA5" w:rsidP="00370BA5">
      <w:pPr>
        <w:spacing w:before="240" w:after="240" w:line="276" w:lineRule="auto"/>
        <w:jc w:val="center"/>
        <w:rPr>
          <w:rFonts w:ascii="Segoe UI" w:hAnsi="Segoe UI" w:cs="Segoe UI"/>
          <w:b/>
        </w:rPr>
      </w:pPr>
      <w:r w:rsidRPr="00B47DA0">
        <w:rPr>
          <w:rFonts w:ascii="Segoe UI" w:hAnsi="Segoe UI" w:cs="Segoe UI"/>
          <w:b/>
          <w:highlight w:val="yellow"/>
        </w:rPr>
        <w:t>[Vendor]</w:t>
      </w:r>
    </w:p>
    <w:p w14:paraId="16D7BF55" w14:textId="77777777" w:rsidR="00370BA5" w:rsidRPr="00B47DA0" w:rsidRDefault="00370BA5" w:rsidP="00370BA5">
      <w:pPr>
        <w:spacing w:before="240" w:after="240" w:line="276" w:lineRule="auto"/>
        <w:ind w:left="67"/>
        <w:jc w:val="center"/>
        <w:rPr>
          <w:rFonts w:ascii="Segoe UI" w:hAnsi="Segoe UI" w:cs="Segoe UI"/>
          <w:b/>
        </w:rPr>
      </w:pPr>
    </w:p>
    <w:p w14:paraId="6DD3E808" w14:textId="77777777" w:rsidR="00370BA5" w:rsidRPr="00B47DA0" w:rsidRDefault="00370BA5" w:rsidP="00370BA5">
      <w:pPr>
        <w:spacing w:before="240" w:after="240" w:line="276" w:lineRule="auto"/>
        <w:ind w:left="67"/>
        <w:jc w:val="center"/>
        <w:rPr>
          <w:rFonts w:ascii="Segoe UI" w:hAnsi="Segoe UI" w:cs="Segoe UI"/>
          <w:b/>
        </w:rPr>
      </w:pPr>
    </w:p>
    <w:p w14:paraId="75797809" w14:textId="77777777" w:rsidR="00370BA5" w:rsidRPr="00B47DA0" w:rsidRDefault="00370BA5" w:rsidP="00370BA5">
      <w:pPr>
        <w:spacing w:before="240" w:after="240" w:line="276" w:lineRule="auto"/>
        <w:ind w:left="67"/>
        <w:rPr>
          <w:rFonts w:ascii="Segoe UI" w:hAnsi="Segoe UI" w:cs="Segoe UI"/>
          <w:b/>
        </w:rPr>
      </w:pPr>
    </w:p>
    <w:p w14:paraId="4FFED84C" w14:textId="77777777" w:rsidR="00370BA5" w:rsidRPr="00B47DA0" w:rsidRDefault="00370BA5" w:rsidP="00370BA5">
      <w:pPr>
        <w:spacing w:before="240" w:after="240" w:line="276" w:lineRule="auto"/>
        <w:rPr>
          <w:rFonts w:ascii="Segoe UI" w:eastAsia="Arial" w:hAnsi="Segoe UI" w:cs="Segoe UI"/>
        </w:rPr>
      </w:pPr>
      <w:r w:rsidRPr="00B47DA0">
        <w:rPr>
          <w:rFonts w:ascii="Segoe UI" w:hAnsi="Segoe UI" w:cs="Segoe UI"/>
          <w:b/>
        </w:rPr>
        <w:t>Submitted</w:t>
      </w:r>
      <w:r w:rsidRPr="00B47DA0">
        <w:rPr>
          <w:rFonts w:ascii="Segoe UI" w:hAnsi="Segoe UI" w:cs="Segoe UI"/>
          <w:b/>
          <w:spacing w:val="2"/>
        </w:rPr>
        <w:t xml:space="preserve"> </w:t>
      </w:r>
      <w:r w:rsidRPr="00B47DA0">
        <w:rPr>
          <w:rFonts w:ascii="Segoe UI" w:hAnsi="Segoe UI" w:cs="Segoe UI"/>
          <w:b/>
          <w:spacing w:val="-3"/>
        </w:rPr>
        <w:t>By:</w:t>
      </w:r>
    </w:p>
    <w:p w14:paraId="1B2B91CB" w14:textId="77777777" w:rsidR="009858B0" w:rsidRDefault="00370BA5" w:rsidP="0007130C">
      <w:pPr>
        <w:spacing w:before="240" w:after="240" w:line="276" w:lineRule="auto"/>
        <w:ind w:left="67" w:right="5041"/>
        <w:rPr>
          <w:rFonts w:ascii="Segoe UI" w:hAnsi="Segoe UI" w:cs="Segoe UI"/>
          <w:b/>
        </w:rPr>
      </w:pPr>
      <w:r w:rsidRPr="00B47DA0">
        <w:rPr>
          <w:rFonts w:ascii="Segoe UI" w:hAnsi="Segoe UI" w:cs="Segoe UI"/>
          <w:b/>
        </w:rPr>
        <w:t>[</w:t>
      </w:r>
      <w:r w:rsidRPr="00B47DA0">
        <w:rPr>
          <w:rFonts w:ascii="Segoe UI" w:hAnsi="Segoe UI" w:cs="Segoe UI"/>
          <w:b/>
          <w:highlight w:val="yellow"/>
        </w:rPr>
        <w:t xml:space="preserve">Recipient and/or Consultant </w:t>
      </w:r>
      <w:r w:rsidR="009858B0">
        <w:rPr>
          <w:rFonts w:ascii="Segoe UI" w:hAnsi="Segoe UI" w:cs="Segoe UI"/>
          <w:b/>
          <w:highlight w:val="yellow"/>
        </w:rPr>
        <w:t xml:space="preserve">Contact </w:t>
      </w:r>
      <w:r w:rsidRPr="00B47DA0">
        <w:rPr>
          <w:rFonts w:ascii="Segoe UI" w:hAnsi="Segoe UI" w:cs="Segoe UI"/>
          <w:b/>
          <w:highlight w:val="yellow"/>
        </w:rPr>
        <w:t>Information</w:t>
      </w:r>
      <w:r w:rsidRPr="00B47DA0">
        <w:rPr>
          <w:rFonts w:ascii="Segoe UI" w:hAnsi="Segoe UI" w:cs="Segoe UI"/>
          <w:b/>
        </w:rPr>
        <w:t xml:space="preserve">] </w:t>
      </w:r>
    </w:p>
    <w:p w14:paraId="391BD8CE" w14:textId="7184C660" w:rsidR="0007130C" w:rsidRDefault="00370BA5" w:rsidP="0007130C">
      <w:pPr>
        <w:spacing w:before="240" w:after="240" w:line="276" w:lineRule="auto"/>
        <w:ind w:left="67" w:right="5041"/>
        <w:rPr>
          <w:rFonts w:ascii="Segoe UI" w:hAnsi="Segoe UI" w:cs="Segoe UI"/>
          <w:b/>
          <w:highlight w:val="yellow"/>
        </w:rPr>
      </w:pPr>
      <w:r w:rsidRPr="00B47DA0">
        <w:rPr>
          <w:rFonts w:ascii="Segoe UI" w:hAnsi="Segoe UI" w:cs="Segoe UI"/>
          <w:b/>
        </w:rPr>
        <w:t>[</w:t>
      </w:r>
      <w:r w:rsidRPr="00B47DA0">
        <w:rPr>
          <w:rFonts w:ascii="Segoe UI" w:hAnsi="Segoe UI" w:cs="Segoe UI"/>
          <w:b/>
          <w:highlight w:val="yellow"/>
        </w:rPr>
        <w:t>Date]</w:t>
      </w:r>
    </w:p>
    <w:p w14:paraId="3829E5B8" w14:textId="77777777" w:rsidR="009858B0" w:rsidRDefault="009858B0" w:rsidP="009B04B3">
      <w:pPr>
        <w:spacing w:before="240" w:after="240" w:line="276" w:lineRule="auto"/>
        <w:ind w:right="5041"/>
        <w:rPr>
          <w:rFonts w:ascii="Segoe UI" w:eastAsia="Arial" w:hAnsi="Segoe UI" w:cs="Segoe UI"/>
          <w:b/>
          <w:bCs/>
          <w:highlight w:val="yellow"/>
        </w:rPr>
      </w:pPr>
    </w:p>
    <w:p w14:paraId="59D9FF7F" w14:textId="77777777" w:rsidR="009858B0" w:rsidRDefault="009858B0" w:rsidP="009B04B3">
      <w:pPr>
        <w:spacing w:before="240" w:after="240" w:line="276" w:lineRule="auto"/>
        <w:ind w:right="5041"/>
        <w:rPr>
          <w:rFonts w:ascii="Segoe UI" w:eastAsia="Arial" w:hAnsi="Segoe UI" w:cs="Segoe UI"/>
          <w:b/>
          <w:bCs/>
          <w:highlight w:val="yellow"/>
        </w:rPr>
      </w:pPr>
    </w:p>
    <w:p w14:paraId="27255E7D" w14:textId="56BB419C" w:rsidR="00370BA5" w:rsidRPr="00B47DA0" w:rsidRDefault="0027602F" w:rsidP="009B04B3">
      <w:pPr>
        <w:spacing w:before="240" w:after="240" w:line="276" w:lineRule="auto"/>
        <w:ind w:right="5041"/>
        <w:rPr>
          <w:rFonts w:ascii="Segoe UI" w:eastAsia="Arial" w:hAnsi="Segoe UI" w:cs="Segoe UI"/>
        </w:rPr>
      </w:pPr>
      <w:r>
        <w:rPr>
          <w:rFonts w:ascii="Segoe UI" w:eastAsia="Arial" w:hAnsi="Segoe UI" w:cs="Segoe UI"/>
          <w:b/>
          <w:bCs/>
          <w:highlight w:val="yellow"/>
        </w:rPr>
        <w:t>GRANTEE</w:t>
      </w:r>
      <w:r w:rsidR="00370BA5" w:rsidRPr="00B47DA0">
        <w:rPr>
          <w:rFonts w:ascii="Segoe UI" w:eastAsia="Arial" w:hAnsi="Segoe UI" w:cs="Segoe UI"/>
          <w:b/>
          <w:bCs/>
          <w:highlight w:val="yellow"/>
        </w:rPr>
        <w:t xml:space="preserve"> NAME</w:t>
      </w:r>
      <w:r w:rsidR="00370BA5" w:rsidRPr="00B47DA0">
        <w:rPr>
          <w:rFonts w:ascii="Segoe UI" w:eastAsia="Arial" w:hAnsi="Segoe UI" w:cs="Segoe UI"/>
          <w:b/>
          <w:bCs/>
          <w:spacing w:val="-14"/>
          <w:highlight w:val="yellow"/>
        </w:rPr>
        <w:t xml:space="preserve"> </w:t>
      </w:r>
      <w:r w:rsidR="00370BA5" w:rsidRPr="00B47DA0">
        <w:rPr>
          <w:rFonts w:ascii="Segoe UI" w:eastAsia="Arial" w:hAnsi="Segoe UI" w:cs="Segoe UI"/>
          <w:b/>
          <w:bCs/>
          <w:highlight w:val="yellow"/>
        </w:rPr>
        <w:t>HERE</w:t>
      </w:r>
    </w:p>
    <w:p w14:paraId="5FA6A0DF" w14:textId="77777777" w:rsidR="00370BA5" w:rsidRPr="00494907" w:rsidRDefault="00370BA5" w:rsidP="00494907">
      <w:pPr>
        <w:pStyle w:val="BodyText"/>
        <w:rPr>
          <w:b/>
          <w:sz w:val="24"/>
          <w:u w:val="single"/>
        </w:rPr>
      </w:pPr>
      <w:r w:rsidRPr="00494907">
        <w:rPr>
          <w:b/>
          <w:sz w:val="24"/>
          <w:u w:val="single"/>
        </w:rPr>
        <w:t>POST- DELIVERY BUY AMERICA COMPLIANCE</w:t>
      </w:r>
      <w:r w:rsidRPr="00494907">
        <w:rPr>
          <w:b/>
          <w:spacing w:val="-24"/>
          <w:sz w:val="24"/>
          <w:u w:val="single"/>
        </w:rPr>
        <w:t xml:space="preserve"> </w:t>
      </w:r>
      <w:r w:rsidRPr="00494907">
        <w:rPr>
          <w:b/>
          <w:sz w:val="24"/>
          <w:u w:val="single"/>
        </w:rPr>
        <w:t>CERTIFICATION</w:t>
      </w:r>
    </w:p>
    <w:p w14:paraId="16768573" w14:textId="77777777" w:rsidR="00370BA5" w:rsidRPr="00DE0BFE" w:rsidRDefault="00370BA5" w:rsidP="00370BA5">
      <w:pPr>
        <w:spacing w:before="240" w:after="240" w:line="276" w:lineRule="auto"/>
        <w:jc w:val="center"/>
        <w:rPr>
          <w:rFonts w:ascii="Arial" w:eastAsia="Arial" w:hAnsi="Arial" w:cs="Arial"/>
        </w:rPr>
      </w:pPr>
      <w:r w:rsidRPr="00DE0BFE">
        <w:rPr>
          <w:rFonts w:ascii="Arial" w:hAnsi="Arial" w:cs="Arial"/>
          <w:b/>
        </w:rPr>
        <w:t>Post-Delivery Buy America Compliance Certification</w:t>
      </w:r>
      <w:r w:rsidRPr="00DE0BFE">
        <w:rPr>
          <w:rFonts w:ascii="Arial" w:hAnsi="Arial" w:cs="Arial"/>
          <w:b/>
          <w:spacing w:val="-14"/>
        </w:rPr>
        <w:t xml:space="preserve"> </w:t>
      </w:r>
      <w:r w:rsidRPr="00DE0BFE">
        <w:rPr>
          <w:rFonts w:ascii="Arial" w:hAnsi="Arial" w:cs="Arial"/>
          <w:b/>
        </w:rPr>
        <w:t xml:space="preserve">for </w:t>
      </w:r>
      <w:r w:rsidRPr="00DE0BFE">
        <w:rPr>
          <w:rFonts w:ascii="Arial" w:hAnsi="Arial" w:cs="Arial"/>
          <w:highlight w:val="yellow"/>
        </w:rPr>
        <w:t>(Rolling Stock Manufacturer Name</w:t>
      </w:r>
      <w:r w:rsidRPr="00DE0BFE">
        <w:rPr>
          <w:rFonts w:ascii="Arial" w:hAnsi="Arial" w:cs="Arial"/>
          <w:spacing w:val="-9"/>
          <w:highlight w:val="yellow"/>
        </w:rPr>
        <w:t xml:space="preserve"> </w:t>
      </w:r>
      <w:r w:rsidRPr="00DE0BFE">
        <w:rPr>
          <w:rFonts w:ascii="Arial" w:hAnsi="Arial" w:cs="Arial"/>
          <w:highlight w:val="yellow"/>
        </w:rPr>
        <w:t>Here)</w:t>
      </w:r>
    </w:p>
    <w:p w14:paraId="5BEA389C" w14:textId="77777777" w:rsidR="00370BA5" w:rsidRPr="00B47DA0" w:rsidRDefault="00370BA5" w:rsidP="00370BA5">
      <w:pPr>
        <w:spacing w:before="240" w:after="240" w:line="276" w:lineRule="auto"/>
        <w:jc w:val="both"/>
        <w:rPr>
          <w:rFonts w:ascii="Segoe UI" w:eastAsia="Arial" w:hAnsi="Segoe UI" w:cs="Segoe UI"/>
        </w:rPr>
      </w:pPr>
      <w:r w:rsidRPr="00B47DA0">
        <w:rPr>
          <w:rFonts w:ascii="Segoe UI" w:eastAsia="Arial" w:hAnsi="Segoe UI" w:cs="Segoe UI"/>
        </w:rPr>
        <w:t xml:space="preserve">As required by Title 49 of the CFR, Part 663 – Subpart  </w:t>
      </w:r>
      <w:r w:rsidRPr="00B47DA0">
        <w:rPr>
          <w:rFonts w:ascii="Segoe UI" w:eastAsia="Arial" w:hAnsi="Segoe UI" w:cs="Segoe UI"/>
          <w:spacing w:val="58"/>
        </w:rPr>
        <w:t xml:space="preserve"> </w:t>
      </w:r>
      <w:r w:rsidRPr="00B47DA0">
        <w:rPr>
          <w:rFonts w:ascii="Segoe UI" w:eastAsia="Arial" w:hAnsi="Segoe UI" w:cs="Segoe UI"/>
        </w:rPr>
        <w:t>C, ____________</w:t>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rPr>
        <w:t>(the grantee) certifies that it is satisfied</w:t>
      </w:r>
      <w:r w:rsidRPr="00B47DA0">
        <w:rPr>
          <w:rFonts w:ascii="Segoe UI" w:eastAsia="Arial" w:hAnsi="Segoe UI" w:cs="Segoe UI"/>
          <w:spacing w:val="-37"/>
        </w:rPr>
        <w:t xml:space="preserve"> </w:t>
      </w:r>
      <w:r w:rsidRPr="00B47DA0">
        <w:rPr>
          <w:rFonts w:ascii="Segoe UI" w:eastAsia="Arial" w:hAnsi="Segoe UI" w:cs="Segoe UI"/>
        </w:rPr>
        <w:t>that</w:t>
      </w:r>
      <w:r w:rsidRPr="00B47DA0">
        <w:rPr>
          <w:rFonts w:ascii="Segoe UI" w:eastAsia="Arial" w:hAnsi="Segoe UI" w:cs="Segoe UI"/>
          <w:spacing w:val="-6"/>
        </w:rPr>
        <w:t xml:space="preserve"> </w:t>
      </w:r>
      <w:r w:rsidRPr="00B47DA0">
        <w:rPr>
          <w:rFonts w:ascii="Segoe UI" w:eastAsia="Arial" w:hAnsi="Segoe UI" w:cs="Segoe UI"/>
        </w:rPr>
        <w:t>the</w:t>
      </w:r>
      <w:r w:rsidRPr="00B47DA0">
        <w:rPr>
          <w:rFonts w:ascii="Segoe UI" w:eastAsia="Arial" w:hAnsi="Segoe UI" w:cs="Segoe UI"/>
          <w:spacing w:val="-1"/>
        </w:rPr>
        <w:t xml:space="preserve"> rolling</w:t>
      </w:r>
      <w:r w:rsidRPr="00B47DA0">
        <w:rPr>
          <w:rFonts w:ascii="Segoe UI" w:eastAsia="Arial" w:hAnsi="Segoe UI" w:cs="Segoe UI"/>
        </w:rPr>
        <w:t xml:space="preserve">  </w:t>
      </w:r>
      <w:r w:rsidRPr="00B47DA0">
        <w:rPr>
          <w:rFonts w:ascii="Segoe UI" w:eastAsia="Arial" w:hAnsi="Segoe UI" w:cs="Segoe UI"/>
          <w:spacing w:val="-2"/>
        </w:rPr>
        <w:t>stock</w:t>
      </w:r>
      <w:r w:rsidRPr="00B47DA0">
        <w:rPr>
          <w:rFonts w:ascii="Segoe UI" w:eastAsia="Arial" w:hAnsi="Segoe UI" w:cs="Segoe UI"/>
        </w:rPr>
        <w:t xml:space="preserve"> </w:t>
      </w:r>
      <w:r w:rsidRPr="00B47DA0">
        <w:rPr>
          <w:rFonts w:ascii="Segoe UI" w:eastAsia="Arial" w:hAnsi="Segoe UI" w:cs="Segoe UI"/>
          <w:spacing w:val="21"/>
        </w:rPr>
        <w:t xml:space="preserve"> </w:t>
      </w:r>
      <w:r w:rsidRPr="00B47DA0">
        <w:rPr>
          <w:rFonts w:ascii="Segoe UI" w:eastAsia="Arial" w:hAnsi="Segoe UI" w:cs="Segoe UI"/>
          <w:spacing w:val="-1"/>
        </w:rPr>
        <w:t>vehicles</w:t>
      </w:r>
      <w:r w:rsidRPr="00B47DA0">
        <w:rPr>
          <w:rFonts w:ascii="Segoe UI" w:eastAsia="Arial" w:hAnsi="Segoe UI" w:cs="Segoe UI"/>
        </w:rPr>
        <w:t xml:space="preserve"> </w:t>
      </w:r>
      <w:r w:rsidRPr="00B47DA0">
        <w:rPr>
          <w:rFonts w:ascii="Segoe UI" w:eastAsia="Arial" w:hAnsi="Segoe UI" w:cs="Segoe UI"/>
          <w:spacing w:val="8"/>
        </w:rPr>
        <w:t xml:space="preserve"> </w:t>
      </w:r>
      <w:r w:rsidRPr="00B47DA0">
        <w:rPr>
          <w:rFonts w:ascii="Segoe UI" w:eastAsia="Arial" w:hAnsi="Segoe UI" w:cs="Segoe UI"/>
          <w:spacing w:val="-1"/>
        </w:rPr>
        <w:t>received,</w:t>
      </w:r>
      <w:r w:rsidRPr="00B47DA0">
        <w:rPr>
          <w:rFonts w:ascii="Segoe UI" w:eastAsia="Arial" w:hAnsi="Segoe UI" w:cs="Segoe UI"/>
          <w:spacing w:val="-1"/>
          <w:u w:val="single" w:color="000000"/>
        </w:rPr>
        <w:t xml:space="preserve"> </w:t>
      </w:r>
      <w:r w:rsidRPr="00B47DA0">
        <w:rPr>
          <w:rFonts w:ascii="Segoe UI" w:eastAsia="Arial" w:hAnsi="Segoe UI" w:cs="Segoe UI"/>
          <w:spacing w:val="-1"/>
          <w:u w:val="single" w:color="000000"/>
        </w:rPr>
        <w:tab/>
      </w:r>
      <w:r w:rsidRPr="00B47DA0">
        <w:rPr>
          <w:rFonts w:ascii="Segoe UI" w:eastAsia="Arial" w:hAnsi="Segoe UI" w:cs="Segoe UI"/>
          <w:spacing w:val="-1"/>
          <w:u w:val="single" w:color="000000"/>
        </w:rPr>
        <w:tab/>
      </w:r>
      <w:r w:rsidRPr="00B47DA0">
        <w:rPr>
          <w:rFonts w:ascii="Segoe UI" w:eastAsia="Arial" w:hAnsi="Segoe UI" w:cs="Segoe UI"/>
          <w:spacing w:val="-1"/>
          <w:u w:val="single" w:color="000000"/>
        </w:rPr>
        <w:tab/>
      </w:r>
      <w:r w:rsidRPr="00B47DA0">
        <w:rPr>
          <w:rFonts w:ascii="Segoe UI" w:eastAsia="Arial" w:hAnsi="Segoe UI" w:cs="Segoe UI"/>
          <w:spacing w:val="-1"/>
        </w:rPr>
        <w:t>(number</w:t>
      </w:r>
      <w:r w:rsidRPr="00B47DA0">
        <w:rPr>
          <w:rFonts w:ascii="Segoe UI" w:eastAsia="Arial" w:hAnsi="Segoe UI" w:cs="Segoe UI"/>
        </w:rPr>
        <w:t xml:space="preserve"> and description of rolling stock</w:t>
      </w:r>
      <w:r w:rsidRPr="00B47DA0">
        <w:rPr>
          <w:rFonts w:ascii="Segoe UI" w:eastAsia="Arial" w:hAnsi="Segoe UI" w:cs="Segoe UI"/>
          <w:spacing w:val="-36"/>
        </w:rPr>
        <w:t xml:space="preserve"> </w:t>
      </w:r>
      <w:r w:rsidRPr="00B47DA0">
        <w:rPr>
          <w:rFonts w:ascii="Segoe UI" w:eastAsia="Arial" w:hAnsi="Segoe UI" w:cs="Segoe UI"/>
        </w:rPr>
        <w:t>vehicles)</w:t>
      </w:r>
      <w:r w:rsidRPr="00B47DA0">
        <w:rPr>
          <w:rFonts w:ascii="Segoe UI" w:eastAsia="Arial" w:hAnsi="Segoe UI" w:cs="Segoe UI"/>
          <w:spacing w:val="-9"/>
        </w:rPr>
        <w:t xml:space="preserve"> </w:t>
      </w:r>
      <w:r w:rsidRPr="00B47DA0">
        <w:rPr>
          <w:rFonts w:ascii="Segoe UI" w:eastAsia="Arial" w:hAnsi="Segoe UI" w:cs="Segoe UI"/>
        </w:rPr>
        <w:t>from</w:t>
      </w:r>
      <w:r w:rsidRPr="00B47DA0">
        <w:rPr>
          <w:rFonts w:ascii="Segoe UI" w:eastAsia="Arial" w:hAnsi="Segoe UI" w:cs="Segoe UI"/>
          <w:u w:val="single" w:color="000000"/>
        </w:rPr>
        <w:t xml:space="preserve"> </w:t>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u w:val="single" w:color="000000"/>
        </w:rPr>
        <w:tab/>
      </w:r>
      <w:r w:rsidRPr="00B47DA0">
        <w:rPr>
          <w:rFonts w:ascii="Segoe UI" w:eastAsia="Arial" w:hAnsi="Segoe UI" w:cs="Segoe UI"/>
        </w:rPr>
        <w:t>(the manufacturer), meet the requirements of 49 U.S.C. 5323(m). The grantee, or its appointed auditor</w:t>
      </w:r>
      <w:r w:rsidRPr="00B47DA0">
        <w:rPr>
          <w:rFonts w:ascii="Segoe UI" w:eastAsia="Arial" w:hAnsi="Segoe UI" w:cs="Segoe UI"/>
          <w:spacing w:val="-13"/>
        </w:rPr>
        <w:t xml:space="preserve"> </w:t>
      </w:r>
      <w:r w:rsidRPr="00B47DA0">
        <w:rPr>
          <w:rFonts w:ascii="Segoe UI" w:eastAsia="Arial" w:hAnsi="Segoe UI" w:cs="Segoe UI"/>
        </w:rPr>
        <w:t>_________________</w:t>
      </w:r>
      <w:r w:rsidRPr="00B47DA0">
        <w:rPr>
          <w:rFonts w:ascii="Segoe UI" w:eastAsia="Times New Roman" w:hAnsi="Segoe UI" w:cs="Segoe UI"/>
          <w:u w:val="single" w:color="000000"/>
        </w:rPr>
        <w:tab/>
      </w:r>
      <w:r w:rsidRPr="00B47DA0">
        <w:rPr>
          <w:rFonts w:ascii="Segoe UI" w:eastAsia="Arial" w:hAnsi="Segoe UI" w:cs="Segoe UI"/>
        </w:rPr>
        <w:t>(the</w:t>
      </w:r>
      <w:r w:rsidRPr="00B47DA0">
        <w:rPr>
          <w:rFonts w:ascii="Segoe UI" w:eastAsia="Arial" w:hAnsi="Segoe UI" w:cs="Segoe UI"/>
          <w:spacing w:val="-14"/>
        </w:rPr>
        <w:t xml:space="preserve"> </w:t>
      </w:r>
      <w:r w:rsidRPr="00B47DA0">
        <w:rPr>
          <w:rFonts w:ascii="Segoe UI" w:eastAsia="Arial" w:hAnsi="Segoe UI" w:cs="Segoe UI"/>
        </w:rPr>
        <w:t>auditor</w:t>
      </w:r>
      <w:r w:rsidRPr="00B47DA0">
        <w:rPr>
          <w:rFonts w:ascii="Segoe UI" w:eastAsia="Arial" w:hAnsi="Segoe UI" w:cs="Segoe UI"/>
          <w:spacing w:val="-10"/>
        </w:rPr>
        <w:t xml:space="preserve"> </w:t>
      </w:r>
      <w:r w:rsidRPr="00B47DA0">
        <w:rPr>
          <w:rFonts w:ascii="Segoe UI" w:eastAsia="Arial" w:hAnsi="Segoe UI" w:cs="Segoe UI"/>
        </w:rPr>
        <w:t>–</w:t>
      </w:r>
      <w:r w:rsidRPr="00B47DA0">
        <w:rPr>
          <w:rFonts w:ascii="Segoe UI" w:eastAsia="Arial" w:hAnsi="Segoe UI" w:cs="Segoe UI"/>
          <w:spacing w:val="-14"/>
        </w:rPr>
        <w:t xml:space="preserve"> </w:t>
      </w:r>
      <w:r w:rsidRPr="00B47DA0">
        <w:rPr>
          <w:rFonts w:ascii="Segoe UI" w:eastAsia="Arial" w:hAnsi="Segoe UI" w:cs="Segoe UI"/>
        </w:rPr>
        <w:t>not</w:t>
      </w:r>
      <w:r w:rsidRPr="00B47DA0">
        <w:rPr>
          <w:rFonts w:ascii="Segoe UI" w:eastAsia="Arial" w:hAnsi="Segoe UI" w:cs="Segoe UI"/>
          <w:spacing w:val="-12"/>
        </w:rPr>
        <w:t xml:space="preserve"> </w:t>
      </w:r>
      <w:r w:rsidRPr="00B47DA0">
        <w:rPr>
          <w:rFonts w:ascii="Segoe UI" w:eastAsia="Arial" w:hAnsi="Segoe UI" w:cs="Segoe UI"/>
        </w:rPr>
        <w:t>the</w:t>
      </w:r>
      <w:r w:rsidRPr="00B47DA0">
        <w:rPr>
          <w:rFonts w:ascii="Segoe UI" w:eastAsia="Arial" w:hAnsi="Segoe UI" w:cs="Segoe UI"/>
          <w:spacing w:val="-16"/>
        </w:rPr>
        <w:t xml:space="preserve"> </w:t>
      </w:r>
      <w:r w:rsidRPr="00B47DA0">
        <w:rPr>
          <w:rFonts w:ascii="Segoe UI" w:eastAsia="Arial" w:hAnsi="Segoe UI" w:cs="Segoe UI"/>
        </w:rPr>
        <w:t>manufacturer</w:t>
      </w:r>
      <w:r w:rsidRPr="00B47DA0">
        <w:rPr>
          <w:rFonts w:ascii="Segoe UI" w:eastAsia="Arial" w:hAnsi="Segoe UI" w:cs="Segoe UI"/>
          <w:spacing w:val="-13"/>
        </w:rPr>
        <w:t xml:space="preserve"> </w:t>
      </w:r>
      <w:r w:rsidRPr="00B47DA0">
        <w:rPr>
          <w:rFonts w:ascii="Segoe UI" w:eastAsia="Arial" w:hAnsi="Segoe UI" w:cs="Segoe UI"/>
        </w:rPr>
        <w:t>or</w:t>
      </w:r>
      <w:r w:rsidRPr="00B47DA0">
        <w:rPr>
          <w:rFonts w:ascii="Segoe UI" w:eastAsia="Arial" w:hAnsi="Segoe UI" w:cs="Segoe UI"/>
          <w:spacing w:val="-13"/>
        </w:rPr>
        <w:t xml:space="preserve"> </w:t>
      </w:r>
      <w:r w:rsidRPr="00B47DA0">
        <w:rPr>
          <w:rFonts w:ascii="Segoe UI" w:eastAsia="Arial" w:hAnsi="Segoe UI" w:cs="Segoe UI"/>
        </w:rPr>
        <w:t>its</w:t>
      </w:r>
      <w:r w:rsidRPr="00B47DA0">
        <w:rPr>
          <w:rFonts w:ascii="Segoe UI" w:eastAsia="Arial" w:hAnsi="Segoe UI" w:cs="Segoe UI"/>
          <w:spacing w:val="-13"/>
        </w:rPr>
        <w:t xml:space="preserve"> </w:t>
      </w:r>
      <w:r w:rsidRPr="00B47DA0">
        <w:rPr>
          <w:rFonts w:ascii="Segoe UI" w:eastAsia="Arial" w:hAnsi="Segoe UI" w:cs="Segoe UI"/>
        </w:rPr>
        <w:t>agent),</w:t>
      </w:r>
      <w:r w:rsidRPr="00B47DA0">
        <w:rPr>
          <w:rFonts w:ascii="Segoe UI" w:eastAsia="Arial" w:hAnsi="Segoe UI" w:cs="Segoe UI"/>
          <w:spacing w:val="-12"/>
        </w:rPr>
        <w:t xml:space="preserve"> </w:t>
      </w:r>
      <w:r w:rsidRPr="00B47DA0">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6"/>
        </w:rPr>
        <w:t xml:space="preserve"> </w:t>
      </w:r>
      <w:r w:rsidRPr="00B47DA0">
        <w:rPr>
          <w:rFonts w:ascii="Segoe UI" w:eastAsia="Arial" w:hAnsi="Segoe UI" w:cs="Segoe UI"/>
        </w:rPr>
        <w:t>cost;</w:t>
      </w:r>
      <w:r w:rsidRPr="00B47DA0">
        <w:rPr>
          <w:rFonts w:ascii="Segoe UI" w:eastAsia="Arial" w:hAnsi="Segoe UI" w:cs="Segoe UI"/>
          <w:spacing w:val="-5"/>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(2)</w:t>
      </w:r>
      <w:r w:rsidRPr="00B47DA0">
        <w:rPr>
          <w:rFonts w:ascii="Segoe UI" w:eastAsia="Arial" w:hAnsi="Segoe UI" w:cs="Segoe UI"/>
          <w:spacing w:val="-8"/>
        </w:rPr>
        <w:t xml:space="preserve"> </w:t>
      </w:r>
      <w:r w:rsidRPr="00B47DA0">
        <w:rPr>
          <w:rFonts w:ascii="Segoe UI" w:eastAsia="Arial" w:hAnsi="Segoe UI" w:cs="Segoe UI"/>
        </w:rPr>
        <w:t>the</w:t>
      </w:r>
      <w:r w:rsidRPr="00B47DA0">
        <w:rPr>
          <w:rFonts w:ascii="Segoe UI" w:eastAsia="Arial" w:hAnsi="Segoe UI" w:cs="Segoe UI"/>
          <w:spacing w:val="-7"/>
        </w:rPr>
        <w:t xml:space="preserve"> </w:t>
      </w:r>
      <w:r w:rsidRPr="00B47DA0">
        <w:rPr>
          <w:rFonts w:ascii="Segoe UI" w:eastAsia="Arial" w:hAnsi="Segoe UI" w:cs="Segoe UI"/>
        </w:rPr>
        <w:t>actual</w:t>
      </w:r>
      <w:r w:rsidRPr="00B47DA0">
        <w:rPr>
          <w:rFonts w:ascii="Segoe UI" w:eastAsia="Arial" w:hAnsi="Segoe UI" w:cs="Segoe UI"/>
          <w:spacing w:val="-7"/>
        </w:rPr>
        <w:t xml:space="preserve"> </w:t>
      </w:r>
      <w:r w:rsidRPr="00B47DA0">
        <w:rPr>
          <w:rFonts w:ascii="Segoe UI" w:eastAsia="Arial" w:hAnsi="Segoe UI" w:cs="Segoe UI"/>
        </w:rPr>
        <w:t>location</w:t>
      </w:r>
      <w:r w:rsidRPr="00B47DA0">
        <w:rPr>
          <w:rFonts w:ascii="Segoe UI" w:eastAsia="Arial" w:hAnsi="Segoe UI" w:cs="Segoe UI"/>
          <w:spacing w:val="-7"/>
        </w:rPr>
        <w:t xml:space="preserve"> </w:t>
      </w:r>
      <w:r w:rsidRPr="00B47DA0">
        <w:rPr>
          <w:rFonts w:ascii="Segoe UI" w:eastAsia="Arial" w:hAnsi="Segoe UI" w:cs="Segoe UI"/>
        </w:rPr>
        <w:t>of</w:t>
      </w:r>
      <w:r w:rsidRPr="00B47DA0">
        <w:rPr>
          <w:rFonts w:ascii="Segoe UI" w:eastAsia="Arial" w:hAnsi="Segoe UI" w:cs="Segoe UI"/>
          <w:spacing w:val="-5"/>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final</w:t>
      </w:r>
      <w:r w:rsidRPr="00B47DA0">
        <w:rPr>
          <w:rFonts w:ascii="Segoe UI" w:eastAsia="Arial" w:hAnsi="Segoe UI" w:cs="Segoe UI"/>
          <w:spacing w:val="-7"/>
        </w:rPr>
        <w:t xml:space="preserve"> </w:t>
      </w:r>
      <w:r w:rsidRPr="00B47DA0">
        <w:rPr>
          <w:rFonts w:ascii="Segoe UI" w:eastAsia="Arial" w:hAnsi="Segoe UI" w:cs="Segoe UI"/>
        </w:rPr>
        <w:t>assembly</w:t>
      </w:r>
      <w:r w:rsidRPr="00B47DA0">
        <w:rPr>
          <w:rFonts w:ascii="Segoe UI" w:eastAsia="Arial" w:hAnsi="Segoe UI" w:cs="Segoe UI"/>
          <w:spacing w:val="-8"/>
        </w:rPr>
        <w:t xml:space="preserve"> </w:t>
      </w:r>
      <w:r w:rsidRPr="00B47DA0">
        <w:rPr>
          <w:rFonts w:ascii="Segoe UI" w:eastAsia="Arial" w:hAnsi="Segoe UI" w:cs="Segoe UI"/>
        </w:rPr>
        <w:t>point</w:t>
      </w:r>
      <w:r w:rsidRPr="00B47DA0">
        <w:rPr>
          <w:rFonts w:ascii="Segoe UI" w:eastAsia="Arial" w:hAnsi="Segoe UI" w:cs="Segoe UI"/>
          <w:spacing w:val="-8"/>
        </w:rPr>
        <w:t xml:space="preserve"> </w:t>
      </w:r>
      <w:r w:rsidRPr="00B47DA0">
        <w:rPr>
          <w:rFonts w:ascii="Segoe UI" w:eastAsia="Arial" w:hAnsi="Segoe UI" w:cs="Segoe UI"/>
        </w:rPr>
        <w:t>for</w:t>
      </w:r>
      <w:r w:rsidRPr="00B47DA0">
        <w:rPr>
          <w:rFonts w:ascii="Segoe UI" w:eastAsia="Arial" w:hAnsi="Segoe UI" w:cs="Segoe UI"/>
          <w:spacing w:val="-8"/>
        </w:rPr>
        <w:t xml:space="preserve"> </w:t>
      </w:r>
      <w:r w:rsidRPr="00B47DA0">
        <w:rPr>
          <w:rFonts w:ascii="Segoe UI" w:eastAsia="Arial" w:hAnsi="Segoe UI" w:cs="Segoe UI"/>
        </w:rPr>
        <w:t>rolling</w:t>
      </w:r>
      <w:r w:rsidRPr="00B47DA0">
        <w:rPr>
          <w:rFonts w:ascii="Segoe UI" w:eastAsia="Arial" w:hAnsi="Segoe UI" w:cs="Segoe UI"/>
          <w:spacing w:val="-4"/>
        </w:rPr>
        <w:t xml:space="preserve"> </w:t>
      </w:r>
      <w:r w:rsidRPr="00B47DA0">
        <w:rPr>
          <w:rFonts w:ascii="Segoe UI" w:eastAsia="Arial" w:hAnsi="Segoe UI" w:cs="Segoe UI"/>
        </w:rPr>
        <w:t>stock</w:t>
      </w:r>
      <w:r w:rsidRPr="00B47DA0">
        <w:rPr>
          <w:rFonts w:ascii="Segoe UI" w:eastAsia="Arial" w:hAnsi="Segoe UI" w:cs="Segoe UI"/>
          <w:spacing w:val="-6"/>
        </w:rPr>
        <w:t xml:space="preserve"> </w:t>
      </w:r>
      <w:r w:rsidRPr="00B47DA0">
        <w:rPr>
          <w:rFonts w:ascii="Segoe UI" w:eastAsia="Arial" w:hAnsi="Segoe UI" w:cs="Segoe UI"/>
        </w:rPr>
        <w:t>vehicles, including a description of the activities that took place at the final assembly point and the cost of final</w:t>
      </w:r>
      <w:r w:rsidRPr="00B47DA0">
        <w:rPr>
          <w:rFonts w:ascii="Segoe UI" w:eastAsia="Arial" w:hAnsi="Segoe UI" w:cs="Segoe UI"/>
          <w:spacing w:val="-3"/>
        </w:rPr>
        <w:t xml:space="preserve"> </w:t>
      </w:r>
      <w:r w:rsidRPr="00B47DA0">
        <w:rPr>
          <w:rFonts w:ascii="Segoe UI" w:eastAsia="Arial" w:hAnsi="Segoe UI" w:cs="Segoe UI"/>
        </w:rPr>
        <w:t>assembly.</w:t>
      </w:r>
    </w:p>
    <w:p w14:paraId="438A9C7A" w14:textId="001B8E1F" w:rsidR="00370BA5" w:rsidRPr="005F4B5B" w:rsidRDefault="00460B66" w:rsidP="00370BA5">
      <w:pPr>
        <w:pStyle w:val="BodyText"/>
        <w:tabs>
          <w:tab w:val="left" w:pos="4398"/>
        </w:tabs>
        <w:spacing w:before="240" w:after="240" w:line="276" w:lineRule="auto"/>
        <w:rPr>
          <w:rFonts w:ascii="Segoe UI" w:hAnsi="Segoe UI" w:cs="Segoe UI"/>
        </w:rPr>
      </w:pPr>
      <w:r>
        <w:rPr>
          <w:rFonts w:ascii="Segoe UI" w:hAnsi="Segoe UI" w:cs="Segoe UI"/>
          <w:noProof/>
        </w:rPr>
        <mc:AlternateContent>
          <mc:Choice Requires="wps">
            <w:drawing>
              <wp:anchor distT="0" distB="0" distL="114300" distR="114300" simplePos="0" relativeHeight="251697664" behindDoc="0" locked="0" layoutInCell="1" allowOverlap="1" wp14:anchorId="3C27FD93" wp14:editId="2EB6CAAD">
                <wp:simplePos x="0" y="0"/>
                <wp:positionH relativeFrom="column">
                  <wp:posOffset>-121920</wp:posOffset>
                </wp:positionH>
                <wp:positionV relativeFrom="paragraph">
                  <wp:posOffset>316865</wp:posOffset>
                </wp:positionV>
                <wp:extent cx="6812280" cy="0"/>
                <wp:effectExtent l="38100" t="38100" r="64770" b="95250"/>
                <wp:wrapNone/>
                <wp:docPr id="7" name="Straight Connector 7"/>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F2B7A" id="Straight Connector 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4.95pt" to="526.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vatwEAALcDAAAOAAAAZHJzL2Uyb0RvYy54bWysU01v2zAMvQ/YfxB0b/xxaAMjTg8p1kux&#10;Bev2A1RZioVJokBpsfPvRymJO3RDD8MutCi9R/KR9OZ+dpYdFUYDvufNquZMeQmD8Yeef//26WbN&#10;WUzCD8KCVz0/qcjvtx8/bKbQqRZGsINCRkF87KbQ8zGl0FVVlKNyIq4gKE+PGtCJRC4eqgHFRNGd&#10;rdq6vq0mwCEgSBUj3T6cH/m2xNdayfRF66gSsz2n2lKxWOxLttV2I7oDijAaeSlD/EMVThhPSZdQ&#10;DyIJ9hPNH6GckQgRdFpJcBVobaQqGkhNU79R8zyKoIoWak4MS5vi/wsrPx/3yMzQ8zvOvHA0oueE&#10;whzGxHbgPTUQkN3lPk0hdgTf+T1evBj2mEXPGl3+khw2l96elt6qOTFJl7frpm3XNAJ5fateiQFj&#10;elTgWD703BqfZYtOHJ9iomQEvULIyYWcU5dTOlmVwdZ/VZqkULK2sMsSqZ1FdhQ0/uFHk2VQrILM&#10;FG2sXUj1+6QLNtNUWayF2LxPXNAlI/i0EJ3xgH8jp/laqj7jr6rPWrPsFxhOZRClHbQdRdllk/P6&#10;/e4X+uv/tv0FAAD//wMAUEsDBBQABgAIAAAAIQCbaSbs3gAAAAoBAAAPAAAAZHJzL2Rvd25yZXYu&#10;eG1sTI9NT8MwDIbvSPyHyEhc0JZusI+WphNCcEDahYF29hqTVjRO1WRr+Pdk4jCOth+9ft5yE20n&#10;TjT41rGC2TQDQVw73bJR8PnxOlmD8AFZY+eYFPyQh011fVViod3I73TaBSNSCPsCFTQh9IWUvm7I&#10;op+6njjdvtxgMaRxMFIPOKZw28l5li2lxZbThwZ7em6o/t4drYI6ynjXvGgzmtWb3qJf7+Viq9Tt&#10;TXx6BBEohgsMZ/2kDlVyOrgjay86BZNZPk+ogoc8B3EGssX9EsThbyOrUv6vUP0CAAD//wMAUEsB&#10;Ai0AFAAGAAgAAAAhALaDOJL+AAAA4QEAABMAAAAAAAAAAAAAAAAAAAAAAFtDb250ZW50X1R5cGVz&#10;XS54bWxQSwECLQAUAAYACAAAACEAOP0h/9YAAACUAQAACwAAAAAAAAAAAAAAAAAvAQAAX3JlbHMv&#10;LnJlbHNQSwECLQAUAAYACAAAACEAewr72rcBAAC3AwAADgAAAAAAAAAAAAAAAAAuAgAAZHJzL2Uy&#10;b0RvYy54bWxQSwECLQAUAAYACAAAACEAm2km7N4AAAAKAQAADwAAAAAAAAAAAAAAAAARBAAAZHJz&#10;L2Rvd25yZXYueG1sUEsFBgAAAAAEAAQA8wAAABwFAAAAAA==&#10;" strokecolor="black [3200]" strokeweight="2pt">
                <v:shadow on="t" color="black" opacity="24903f" origin=",.5" offset="0,.55556mm"/>
              </v:line>
            </w:pict>
          </mc:Fallback>
        </mc:AlternateContent>
      </w:r>
      <w:r w:rsidR="00370BA5" w:rsidRPr="00B47DA0">
        <w:rPr>
          <w:rFonts w:ascii="Segoe UI" w:hAnsi="Segoe UI" w:cs="Segoe UI"/>
        </w:rPr>
        <w:t>Date:</w:t>
      </w:r>
      <w:r w:rsidR="00370BA5" w:rsidRPr="00B47DA0">
        <w:rPr>
          <w:rFonts w:ascii="Segoe UI" w:hAnsi="Segoe UI" w:cs="Segoe UI"/>
          <w:u w:val="single" w:color="000000"/>
        </w:rPr>
        <w:t xml:space="preserve"> </w:t>
      </w:r>
      <w:r w:rsidR="00370BA5">
        <w:rPr>
          <w:rFonts w:ascii="Segoe UI" w:hAnsi="Segoe UI" w:cs="Segoe UI"/>
          <w:u w:val="single" w:color="000000"/>
        </w:rPr>
        <w:t>_________</w:t>
      </w:r>
      <w:r w:rsidR="00370BA5" w:rsidRPr="00B47DA0">
        <w:rPr>
          <w:rFonts w:ascii="Segoe UI" w:hAnsi="Segoe UI" w:cs="Segoe UI"/>
          <w:spacing w:val="-1"/>
        </w:rPr>
        <w:t>Signature:</w:t>
      </w:r>
      <w:r w:rsidR="00370BA5" w:rsidRPr="00B47DA0">
        <w:rPr>
          <w:rFonts w:ascii="Segoe UI" w:hAnsi="Segoe UI" w:cs="Segoe UI"/>
          <w:spacing w:val="-1"/>
          <w:u w:val="single" w:color="000000"/>
        </w:rPr>
        <w:t xml:space="preserve"> </w:t>
      </w:r>
      <w:r w:rsidR="00370BA5">
        <w:rPr>
          <w:rFonts w:ascii="Segoe UI" w:hAnsi="Segoe UI" w:cs="Segoe UI"/>
          <w:spacing w:val="-1"/>
          <w:u w:val="single" w:color="000000"/>
        </w:rPr>
        <w:t>________________________________________</w:t>
      </w:r>
      <w:r w:rsidR="00370BA5" w:rsidRPr="00B47DA0">
        <w:rPr>
          <w:rFonts w:ascii="Segoe UI" w:hAnsi="Segoe UI" w:cs="Segoe UI"/>
          <w:spacing w:val="-1"/>
          <w:u w:val="single" w:color="000000"/>
        </w:rPr>
        <w:tab/>
      </w:r>
      <w:r w:rsidR="00370BA5" w:rsidRPr="00B47DA0">
        <w:rPr>
          <w:rFonts w:ascii="Segoe UI" w:hAnsi="Segoe UI" w:cs="Segoe UI"/>
          <w:spacing w:val="-1"/>
        </w:rPr>
        <w:t>Title:</w:t>
      </w:r>
      <w:r w:rsidR="00370BA5" w:rsidRPr="00B47DA0">
        <w:rPr>
          <w:rFonts w:ascii="Segoe UI" w:hAnsi="Segoe UI" w:cs="Segoe UI"/>
          <w:spacing w:val="-1"/>
          <w:u w:val="single" w:color="000000"/>
        </w:rPr>
        <w:t xml:space="preserve"> </w:t>
      </w:r>
      <w:r w:rsidR="00370BA5" w:rsidRPr="00B47DA0">
        <w:rPr>
          <w:rFonts w:ascii="Segoe UI" w:hAnsi="Segoe UI" w:cs="Segoe UI"/>
          <w:spacing w:val="-1"/>
          <w:u w:val="single" w:color="000000"/>
        </w:rPr>
        <w:tab/>
      </w:r>
      <w:r w:rsidR="00370BA5">
        <w:rPr>
          <w:rFonts w:ascii="Segoe UI" w:hAnsi="Segoe UI" w:cs="Segoe UI"/>
          <w:spacing w:val="-1"/>
          <w:u w:val="single" w:color="000000"/>
        </w:rPr>
        <w:t>_____________________________</w:t>
      </w:r>
    </w:p>
    <w:p w14:paraId="3381E912" w14:textId="77777777" w:rsidR="00E65168" w:rsidRDefault="00E65168" w:rsidP="00494907">
      <w:pPr>
        <w:pStyle w:val="BodyText"/>
        <w:rPr>
          <w:b/>
          <w:sz w:val="24"/>
          <w:u w:val="single"/>
        </w:rPr>
      </w:pPr>
    </w:p>
    <w:p w14:paraId="551E5030" w14:textId="77777777" w:rsidR="00370BA5" w:rsidRPr="00494907" w:rsidRDefault="00370BA5" w:rsidP="00494907">
      <w:pPr>
        <w:pStyle w:val="BodyText"/>
        <w:rPr>
          <w:b/>
          <w:sz w:val="24"/>
          <w:u w:val="single"/>
        </w:rPr>
      </w:pPr>
      <w:r w:rsidRPr="00494907">
        <w:rPr>
          <w:b/>
          <w:sz w:val="24"/>
          <w:u w:val="single"/>
        </w:rPr>
        <w:t>POST-DELIVERY PURCHASER’S REQUIREMENTS</w:t>
      </w:r>
      <w:r w:rsidRPr="00494907">
        <w:rPr>
          <w:b/>
          <w:spacing w:val="-21"/>
          <w:sz w:val="24"/>
          <w:u w:val="single"/>
        </w:rPr>
        <w:t xml:space="preserve"> </w:t>
      </w:r>
      <w:r w:rsidRPr="00494907">
        <w:rPr>
          <w:b/>
          <w:sz w:val="24"/>
          <w:u w:val="single"/>
        </w:rPr>
        <w:t>CERTIFICATION</w:t>
      </w:r>
    </w:p>
    <w:p w14:paraId="4200DCB7" w14:textId="77777777" w:rsidR="00494907" w:rsidRDefault="00494907" w:rsidP="00494907">
      <w:pPr>
        <w:pStyle w:val="BodyText"/>
      </w:pPr>
    </w:p>
    <w:p w14:paraId="06F71B21" w14:textId="77777777" w:rsidR="00370BA5" w:rsidRPr="00B47DA0" w:rsidRDefault="00370BA5" w:rsidP="00494907">
      <w:pPr>
        <w:pStyle w:val="BodyText"/>
      </w:pPr>
      <w:r w:rsidRPr="00DE0BFE">
        <w:rPr>
          <w:b/>
        </w:rPr>
        <w:t>Post-Delivery Purchaser’s Requirements Certification for</w:t>
      </w:r>
      <w:r w:rsidRPr="00B47DA0">
        <w:t xml:space="preserve"> </w:t>
      </w:r>
      <w:r w:rsidRPr="00B47DA0">
        <w:rPr>
          <w:highlight w:val="yellow"/>
        </w:rPr>
        <w:t>(Rolling Stock Manufacturer Name</w:t>
      </w:r>
      <w:r w:rsidRPr="00B47DA0">
        <w:rPr>
          <w:spacing w:val="-9"/>
          <w:highlight w:val="yellow"/>
        </w:rPr>
        <w:t xml:space="preserve"> </w:t>
      </w:r>
      <w:r w:rsidRPr="00B47DA0">
        <w:rPr>
          <w:highlight w:val="yellow"/>
        </w:rPr>
        <w:t>Here)</w:t>
      </w:r>
    </w:p>
    <w:p w14:paraId="50D884B9" w14:textId="191F0899" w:rsidR="00370BA5" w:rsidRPr="00B47DA0" w:rsidRDefault="00370BA5" w:rsidP="00370BA5">
      <w:pPr>
        <w:pStyle w:val="BodyText"/>
        <w:tabs>
          <w:tab w:val="left" w:pos="7451"/>
        </w:tabs>
        <w:spacing w:before="240" w:after="240" w:line="276" w:lineRule="auto"/>
        <w:rPr>
          <w:rFonts w:ascii="Segoe UI" w:hAnsi="Segoe UI" w:cs="Segoe UI"/>
        </w:rPr>
      </w:pPr>
      <w:r w:rsidRPr="00B47DA0">
        <w:rPr>
          <w:rFonts w:ascii="Segoe UI" w:hAnsi="Segoe UI" w:cs="Segoe UI"/>
        </w:rPr>
        <w:t xml:space="preserve">As required by Title 49 of CFR, Part 663 – Subpart C, after </w:t>
      </w:r>
      <w:r w:rsidR="00036E65">
        <w:rPr>
          <w:rFonts w:ascii="Segoe UI" w:hAnsi="Segoe UI" w:cs="Segoe UI"/>
        </w:rPr>
        <w:t>visually inspecting and road</w:t>
      </w:r>
      <w:r w:rsidRPr="00B47DA0">
        <w:rPr>
          <w:rFonts w:ascii="Segoe UI" w:hAnsi="Segoe UI" w:cs="Segoe UI"/>
        </w:rPr>
        <w:t xml:space="preserve"> testing the contracted rolling stock,</w:t>
      </w:r>
      <w:r w:rsidRPr="00B47DA0">
        <w:rPr>
          <w:rFonts w:ascii="Segoe UI" w:hAnsi="Segoe UI" w:cs="Segoe UI"/>
          <w:u w:val="single" w:color="000000"/>
        </w:rPr>
        <w:t xml:space="preserve"> </w:t>
      </w:r>
      <w:r w:rsidRPr="00B47DA0">
        <w:rPr>
          <w:rFonts w:ascii="Segoe UI" w:hAnsi="Segoe UI" w:cs="Segoe UI"/>
          <w:u w:val="single" w:color="000000"/>
        </w:rPr>
        <w:tab/>
      </w:r>
      <w:r w:rsidR="0027602F">
        <w:rPr>
          <w:rFonts w:ascii="Segoe UI" w:hAnsi="Segoe UI" w:cs="Segoe UI"/>
        </w:rPr>
        <w:t>(the grantee</w:t>
      </w:r>
      <w:r w:rsidRPr="00B47DA0">
        <w:rPr>
          <w:rFonts w:ascii="Segoe UI" w:hAnsi="Segoe UI" w:cs="Segoe UI"/>
        </w:rPr>
        <w:t>) certifies that</w:t>
      </w:r>
      <w:r w:rsidRPr="00B47DA0">
        <w:rPr>
          <w:rFonts w:ascii="Segoe UI" w:hAnsi="Segoe UI" w:cs="Segoe UI"/>
          <w:spacing w:val="-10"/>
        </w:rPr>
        <w:t xml:space="preserve"> </w:t>
      </w:r>
      <w:r w:rsidRPr="00B47DA0">
        <w:rPr>
          <w:rFonts w:ascii="Segoe UI" w:hAnsi="Segoe UI" w:cs="Segoe UI"/>
        </w:rPr>
        <w:t>the</w:t>
      </w:r>
      <w:r w:rsidRPr="00B47DA0">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(number and description of vehicle)</w:t>
      </w:r>
      <w:r w:rsidRPr="00B47DA0">
        <w:rPr>
          <w:rFonts w:ascii="Segoe UI" w:hAnsi="Segoe UI" w:cs="Segoe UI"/>
          <w:spacing w:val="-13"/>
        </w:rPr>
        <w:t xml:space="preserve"> </w:t>
      </w:r>
      <w:r>
        <w:rPr>
          <w:rFonts w:ascii="Segoe UI" w:hAnsi="Segoe UI" w:cs="Segoe UI"/>
        </w:rPr>
        <w:t>from</w:t>
      </w:r>
      <w:r w:rsidRPr="00B47DA0">
        <w:rPr>
          <w:rFonts w:ascii="Segoe UI" w:hAnsi="Segoe UI" w:cs="Segoe UI"/>
          <w:u w:val="single" w:color="000000"/>
        </w:rPr>
        <w:tab/>
      </w:r>
      <w:r w:rsidRPr="00B47DA0">
        <w:rPr>
          <w:rFonts w:ascii="Segoe UI" w:hAnsi="Segoe UI" w:cs="Segoe UI"/>
        </w:rPr>
        <w:t>(the manufacturer), meet the contract</w:t>
      </w:r>
      <w:r w:rsidRPr="00B47DA0">
        <w:rPr>
          <w:rFonts w:ascii="Segoe UI" w:hAnsi="Segoe UI" w:cs="Segoe UI"/>
          <w:spacing w:val="-19"/>
        </w:rPr>
        <w:t xml:space="preserve"> </w:t>
      </w:r>
      <w:r w:rsidRPr="00B47DA0">
        <w:rPr>
          <w:rFonts w:ascii="Segoe UI" w:hAnsi="Segoe UI" w:cs="Segoe UI"/>
        </w:rPr>
        <w:t>specifications. After reviewing the report, visually inspecting the rolling stock, and performance testing the rolling stock, the grantee certifies that the rolling stock meets the contract</w:t>
      </w:r>
      <w:r w:rsidRPr="00B47DA0">
        <w:rPr>
          <w:rFonts w:ascii="Segoe UI" w:hAnsi="Segoe UI" w:cs="Segoe UI"/>
          <w:spacing w:val="-28"/>
        </w:rPr>
        <w:t xml:space="preserve"> </w:t>
      </w:r>
      <w:r w:rsidRPr="00B47DA0">
        <w:rPr>
          <w:rFonts w:ascii="Segoe UI" w:hAnsi="Segoe UI" w:cs="Segoe UI"/>
        </w:rPr>
        <w:t>specifications.</w:t>
      </w:r>
    </w:p>
    <w:p w14:paraId="1D688ED7" w14:textId="7EE3A641" w:rsidR="00370BA5" w:rsidRPr="005F4B5B" w:rsidRDefault="00460B66" w:rsidP="00370BA5">
      <w:pPr>
        <w:pStyle w:val="BodyText"/>
        <w:tabs>
          <w:tab w:val="left" w:pos="4398"/>
        </w:tabs>
        <w:spacing w:before="240" w:after="240" w:line="276" w:lineRule="auto"/>
        <w:rPr>
          <w:rFonts w:ascii="Segoe UI" w:hAnsi="Segoe UI" w:cs="Segoe UI"/>
        </w:rPr>
      </w:pPr>
      <w:r>
        <w:rPr>
          <w:rFonts w:ascii="Segoe UI" w:hAnsi="Segoe UI" w:cs="Segoe UI"/>
          <w:noProof/>
        </w:rPr>
        <mc:AlternateContent>
          <mc:Choice Requires="wps">
            <w:drawing>
              <wp:anchor distT="0" distB="0" distL="114300" distR="114300" simplePos="0" relativeHeight="251698688" behindDoc="0" locked="0" layoutInCell="1" allowOverlap="1" wp14:anchorId="7E6E0D03" wp14:editId="6827A780">
                <wp:simplePos x="0" y="0"/>
                <wp:positionH relativeFrom="column">
                  <wp:posOffset>-167640</wp:posOffset>
                </wp:positionH>
                <wp:positionV relativeFrom="paragraph">
                  <wp:posOffset>343535</wp:posOffset>
                </wp:positionV>
                <wp:extent cx="6781800" cy="0"/>
                <wp:effectExtent l="38100" t="38100" r="76200" b="952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9E225" id="Straight Connector 1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7.05pt" to="520.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wOtwEAALkDAAAOAAAAZHJzL2Uyb0RvYy54bWysU8Fu2zAMvQ/YPwi+L7Zz6AIjTg8ptsuw&#10;Bev2AapMxcIkUaC02Pn7UUriDuvQw7ALLYp8JN8Tvb2fnRUnoGjQ91W7aioBXuFg/LGvvn/78G5T&#10;iZikH6RFD311hljd796+2U6hgzWOaAcgwUV87KbQV2NKoavrqEZwMq4wgOegRnIysUvHeiA5cXVn&#10;63XT3NUT0hAIFcTItw+XYLUr9bUGlb5oHSEJ21c8WyqWin3Ktt5tZXckGUajrmPIf5jCSeO56VLq&#10;QSYpfpJ5UcoZRRhRp5VCV6PWRkHhwGza5g82j6MMULiwODEsMsX/V1Z9Ph1ImIHfjuXx0vEbPSaS&#10;5jgmsUfvWUEkwUFWagqxY8DeH+jqxXCgTHvW5PKXCYm5qHte1IU5CcWXd+837abhLuoWq5+BgWL6&#10;COhEPvSVNT4Tl508fYqJm3HqLYWdPMildTmls4WcbP1X0EyGm60LuqwR7C2Jk+QFGH60mQbXKpkZ&#10;oo21C6h5HXTNzTAoq7UA29eBS3bpiD4tQGc80t/Aab6Nqi/5N9YXrpn2Ew7n8hBFDt6Pwuy6y3kB&#10;f/cL/PmP2/0CAAD//wMAUEsDBBQABgAIAAAAIQD8eqh33QAAAAoBAAAPAAAAZHJzL2Rvd25yZXYu&#10;eG1sTI/BTsMwDIbvSLxDZCQuaEs7dWUqTSeE4IC0CwNx9hrTVDRO1WRreHsycWBH259+f3+9jXYQ&#10;J5p871hBvsxAELdO99wp+Hh/WWxA+ICscXBMCn7Iw7a5vqqx0m7mNzrtQydSCPsKFZgQxkpK3xqy&#10;6JduJE63LzdZDGmcOqknnFO4HeQqy0ppsef0weBIT4ba7/3RKmijjHfmWXdzd/+qd+g3n3K9U+r2&#10;Jj4+gAgUwz8MZ/2kDk1yOrgjay8GBYtVWSRUwbrIQZyBrMhLEIe/jWxqeVmh+QUAAP//AwBQSwEC&#10;LQAUAAYACAAAACEAtoM4kv4AAADhAQAAEwAAAAAAAAAAAAAAAAAAAAAAW0NvbnRlbnRfVHlwZXNd&#10;LnhtbFBLAQItABQABgAIAAAAIQA4/SH/1gAAAJQBAAALAAAAAAAAAAAAAAAAAC8BAABfcmVscy8u&#10;cmVsc1BLAQItABQABgAIAAAAIQAoRmwOtwEAALkDAAAOAAAAAAAAAAAAAAAAAC4CAABkcnMvZTJv&#10;RG9jLnhtbFBLAQItABQABgAIAAAAIQD8eqh33QAAAAoBAAAPAAAAAAAAAAAAAAAAABEEAABkcnMv&#10;ZG93bnJldi54bWxQSwUGAAAAAAQABADzAAAAGwUAAAAA&#10;" strokecolor="black [3200]" strokeweight="2pt">
                <v:shadow on="t" color="black" opacity="24903f" origin=",.5" offset="0,.55556mm"/>
              </v:line>
            </w:pict>
          </mc:Fallback>
        </mc:AlternateContent>
      </w:r>
      <w:r w:rsidR="00370BA5" w:rsidRPr="00B47DA0">
        <w:rPr>
          <w:rFonts w:ascii="Segoe UI" w:hAnsi="Segoe UI" w:cs="Segoe UI"/>
        </w:rPr>
        <w:t>Date:</w:t>
      </w:r>
      <w:r w:rsidR="00370BA5" w:rsidRPr="00B47DA0">
        <w:rPr>
          <w:rFonts w:ascii="Segoe UI" w:hAnsi="Segoe UI" w:cs="Segoe UI"/>
          <w:u w:val="single" w:color="000000"/>
        </w:rPr>
        <w:t xml:space="preserve"> </w:t>
      </w:r>
      <w:r w:rsidR="00370BA5">
        <w:rPr>
          <w:rFonts w:ascii="Segoe UI" w:hAnsi="Segoe UI" w:cs="Segoe UI"/>
          <w:u w:val="single" w:color="000000"/>
        </w:rPr>
        <w:t>_________</w:t>
      </w:r>
      <w:r w:rsidR="00370BA5" w:rsidRPr="00B47DA0">
        <w:rPr>
          <w:rFonts w:ascii="Segoe UI" w:hAnsi="Segoe UI" w:cs="Segoe UI"/>
          <w:spacing w:val="-1"/>
        </w:rPr>
        <w:t>Signature:</w:t>
      </w:r>
      <w:r w:rsidR="00370BA5" w:rsidRPr="00B47DA0">
        <w:rPr>
          <w:rFonts w:ascii="Segoe UI" w:hAnsi="Segoe UI" w:cs="Segoe UI"/>
          <w:spacing w:val="-1"/>
          <w:u w:val="single" w:color="000000"/>
        </w:rPr>
        <w:t xml:space="preserve"> </w:t>
      </w:r>
      <w:r w:rsidR="00370BA5">
        <w:rPr>
          <w:rFonts w:ascii="Segoe UI" w:hAnsi="Segoe UI" w:cs="Segoe UI"/>
          <w:spacing w:val="-1"/>
          <w:u w:val="single" w:color="000000"/>
        </w:rPr>
        <w:t>________________________________________</w:t>
      </w:r>
      <w:r w:rsidR="00370BA5" w:rsidRPr="00B47DA0">
        <w:rPr>
          <w:rFonts w:ascii="Segoe UI" w:hAnsi="Segoe UI" w:cs="Segoe UI"/>
          <w:spacing w:val="-1"/>
          <w:u w:val="single" w:color="000000"/>
        </w:rPr>
        <w:tab/>
      </w:r>
      <w:r w:rsidR="00370BA5" w:rsidRPr="00B47DA0">
        <w:rPr>
          <w:rFonts w:ascii="Segoe UI" w:hAnsi="Segoe UI" w:cs="Segoe UI"/>
          <w:spacing w:val="-1"/>
        </w:rPr>
        <w:t>Title:</w:t>
      </w:r>
      <w:r w:rsidR="00370BA5" w:rsidRPr="00B47DA0">
        <w:rPr>
          <w:rFonts w:ascii="Segoe UI" w:hAnsi="Segoe UI" w:cs="Segoe UI"/>
          <w:spacing w:val="-1"/>
          <w:u w:val="single" w:color="000000"/>
        </w:rPr>
        <w:t xml:space="preserve"> </w:t>
      </w:r>
      <w:r w:rsidR="00370BA5" w:rsidRPr="00B47DA0">
        <w:rPr>
          <w:rFonts w:ascii="Segoe UI" w:hAnsi="Segoe UI" w:cs="Segoe UI"/>
          <w:spacing w:val="-1"/>
          <w:u w:val="single" w:color="000000"/>
        </w:rPr>
        <w:tab/>
      </w:r>
      <w:r w:rsidR="00370BA5">
        <w:rPr>
          <w:rFonts w:ascii="Segoe UI" w:hAnsi="Segoe UI" w:cs="Segoe UI"/>
          <w:spacing w:val="-1"/>
          <w:u w:val="single" w:color="000000"/>
        </w:rPr>
        <w:t>_____________________________</w:t>
      </w:r>
    </w:p>
    <w:p w14:paraId="19D719A1" w14:textId="77777777" w:rsidR="00E65168" w:rsidRDefault="00E65168" w:rsidP="00494907">
      <w:pPr>
        <w:pStyle w:val="BodyText"/>
        <w:rPr>
          <w:b/>
          <w:sz w:val="24"/>
          <w:u w:val="single"/>
        </w:rPr>
      </w:pPr>
    </w:p>
    <w:p w14:paraId="43C39F22" w14:textId="77777777" w:rsidR="0004360F" w:rsidRDefault="00370BA5" w:rsidP="0004360F">
      <w:pPr>
        <w:pStyle w:val="BodyText"/>
        <w:rPr>
          <w:b/>
          <w:sz w:val="24"/>
          <w:szCs w:val="24"/>
          <w:u w:val="single"/>
        </w:rPr>
      </w:pPr>
      <w:r w:rsidRPr="00E176A6">
        <w:rPr>
          <w:b/>
          <w:sz w:val="24"/>
          <w:szCs w:val="24"/>
          <w:u w:val="single"/>
        </w:rPr>
        <w:lastRenderedPageBreak/>
        <w:t>P</w:t>
      </w:r>
      <w:r w:rsidR="00E176A6">
        <w:rPr>
          <w:b/>
          <w:sz w:val="24"/>
          <w:szCs w:val="24"/>
          <w:u w:val="single"/>
        </w:rPr>
        <w:t>OST-DELIVERY FMVSS</w:t>
      </w:r>
      <w:r w:rsidR="0004360F">
        <w:rPr>
          <w:b/>
          <w:sz w:val="24"/>
          <w:szCs w:val="24"/>
          <w:u w:val="single"/>
        </w:rPr>
        <w:t xml:space="preserve"> COMPLIANCE CERTIFICATION</w:t>
      </w:r>
    </w:p>
    <w:p w14:paraId="5CBC47C1" w14:textId="77777777" w:rsidR="0004360F" w:rsidRDefault="0004360F" w:rsidP="0004360F">
      <w:pPr>
        <w:pStyle w:val="BodyText"/>
        <w:rPr>
          <w:b/>
          <w:sz w:val="24"/>
          <w:szCs w:val="24"/>
          <w:u w:val="single"/>
        </w:rPr>
      </w:pPr>
    </w:p>
    <w:p w14:paraId="489DD3EC" w14:textId="470C77ED" w:rsidR="00370BA5" w:rsidRPr="00B47DA0" w:rsidRDefault="00370BA5" w:rsidP="0004360F">
      <w:pPr>
        <w:pStyle w:val="BodyText"/>
        <w:rPr>
          <w:rFonts w:ascii="Segoe UI" w:hAnsi="Segoe UI" w:cs="Segoe UI"/>
        </w:rPr>
      </w:pPr>
      <w:r w:rsidRPr="00B47DA0">
        <w:rPr>
          <w:rFonts w:ascii="Segoe UI" w:hAnsi="Segoe UI" w:cs="Segoe UI"/>
        </w:rPr>
        <w:t>As required by Title 49 of the CFR, Part 663 –</w:t>
      </w:r>
      <w:r w:rsidRPr="00B47DA0">
        <w:rPr>
          <w:rFonts w:ascii="Segoe UI" w:hAnsi="Segoe UI" w:cs="Segoe UI"/>
          <w:spacing w:val="-14"/>
        </w:rPr>
        <w:t xml:space="preserve"> </w:t>
      </w:r>
      <w:r w:rsidRPr="00B47DA0">
        <w:rPr>
          <w:rFonts w:ascii="Segoe UI" w:hAnsi="Segoe UI" w:cs="Segoe UI"/>
        </w:rPr>
        <w:t>Subpart</w:t>
      </w:r>
      <w:r w:rsidRPr="00B47DA0">
        <w:rPr>
          <w:rFonts w:ascii="Segoe UI" w:hAnsi="Segoe UI" w:cs="Segoe UI"/>
          <w:spacing w:val="-1"/>
        </w:rPr>
        <w:t xml:space="preserve"> </w:t>
      </w:r>
      <w:r w:rsidRPr="00B47DA0">
        <w:rPr>
          <w:rFonts w:ascii="Segoe UI" w:hAnsi="Segoe UI" w:cs="Segoe UI"/>
        </w:rPr>
        <w:t>D,</w:t>
      </w:r>
      <w:r>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(the</w:t>
      </w:r>
      <w:r w:rsidRPr="00B47DA0">
        <w:rPr>
          <w:rFonts w:ascii="Segoe UI" w:hAnsi="Segoe UI" w:cs="Segoe UI"/>
          <w:spacing w:val="-5"/>
        </w:rPr>
        <w:t xml:space="preserve"> </w:t>
      </w:r>
      <w:r w:rsidR="0027602F">
        <w:rPr>
          <w:rFonts w:ascii="Segoe UI" w:hAnsi="Segoe UI" w:cs="Segoe UI"/>
        </w:rPr>
        <w:t>grantee</w:t>
      </w:r>
      <w:r w:rsidRPr="00B47DA0">
        <w:rPr>
          <w:rFonts w:ascii="Segoe UI" w:hAnsi="Segoe UI" w:cs="Segoe UI"/>
        </w:rPr>
        <w:t>) certifies that it received, at the post delivery state, a</w:t>
      </w:r>
      <w:r w:rsidRPr="00B47DA0">
        <w:rPr>
          <w:rFonts w:ascii="Segoe UI" w:hAnsi="Segoe UI" w:cs="Segoe UI"/>
          <w:spacing w:val="-22"/>
        </w:rPr>
        <w:t xml:space="preserve"> </w:t>
      </w:r>
      <w:r w:rsidRPr="00B47DA0">
        <w:rPr>
          <w:rFonts w:ascii="Segoe UI" w:hAnsi="Segoe UI" w:cs="Segoe UI"/>
        </w:rPr>
        <w:t>copy(ies)</w:t>
      </w:r>
      <w:r w:rsidRPr="00B47DA0">
        <w:rPr>
          <w:rFonts w:ascii="Segoe UI" w:hAnsi="Segoe UI" w:cs="Segoe UI"/>
          <w:u w:val="single" w:color="000000"/>
        </w:rPr>
        <w:tab/>
      </w:r>
      <w:r w:rsidRPr="00B47DA0">
        <w:rPr>
          <w:rFonts w:ascii="Segoe UI" w:hAnsi="Segoe UI" w:cs="Segoe UI"/>
          <w:u w:val="single" w:color="000000"/>
        </w:rPr>
        <w:tab/>
      </w:r>
      <w:r w:rsidRPr="00B47DA0">
        <w:rPr>
          <w:rFonts w:ascii="Segoe UI" w:hAnsi="Segoe UI" w:cs="Segoe UI"/>
        </w:rPr>
        <w:t xml:space="preserve"> (the manufacturer) self-certification information stating</w:t>
      </w:r>
      <w:r w:rsidRPr="00B47DA0">
        <w:rPr>
          <w:rFonts w:ascii="Segoe UI" w:hAnsi="Segoe UI" w:cs="Segoe UI"/>
          <w:spacing w:val="-14"/>
        </w:rPr>
        <w:t xml:space="preserve"> </w:t>
      </w:r>
      <w:r w:rsidRPr="00B47DA0">
        <w:rPr>
          <w:rFonts w:ascii="Segoe UI" w:hAnsi="Segoe UI" w:cs="Segoe UI"/>
        </w:rPr>
        <w:t>that</w:t>
      </w:r>
      <w:r w:rsidRPr="00B47DA0">
        <w:rPr>
          <w:rFonts w:ascii="Segoe UI" w:hAnsi="Segoe UI" w:cs="Segoe UI"/>
          <w:spacing w:val="-4"/>
        </w:rPr>
        <w:t xml:space="preserve"> </w:t>
      </w:r>
      <w:r w:rsidRPr="00B47DA0">
        <w:rPr>
          <w:rFonts w:ascii="Segoe UI" w:hAnsi="Segoe UI" w:cs="Segoe UI"/>
        </w:rPr>
        <w:t>the</w:t>
      </w:r>
      <w:r>
        <w:rPr>
          <w:rFonts w:ascii="Segoe UI" w:hAnsi="Segoe UI" w:cs="Segoe UI"/>
          <w:u w:val="single" w:color="000000"/>
        </w:rPr>
        <w:t xml:space="preserve"> </w:t>
      </w:r>
      <w:r w:rsidRPr="00B47DA0">
        <w:rPr>
          <w:rFonts w:ascii="Segoe UI" w:hAnsi="Segoe UI" w:cs="Segoe UI"/>
          <w:u w:val="single" w:color="000000"/>
        </w:rPr>
        <w:tab/>
      </w:r>
      <w:r w:rsidRPr="00B47DA0">
        <w:rPr>
          <w:rFonts w:ascii="Segoe UI" w:hAnsi="Segoe UI" w:cs="Segoe UI"/>
        </w:rPr>
        <w:t>(number</w:t>
      </w:r>
      <w:r w:rsidRPr="00B47DA0">
        <w:rPr>
          <w:rFonts w:ascii="Segoe UI" w:hAnsi="Segoe UI" w:cs="Segoe UI"/>
          <w:spacing w:val="-4"/>
        </w:rPr>
        <w:t xml:space="preserve"> </w:t>
      </w:r>
      <w:r w:rsidRPr="00B47DA0">
        <w:rPr>
          <w:rFonts w:ascii="Segoe UI" w:hAnsi="Segoe UI" w:cs="Segoe UI"/>
        </w:rPr>
        <w:t>and</w:t>
      </w:r>
      <w:r w:rsidRPr="00B47DA0">
        <w:rPr>
          <w:rFonts w:ascii="Segoe UI" w:hAnsi="Segoe UI" w:cs="Segoe UI"/>
          <w:spacing w:val="-1"/>
        </w:rPr>
        <w:t xml:space="preserve"> </w:t>
      </w:r>
      <w:r w:rsidRPr="00B47DA0">
        <w:rPr>
          <w:rFonts w:ascii="Segoe UI" w:hAnsi="Segoe UI" w:cs="Segoe UI"/>
        </w:rPr>
        <w:t>description of vehicle), comply with the relevant Federal Motor Vehicle Safety Standards issued by the National Highway Traffic Safety Administration in Title 49 Code of Federal Regulations, Part</w:t>
      </w:r>
      <w:r w:rsidRPr="00B47DA0">
        <w:rPr>
          <w:rFonts w:ascii="Segoe UI" w:hAnsi="Segoe UI" w:cs="Segoe UI"/>
          <w:spacing w:val="-34"/>
        </w:rPr>
        <w:t xml:space="preserve"> </w:t>
      </w:r>
      <w:r w:rsidRPr="00B47DA0">
        <w:rPr>
          <w:rFonts w:ascii="Segoe UI" w:hAnsi="Segoe UI" w:cs="Segoe UI"/>
        </w:rPr>
        <w:t>571</w:t>
      </w:r>
    </w:p>
    <w:p w14:paraId="3D20D51A" w14:textId="77777777" w:rsidR="0007130C" w:rsidRDefault="00370BA5" w:rsidP="0007130C">
      <w:pPr>
        <w:pStyle w:val="BodyText"/>
        <w:tabs>
          <w:tab w:val="left" w:pos="4398"/>
        </w:tabs>
        <w:spacing w:before="240" w:after="240" w:line="276" w:lineRule="auto"/>
        <w:rPr>
          <w:rFonts w:ascii="Segoe UI" w:hAnsi="Segoe UI" w:cs="Segoe UI"/>
          <w:spacing w:val="-1"/>
          <w:u w:val="single" w:color="000000"/>
        </w:rPr>
      </w:pPr>
      <w:r w:rsidRPr="00B47DA0">
        <w:rPr>
          <w:rFonts w:ascii="Segoe UI" w:hAnsi="Segoe UI" w:cs="Segoe UI"/>
        </w:rPr>
        <w:t>Date:</w:t>
      </w:r>
      <w:r w:rsidRPr="00B47DA0">
        <w:rPr>
          <w:rFonts w:ascii="Segoe UI" w:hAnsi="Segoe UI" w:cs="Segoe UI"/>
          <w:u w:val="single" w:color="000000"/>
        </w:rPr>
        <w:t xml:space="preserve"> </w:t>
      </w:r>
      <w:r>
        <w:rPr>
          <w:rFonts w:ascii="Segoe UI" w:hAnsi="Segoe UI" w:cs="Segoe UI"/>
          <w:u w:val="single" w:color="000000"/>
        </w:rPr>
        <w:t>_________</w:t>
      </w:r>
      <w:r w:rsidRPr="00B47DA0">
        <w:rPr>
          <w:rFonts w:ascii="Segoe UI" w:hAnsi="Segoe UI" w:cs="Segoe UI"/>
          <w:spacing w:val="-1"/>
        </w:rPr>
        <w:t>Signature:</w:t>
      </w:r>
      <w:r w:rsidRPr="00B47DA0">
        <w:rPr>
          <w:rFonts w:ascii="Segoe UI" w:hAnsi="Segoe UI" w:cs="Segoe UI"/>
          <w:spacing w:val="-1"/>
          <w:u w:val="single" w:color="000000"/>
        </w:rPr>
        <w:t xml:space="preserve"> </w:t>
      </w:r>
      <w:r>
        <w:rPr>
          <w:rFonts w:ascii="Segoe UI" w:hAnsi="Segoe UI" w:cs="Segoe UI"/>
          <w:spacing w:val="-1"/>
          <w:u w:val="single" w:color="000000"/>
        </w:rPr>
        <w:t>________________________________________</w:t>
      </w:r>
      <w:r w:rsidRPr="00B47DA0">
        <w:rPr>
          <w:rFonts w:ascii="Segoe UI" w:hAnsi="Segoe UI" w:cs="Segoe UI"/>
          <w:spacing w:val="-1"/>
          <w:u w:val="single" w:color="000000"/>
        </w:rPr>
        <w:tab/>
      </w:r>
      <w:r w:rsidRPr="00B47DA0">
        <w:rPr>
          <w:rFonts w:ascii="Segoe UI" w:hAnsi="Segoe UI" w:cs="Segoe UI"/>
          <w:spacing w:val="-1"/>
        </w:rPr>
        <w:t>Title:</w:t>
      </w:r>
      <w:r w:rsidRPr="00B47DA0">
        <w:rPr>
          <w:rFonts w:ascii="Segoe UI" w:hAnsi="Segoe UI" w:cs="Segoe UI"/>
          <w:spacing w:val="-1"/>
          <w:u w:val="single" w:color="000000"/>
        </w:rPr>
        <w:t xml:space="preserve"> </w:t>
      </w:r>
      <w:r w:rsidRPr="00B47DA0">
        <w:rPr>
          <w:rFonts w:ascii="Segoe UI" w:hAnsi="Segoe UI" w:cs="Segoe UI"/>
          <w:spacing w:val="-1"/>
          <w:u w:val="single" w:color="000000"/>
        </w:rPr>
        <w:tab/>
      </w:r>
      <w:r>
        <w:rPr>
          <w:rFonts w:ascii="Segoe UI" w:hAnsi="Segoe UI" w:cs="Segoe UI"/>
          <w:spacing w:val="-1"/>
          <w:u w:val="single" w:color="000000"/>
        </w:rPr>
        <w:t>_____________________________</w:t>
      </w:r>
    </w:p>
    <w:p w14:paraId="125BD008" w14:textId="77777777" w:rsidR="0007130C" w:rsidRPr="0007130C" w:rsidRDefault="0007130C">
      <w:pPr>
        <w:rPr>
          <w:rFonts w:ascii="Segoe UI" w:eastAsia="Arial" w:hAnsi="Segoe UI" w:cs="Segoe UI"/>
          <w:spacing w:val="-1"/>
        </w:rPr>
      </w:pPr>
      <w:r w:rsidRPr="0007130C">
        <w:rPr>
          <w:rFonts w:ascii="Segoe UI" w:hAnsi="Segoe UI" w:cs="Segoe UI"/>
          <w:spacing w:val="-1"/>
        </w:rPr>
        <w:br w:type="page"/>
      </w:r>
    </w:p>
    <w:p w14:paraId="326C087B" w14:textId="2F9C1845" w:rsidR="00370BA5" w:rsidRPr="00E8200B" w:rsidRDefault="00370BA5" w:rsidP="0007130C">
      <w:pPr>
        <w:pStyle w:val="BodyText"/>
        <w:tabs>
          <w:tab w:val="left" w:pos="4398"/>
        </w:tabs>
        <w:spacing w:before="240" w:after="240" w:line="276" w:lineRule="auto"/>
        <w:rPr>
          <w:rFonts w:cs="Arial"/>
          <w:sz w:val="24"/>
          <w:szCs w:val="24"/>
        </w:rPr>
      </w:pPr>
      <w:r w:rsidRPr="00E8200B">
        <w:rPr>
          <w:rFonts w:cs="Arial"/>
          <w:b/>
          <w:bCs/>
          <w:sz w:val="24"/>
          <w:szCs w:val="24"/>
        </w:rPr>
        <w:lastRenderedPageBreak/>
        <w:t>TABLE OF</w:t>
      </w:r>
      <w:r w:rsidRPr="00E8200B">
        <w:rPr>
          <w:rFonts w:cs="Arial"/>
          <w:b/>
          <w:bCs/>
          <w:spacing w:val="-9"/>
          <w:sz w:val="24"/>
          <w:szCs w:val="24"/>
        </w:rPr>
        <w:t xml:space="preserve"> </w:t>
      </w:r>
      <w:r w:rsidRPr="00E8200B">
        <w:rPr>
          <w:rFonts w:cs="Arial"/>
          <w:b/>
          <w:bCs/>
          <w:sz w:val="24"/>
          <w:szCs w:val="24"/>
        </w:rPr>
        <w:t>CONTENTS</w:t>
      </w:r>
    </w:p>
    <w:p w14:paraId="758E3564"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1.0</w:t>
      </w:r>
      <w:r w:rsidRPr="007565C0">
        <w:rPr>
          <w:rFonts w:ascii="Arial" w:hAnsi="Arial" w:cs="Arial"/>
          <w:b/>
        </w:rPr>
        <w:tab/>
        <w:t>EXECUTIVE</w:t>
      </w:r>
      <w:r w:rsidRPr="007565C0">
        <w:rPr>
          <w:rFonts w:ascii="Arial" w:hAnsi="Arial" w:cs="Arial"/>
          <w:b/>
          <w:spacing w:val="-8"/>
        </w:rPr>
        <w:t xml:space="preserve"> </w:t>
      </w:r>
      <w:r w:rsidRPr="007565C0">
        <w:rPr>
          <w:rFonts w:ascii="Arial" w:hAnsi="Arial" w:cs="Arial"/>
          <w:b/>
        </w:rPr>
        <w:t>SUMMARY</w:t>
      </w:r>
    </w:p>
    <w:p w14:paraId="6BA32DF1"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2.0</w:t>
      </w:r>
      <w:r w:rsidRPr="007565C0">
        <w:rPr>
          <w:rFonts w:ascii="Arial" w:hAnsi="Arial" w:cs="Arial"/>
          <w:b/>
        </w:rPr>
        <w:tab/>
        <w:t>POST DELIVERY AUDIT</w:t>
      </w:r>
      <w:r w:rsidRPr="007565C0">
        <w:rPr>
          <w:rFonts w:ascii="Arial" w:hAnsi="Arial" w:cs="Arial"/>
          <w:b/>
          <w:spacing w:val="-12"/>
        </w:rPr>
        <w:t xml:space="preserve"> </w:t>
      </w:r>
      <w:r w:rsidRPr="007565C0">
        <w:rPr>
          <w:rFonts w:ascii="Arial" w:hAnsi="Arial" w:cs="Arial"/>
          <w:b/>
        </w:rPr>
        <w:t>PROCEDURES</w:t>
      </w:r>
    </w:p>
    <w:p w14:paraId="6E26770D" w14:textId="77777777" w:rsidR="00370BA5" w:rsidRPr="007565C0" w:rsidRDefault="00370BA5" w:rsidP="00370BA5">
      <w:pPr>
        <w:tabs>
          <w:tab w:val="left" w:pos="940"/>
        </w:tabs>
        <w:spacing w:before="240" w:after="240" w:line="276" w:lineRule="auto"/>
        <w:ind w:left="220" w:right="1864"/>
        <w:rPr>
          <w:rFonts w:ascii="Arial" w:eastAsia="Arial" w:hAnsi="Arial" w:cs="Arial"/>
        </w:rPr>
      </w:pPr>
      <w:r w:rsidRPr="007565C0">
        <w:rPr>
          <w:rFonts w:ascii="Arial" w:hAnsi="Arial" w:cs="Arial"/>
          <w:b/>
        </w:rPr>
        <w:t>3.0</w:t>
      </w:r>
      <w:r w:rsidRPr="007565C0">
        <w:rPr>
          <w:rFonts w:ascii="Arial" w:hAnsi="Arial" w:cs="Arial"/>
          <w:b/>
        </w:rPr>
        <w:tab/>
        <w:t>POST</w:t>
      </w:r>
      <w:r w:rsidRPr="007565C0">
        <w:rPr>
          <w:rFonts w:ascii="Arial" w:hAnsi="Arial" w:cs="Arial"/>
        </w:rPr>
        <w:t>-</w:t>
      </w:r>
      <w:r w:rsidRPr="007565C0">
        <w:rPr>
          <w:rFonts w:ascii="Arial" w:hAnsi="Arial" w:cs="Arial"/>
          <w:b/>
        </w:rPr>
        <w:t>DELIVERY BUY AMERICA CERTIFICATION</w:t>
      </w:r>
    </w:p>
    <w:p w14:paraId="54B21B58" w14:textId="77777777" w:rsidR="00370BA5" w:rsidRPr="007565C0" w:rsidRDefault="00370BA5" w:rsidP="00370BA5">
      <w:pPr>
        <w:numPr>
          <w:ilvl w:val="1"/>
          <w:numId w:val="12"/>
        </w:numPr>
        <w:tabs>
          <w:tab w:val="left" w:pos="1661"/>
        </w:tabs>
        <w:spacing w:before="240" w:after="240" w:line="276" w:lineRule="auto"/>
        <w:rPr>
          <w:rFonts w:ascii="Arial" w:eastAsia="Arial" w:hAnsi="Arial" w:cs="Arial"/>
        </w:rPr>
      </w:pPr>
      <w:r w:rsidRPr="007565C0">
        <w:rPr>
          <w:rFonts w:ascii="Arial" w:hAnsi="Arial" w:cs="Arial"/>
        </w:rPr>
        <w:t>Verification of Required Domestic</w:t>
      </w:r>
      <w:r w:rsidRPr="007565C0">
        <w:rPr>
          <w:rFonts w:ascii="Arial" w:hAnsi="Arial" w:cs="Arial"/>
          <w:spacing w:val="-14"/>
        </w:rPr>
        <w:t xml:space="preserve"> </w:t>
      </w:r>
      <w:r w:rsidRPr="007565C0">
        <w:rPr>
          <w:rFonts w:ascii="Arial" w:hAnsi="Arial" w:cs="Arial"/>
        </w:rPr>
        <w:t>Content</w:t>
      </w:r>
    </w:p>
    <w:p w14:paraId="4FCFCEEB" w14:textId="77777777" w:rsidR="00370BA5" w:rsidRPr="007565C0" w:rsidRDefault="00370BA5" w:rsidP="00370BA5">
      <w:pPr>
        <w:numPr>
          <w:ilvl w:val="1"/>
          <w:numId w:val="12"/>
        </w:numPr>
        <w:tabs>
          <w:tab w:val="left" w:pos="1661"/>
        </w:tabs>
        <w:spacing w:before="240" w:after="240" w:line="276" w:lineRule="auto"/>
        <w:rPr>
          <w:rFonts w:ascii="Arial" w:eastAsia="Arial" w:hAnsi="Arial" w:cs="Arial"/>
        </w:rPr>
      </w:pPr>
      <w:r w:rsidRPr="007565C0">
        <w:rPr>
          <w:rFonts w:ascii="Arial" w:hAnsi="Arial" w:cs="Arial"/>
        </w:rPr>
        <w:t>Verification of Final Assembly</w:t>
      </w:r>
      <w:r w:rsidRPr="007565C0">
        <w:rPr>
          <w:rFonts w:ascii="Arial" w:hAnsi="Arial" w:cs="Arial"/>
          <w:spacing w:val="-9"/>
        </w:rPr>
        <w:t xml:space="preserve"> </w:t>
      </w:r>
      <w:r w:rsidRPr="007565C0">
        <w:rPr>
          <w:rFonts w:ascii="Arial" w:hAnsi="Arial" w:cs="Arial"/>
        </w:rPr>
        <w:t>Requirements</w:t>
      </w:r>
    </w:p>
    <w:p w14:paraId="7241DFF0" w14:textId="77777777" w:rsidR="00370BA5" w:rsidRPr="007565C0" w:rsidRDefault="00370BA5" w:rsidP="00494907">
      <w:pPr>
        <w:pStyle w:val="BodyText"/>
        <w:ind w:left="270"/>
        <w:rPr>
          <w:rFonts w:cs="Arial"/>
          <w:b/>
        </w:rPr>
      </w:pPr>
      <w:r w:rsidRPr="007565C0">
        <w:rPr>
          <w:rFonts w:cs="Arial"/>
          <w:b/>
        </w:rPr>
        <w:t>4.0</w:t>
      </w:r>
      <w:r w:rsidRPr="007565C0">
        <w:rPr>
          <w:rFonts w:cs="Arial"/>
          <w:b/>
        </w:rPr>
        <w:tab/>
        <w:t>POST-DELIVERY PURCHASER'S REQUIREMENTS</w:t>
      </w:r>
      <w:r w:rsidRPr="007565C0">
        <w:rPr>
          <w:rFonts w:cs="Arial"/>
          <w:b/>
          <w:spacing w:val="-23"/>
        </w:rPr>
        <w:t xml:space="preserve"> </w:t>
      </w:r>
      <w:r w:rsidRPr="007565C0">
        <w:rPr>
          <w:rFonts w:cs="Arial"/>
          <w:b/>
        </w:rPr>
        <w:t>CERTIFICATION</w:t>
      </w:r>
    </w:p>
    <w:p w14:paraId="643900D5" w14:textId="77777777" w:rsidR="00370BA5" w:rsidRPr="007565C0" w:rsidRDefault="00370BA5" w:rsidP="00370BA5">
      <w:pPr>
        <w:numPr>
          <w:ilvl w:val="1"/>
          <w:numId w:val="11"/>
        </w:numPr>
        <w:tabs>
          <w:tab w:val="left" w:pos="1661"/>
          <w:tab w:val="left" w:pos="9031"/>
        </w:tabs>
        <w:spacing w:before="240" w:after="240" w:line="276" w:lineRule="auto"/>
        <w:ind w:right="176"/>
        <w:rPr>
          <w:rFonts w:ascii="Arial" w:eastAsia="Arial" w:hAnsi="Arial" w:cs="Arial"/>
        </w:rPr>
      </w:pPr>
      <w:r w:rsidRPr="007565C0">
        <w:rPr>
          <w:rFonts w:ascii="Arial" w:hAnsi="Arial" w:cs="Arial"/>
          <w:spacing w:val="-1"/>
        </w:rPr>
        <w:t>Assignment</w:t>
      </w:r>
      <w:r w:rsidRPr="007565C0">
        <w:rPr>
          <w:rFonts w:ascii="Arial" w:hAnsi="Arial" w:cs="Arial"/>
        </w:rPr>
        <w:t xml:space="preserve"> </w:t>
      </w:r>
      <w:r w:rsidRPr="007565C0">
        <w:rPr>
          <w:rFonts w:ascii="Arial" w:hAnsi="Arial" w:cs="Arial"/>
          <w:spacing w:val="-2"/>
        </w:rPr>
        <w:t>of</w:t>
      </w:r>
      <w:r w:rsidRPr="007565C0">
        <w:rPr>
          <w:rFonts w:ascii="Arial" w:hAnsi="Arial" w:cs="Arial"/>
        </w:rPr>
        <w:t xml:space="preserve"> </w:t>
      </w:r>
      <w:r w:rsidRPr="007565C0">
        <w:rPr>
          <w:rFonts w:ascii="Arial" w:hAnsi="Arial" w:cs="Arial"/>
          <w:spacing w:val="-1"/>
        </w:rPr>
        <w:t>Resident</w:t>
      </w:r>
      <w:r w:rsidRPr="007565C0">
        <w:rPr>
          <w:rFonts w:ascii="Arial" w:hAnsi="Arial" w:cs="Arial"/>
        </w:rPr>
        <w:t xml:space="preserve"> </w:t>
      </w:r>
      <w:r w:rsidRPr="007565C0">
        <w:rPr>
          <w:rFonts w:ascii="Arial" w:hAnsi="Arial" w:cs="Arial"/>
          <w:spacing w:val="-1"/>
        </w:rPr>
        <w:t>Inspector</w:t>
      </w:r>
      <w:r w:rsidRPr="007565C0">
        <w:rPr>
          <w:rFonts w:ascii="Arial" w:hAnsi="Arial" w:cs="Arial"/>
        </w:rPr>
        <w:t xml:space="preserve"> to </w:t>
      </w:r>
      <w:r w:rsidRPr="007565C0">
        <w:rPr>
          <w:rFonts w:ascii="Arial" w:hAnsi="Arial" w:cs="Arial"/>
          <w:spacing w:val="-1"/>
        </w:rPr>
        <w:t>Final</w:t>
      </w:r>
      <w:r w:rsidRPr="007565C0">
        <w:rPr>
          <w:rFonts w:ascii="Arial" w:hAnsi="Arial" w:cs="Arial"/>
        </w:rPr>
        <w:t xml:space="preserve"> </w:t>
      </w:r>
      <w:r w:rsidRPr="007565C0">
        <w:rPr>
          <w:rFonts w:ascii="Arial" w:hAnsi="Arial" w:cs="Arial"/>
          <w:spacing w:val="-1"/>
        </w:rPr>
        <w:t>Assembly</w:t>
      </w:r>
      <w:r w:rsidRPr="007565C0">
        <w:rPr>
          <w:rFonts w:ascii="Arial" w:hAnsi="Arial" w:cs="Arial"/>
        </w:rPr>
        <w:t xml:space="preserve"> </w:t>
      </w:r>
      <w:r w:rsidRPr="007565C0">
        <w:rPr>
          <w:rFonts w:ascii="Arial" w:hAnsi="Arial" w:cs="Arial"/>
          <w:spacing w:val="-1"/>
        </w:rPr>
        <w:t>Location (if applicable)</w:t>
      </w:r>
      <w:r w:rsidRPr="007565C0">
        <w:rPr>
          <w:rFonts w:ascii="Arial" w:hAnsi="Arial" w:cs="Arial"/>
          <w:spacing w:val="40"/>
        </w:rPr>
        <w:t xml:space="preserve"> </w:t>
      </w:r>
      <w:r w:rsidRPr="007565C0">
        <w:rPr>
          <w:rFonts w:ascii="Arial" w:hAnsi="Arial" w:cs="Arial"/>
        </w:rPr>
        <w:t>and</w:t>
      </w:r>
      <w:r w:rsidRPr="007565C0">
        <w:rPr>
          <w:rFonts w:ascii="Arial" w:hAnsi="Arial" w:cs="Arial"/>
          <w:spacing w:val="19"/>
        </w:rPr>
        <w:t xml:space="preserve"> </w:t>
      </w:r>
      <w:r w:rsidRPr="007565C0">
        <w:rPr>
          <w:rFonts w:ascii="Arial" w:hAnsi="Arial" w:cs="Arial"/>
          <w:spacing w:val="-2"/>
        </w:rPr>
        <w:t xml:space="preserve">Rolling </w:t>
      </w:r>
      <w:r w:rsidRPr="007565C0">
        <w:rPr>
          <w:rFonts w:ascii="Arial" w:hAnsi="Arial" w:cs="Arial"/>
          <w:spacing w:val="-1"/>
        </w:rPr>
        <w:t>Stock</w:t>
      </w:r>
      <w:r w:rsidRPr="007565C0">
        <w:rPr>
          <w:rFonts w:ascii="Arial" w:hAnsi="Arial" w:cs="Arial"/>
        </w:rPr>
        <w:t xml:space="preserve"> Vehicle Manufacturer's Capability and</w:t>
      </w:r>
      <w:r w:rsidRPr="007565C0">
        <w:rPr>
          <w:rFonts w:ascii="Arial" w:hAnsi="Arial" w:cs="Arial"/>
          <w:spacing w:val="-13"/>
        </w:rPr>
        <w:t xml:space="preserve"> </w:t>
      </w:r>
      <w:r w:rsidRPr="007565C0">
        <w:rPr>
          <w:rFonts w:ascii="Arial" w:hAnsi="Arial" w:cs="Arial"/>
        </w:rPr>
        <w:t>Capacity</w:t>
      </w:r>
    </w:p>
    <w:p w14:paraId="79E1D4F3" w14:textId="77777777" w:rsidR="00370BA5" w:rsidRPr="007565C0" w:rsidRDefault="00370BA5" w:rsidP="00370BA5">
      <w:pPr>
        <w:numPr>
          <w:ilvl w:val="1"/>
          <w:numId w:val="11"/>
        </w:numPr>
        <w:tabs>
          <w:tab w:val="left" w:pos="1661"/>
          <w:tab w:val="left" w:pos="8141"/>
        </w:tabs>
        <w:spacing w:before="240" w:after="240" w:line="276" w:lineRule="auto"/>
        <w:ind w:right="784"/>
        <w:rPr>
          <w:rFonts w:ascii="Arial" w:eastAsia="Arial" w:hAnsi="Arial" w:cs="Arial"/>
        </w:rPr>
      </w:pPr>
      <w:r w:rsidRPr="007565C0">
        <w:rPr>
          <w:rFonts w:ascii="Arial" w:hAnsi="Arial" w:cs="Arial"/>
          <w:spacing w:val="-1"/>
        </w:rPr>
        <w:t>Inspection</w:t>
      </w:r>
      <w:r w:rsidRPr="007565C0">
        <w:rPr>
          <w:rFonts w:ascii="Arial" w:hAnsi="Arial" w:cs="Arial"/>
        </w:rPr>
        <w:t xml:space="preserve"> </w:t>
      </w:r>
      <w:r w:rsidRPr="007565C0">
        <w:rPr>
          <w:rFonts w:ascii="Arial" w:hAnsi="Arial" w:cs="Arial"/>
          <w:spacing w:val="-1"/>
        </w:rPr>
        <w:t>Testing</w:t>
      </w:r>
      <w:r w:rsidRPr="007565C0">
        <w:rPr>
          <w:rFonts w:ascii="Arial" w:hAnsi="Arial" w:cs="Arial"/>
        </w:rPr>
        <w:t xml:space="preserve"> and </w:t>
      </w:r>
      <w:r w:rsidRPr="007565C0">
        <w:rPr>
          <w:rFonts w:ascii="Arial" w:hAnsi="Arial" w:cs="Arial"/>
          <w:spacing w:val="-1"/>
        </w:rPr>
        <w:t>Commissioning</w:t>
      </w:r>
      <w:r w:rsidRPr="007565C0">
        <w:rPr>
          <w:rFonts w:ascii="Arial" w:hAnsi="Arial" w:cs="Arial"/>
        </w:rPr>
        <w:t xml:space="preserve"> to </w:t>
      </w:r>
      <w:r w:rsidRPr="007565C0">
        <w:rPr>
          <w:rFonts w:ascii="Arial" w:hAnsi="Arial" w:cs="Arial"/>
          <w:spacing w:val="-1"/>
        </w:rPr>
        <w:t>Show</w:t>
      </w:r>
      <w:r w:rsidRPr="007565C0">
        <w:rPr>
          <w:rFonts w:ascii="Arial" w:hAnsi="Arial" w:cs="Arial"/>
          <w:spacing w:val="28"/>
        </w:rPr>
        <w:t xml:space="preserve"> </w:t>
      </w:r>
      <w:r w:rsidRPr="007565C0">
        <w:rPr>
          <w:rFonts w:ascii="Arial" w:hAnsi="Arial" w:cs="Arial"/>
          <w:spacing w:val="-1"/>
        </w:rPr>
        <w:t>Vehicles</w:t>
      </w:r>
      <w:r w:rsidRPr="007565C0">
        <w:rPr>
          <w:rFonts w:ascii="Arial" w:hAnsi="Arial" w:cs="Arial"/>
          <w:spacing w:val="6"/>
        </w:rPr>
        <w:t xml:space="preserve"> </w:t>
      </w:r>
      <w:r w:rsidRPr="007565C0">
        <w:rPr>
          <w:rFonts w:ascii="Arial" w:hAnsi="Arial" w:cs="Arial"/>
          <w:spacing w:val="-1"/>
        </w:rPr>
        <w:t>Fulfill Contract</w:t>
      </w:r>
      <w:r w:rsidRPr="007565C0">
        <w:rPr>
          <w:rFonts w:ascii="Arial" w:hAnsi="Arial" w:cs="Arial"/>
        </w:rPr>
        <w:t xml:space="preserve"> Specifications</w:t>
      </w:r>
    </w:p>
    <w:p w14:paraId="67B36BDB" w14:textId="77777777" w:rsidR="00370BA5" w:rsidRDefault="00370BA5" w:rsidP="00494907">
      <w:pPr>
        <w:pStyle w:val="BodyText"/>
        <w:ind w:left="180"/>
        <w:rPr>
          <w:rFonts w:cs="Arial"/>
          <w:b/>
        </w:rPr>
      </w:pPr>
      <w:r w:rsidRPr="007565C0">
        <w:rPr>
          <w:rFonts w:cs="Arial"/>
          <w:b/>
        </w:rPr>
        <w:t>5.0</w:t>
      </w:r>
      <w:r w:rsidRPr="007565C0">
        <w:rPr>
          <w:rFonts w:cs="Arial"/>
          <w:b/>
        </w:rPr>
        <w:tab/>
      </w:r>
      <w:r w:rsidRPr="007565C0">
        <w:rPr>
          <w:rFonts w:cs="Arial"/>
          <w:b/>
          <w:spacing w:val="-2"/>
        </w:rPr>
        <w:t>FEDERAL</w:t>
      </w:r>
      <w:r w:rsidRPr="007565C0">
        <w:rPr>
          <w:rFonts w:cs="Arial"/>
          <w:b/>
        </w:rPr>
        <w:t xml:space="preserve"> MOTOR VEHICLE </w:t>
      </w:r>
      <w:r w:rsidRPr="007565C0">
        <w:rPr>
          <w:rFonts w:cs="Arial"/>
          <w:b/>
          <w:spacing w:val="-2"/>
        </w:rPr>
        <w:t>SAFETY</w:t>
      </w:r>
      <w:r w:rsidRPr="007565C0">
        <w:rPr>
          <w:rFonts w:cs="Arial"/>
          <w:b/>
          <w:spacing w:val="31"/>
        </w:rPr>
        <w:t xml:space="preserve"> </w:t>
      </w:r>
      <w:r w:rsidRPr="007565C0">
        <w:rPr>
          <w:rFonts w:cs="Arial"/>
          <w:b/>
        </w:rPr>
        <w:t>STANDARDS</w:t>
      </w:r>
      <w:r w:rsidRPr="007565C0">
        <w:rPr>
          <w:rFonts w:cs="Arial"/>
          <w:b/>
          <w:spacing w:val="8"/>
        </w:rPr>
        <w:t xml:space="preserve"> </w:t>
      </w:r>
      <w:r w:rsidRPr="007565C0">
        <w:rPr>
          <w:rFonts w:cs="Arial"/>
          <w:b/>
        </w:rPr>
        <w:t xml:space="preserve">(FMVSS </w:t>
      </w:r>
      <w:r w:rsidRPr="007565C0">
        <w:rPr>
          <w:rFonts w:cs="Arial"/>
          <w:b/>
          <w:spacing w:val="-2"/>
        </w:rPr>
        <w:t>CERTIFICATION)</w:t>
      </w:r>
      <w:r w:rsidRPr="007565C0">
        <w:rPr>
          <w:rFonts w:cs="Arial"/>
          <w:b/>
        </w:rPr>
        <w:t xml:space="preserve"> </w:t>
      </w:r>
    </w:p>
    <w:p w14:paraId="5D3246F3" w14:textId="77777777" w:rsidR="007565C0" w:rsidRDefault="007565C0" w:rsidP="00494907">
      <w:pPr>
        <w:pStyle w:val="BodyText"/>
        <w:ind w:left="180"/>
        <w:rPr>
          <w:rFonts w:cs="Arial"/>
          <w:b/>
        </w:rPr>
      </w:pPr>
    </w:p>
    <w:p w14:paraId="6CD8B3C3" w14:textId="3BE7A606" w:rsidR="007565C0" w:rsidRPr="007565C0" w:rsidRDefault="007565C0" w:rsidP="00494907">
      <w:pPr>
        <w:pStyle w:val="BodyText"/>
        <w:ind w:left="180"/>
        <w:rPr>
          <w:rFonts w:cs="Arial"/>
          <w:b/>
        </w:rPr>
      </w:pPr>
      <w:r>
        <w:rPr>
          <w:rFonts w:cs="Arial"/>
          <w:b/>
        </w:rPr>
        <w:t>6.0</w:t>
      </w:r>
      <w:r>
        <w:rPr>
          <w:rFonts w:cs="Arial"/>
          <w:b/>
        </w:rPr>
        <w:tab/>
        <w:t>POST-DELIVERY AUDIT CONCLUSIONS</w:t>
      </w:r>
    </w:p>
    <w:p w14:paraId="4ED62D7F" w14:textId="77777777" w:rsidR="00370BA5" w:rsidRDefault="00370BA5">
      <w:pPr>
        <w:rPr>
          <w:rFonts w:ascii="Segoe UI" w:eastAsia="Arial" w:hAnsi="Segoe UI" w:cs="Segoe UI"/>
          <w:bCs/>
        </w:rPr>
      </w:pPr>
      <w:r>
        <w:rPr>
          <w:rFonts w:ascii="Segoe UI" w:eastAsia="Arial" w:hAnsi="Segoe UI" w:cs="Segoe UI"/>
          <w:bCs/>
        </w:rPr>
        <w:br w:type="page"/>
      </w:r>
    </w:p>
    <w:p w14:paraId="539442EF" w14:textId="67362F1C" w:rsidR="00C30BBE" w:rsidRPr="00C30BBE" w:rsidRDefault="001D6650" w:rsidP="001D6650">
      <w:pPr>
        <w:pStyle w:val="BodyText"/>
        <w:rPr>
          <w:b/>
          <w:sz w:val="24"/>
          <w:shd w:val="clear" w:color="auto" w:fill="000000" w:themeFill="text1"/>
        </w:rPr>
      </w:pPr>
      <w:r w:rsidRPr="00494907">
        <w:rPr>
          <w:b/>
          <w:sz w:val="24"/>
          <w:shd w:val="clear" w:color="auto" w:fill="000000" w:themeFill="text1"/>
        </w:rPr>
        <w:lastRenderedPageBreak/>
        <w:t xml:space="preserve">1.0 </w:t>
      </w:r>
      <w:r w:rsidR="00370BA5" w:rsidRPr="00494907">
        <w:rPr>
          <w:b/>
          <w:sz w:val="24"/>
          <w:shd w:val="clear" w:color="auto" w:fill="000000" w:themeFill="text1"/>
        </w:rPr>
        <w:t>EXECUTIVE</w:t>
      </w:r>
      <w:r w:rsidR="00370BA5" w:rsidRPr="00494907">
        <w:rPr>
          <w:b/>
          <w:spacing w:val="-8"/>
          <w:sz w:val="24"/>
          <w:shd w:val="clear" w:color="auto" w:fill="000000" w:themeFill="text1"/>
        </w:rPr>
        <w:t xml:space="preserve"> </w:t>
      </w:r>
      <w:r w:rsidR="00370BA5" w:rsidRPr="00494907">
        <w:rPr>
          <w:b/>
          <w:sz w:val="24"/>
          <w:shd w:val="clear" w:color="auto" w:fill="000000" w:themeFill="text1"/>
        </w:rPr>
        <w:t>SUMMARY</w:t>
      </w:r>
    </w:p>
    <w:p w14:paraId="79D8BC43" w14:textId="77777777" w:rsidR="00C30BBE" w:rsidRPr="003B48ED"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8"/>
        </w:rPr>
        <w:t xml:space="preserve"> </w:t>
      </w:r>
      <w:r w:rsidRPr="00B47DA0">
        <w:rPr>
          <w:rFonts w:ascii="Segoe UI" w:eastAsia="Arial" w:hAnsi="Segoe UI" w:cs="Segoe UI"/>
        </w:rPr>
        <w:t>description</w:t>
      </w:r>
      <w:r w:rsidRPr="00B47DA0">
        <w:rPr>
          <w:rFonts w:ascii="Segoe UI" w:eastAsia="Arial" w:hAnsi="Segoe UI" w:cs="Segoe UI"/>
          <w:spacing w:val="-10"/>
        </w:rPr>
        <w:t xml:space="preserve"> </w:t>
      </w:r>
      <w:r w:rsidRPr="00B47DA0">
        <w:rPr>
          <w:rFonts w:ascii="Segoe UI" w:eastAsia="Arial" w:hAnsi="Segoe UI" w:cs="Segoe UI"/>
        </w:rPr>
        <w:t>of</w:t>
      </w:r>
      <w:r w:rsidRPr="00B47DA0">
        <w:rPr>
          <w:rFonts w:ascii="Segoe UI" w:eastAsia="Arial" w:hAnsi="Segoe UI" w:cs="Segoe UI"/>
          <w:spacing w:val="-9"/>
        </w:rPr>
        <w:t xml:space="preserve"> </w:t>
      </w:r>
      <w:r w:rsidRPr="00B47DA0">
        <w:rPr>
          <w:rFonts w:ascii="Segoe UI" w:eastAsia="Arial" w:hAnsi="Segoe UI" w:cs="Segoe UI"/>
        </w:rPr>
        <w:t>report</w:t>
      </w:r>
      <w:r w:rsidRPr="00B47DA0">
        <w:rPr>
          <w:rFonts w:ascii="Segoe UI" w:eastAsia="Arial" w:hAnsi="Segoe UI" w:cs="Segoe UI"/>
          <w:spacing w:val="-8"/>
        </w:rPr>
        <w:t xml:space="preserve"> </w:t>
      </w:r>
      <w:r w:rsidRPr="00B47DA0">
        <w:rPr>
          <w:rFonts w:ascii="Segoe UI" w:eastAsia="Arial" w:hAnsi="Segoe UI" w:cs="Segoe UI"/>
        </w:rPr>
        <w:t>including</w:t>
      </w:r>
      <w:r w:rsidRPr="00B47DA0">
        <w:rPr>
          <w:rFonts w:ascii="Segoe UI" w:eastAsia="Arial" w:hAnsi="Segoe UI" w:cs="Segoe UI"/>
          <w:spacing w:val="-10"/>
        </w:rPr>
        <w:t xml:space="preserve"> </w:t>
      </w:r>
      <w:r w:rsidRPr="00B47DA0">
        <w:rPr>
          <w:rFonts w:ascii="Segoe UI" w:eastAsia="Arial" w:hAnsi="Segoe UI" w:cs="Segoe UI"/>
        </w:rPr>
        <w:t>manufacture,</w:t>
      </w:r>
      <w:r w:rsidRPr="00B47DA0">
        <w:rPr>
          <w:rFonts w:ascii="Segoe UI" w:eastAsia="Arial" w:hAnsi="Segoe UI" w:cs="Segoe UI"/>
          <w:spacing w:val="-6"/>
        </w:rPr>
        <w:t xml:space="preserve"> </w:t>
      </w:r>
      <w:r w:rsidRPr="00B47DA0">
        <w:rPr>
          <w:rFonts w:ascii="Segoe UI" w:eastAsia="Arial" w:hAnsi="Segoe UI" w:cs="Segoe UI"/>
        </w:rPr>
        <w:t>number,</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10"/>
        </w:rPr>
        <w:t xml:space="preserve"> </w:t>
      </w:r>
      <w:r w:rsidRPr="00B47DA0">
        <w:rPr>
          <w:rFonts w:ascii="Segoe UI" w:eastAsia="Arial" w:hAnsi="Segoe UI" w:cs="Segoe UI"/>
        </w:rPr>
        <w:t>type</w:t>
      </w:r>
      <w:r w:rsidRPr="00B47DA0">
        <w:rPr>
          <w:rFonts w:ascii="Segoe UI" w:eastAsia="Arial" w:hAnsi="Segoe UI" w:cs="Segoe UI"/>
          <w:spacing w:val="-8"/>
        </w:rPr>
        <w:t xml:space="preserve"> </w:t>
      </w:r>
      <w:r w:rsidRPr="00B47DA0">
        <w:rPr>
          <w:rFonts w:ascii="Segoe UI" w:eastAsia="Arial" w:hAnsi="Segoe UI" w:cs="Segoe UI"/>
        </w:rPr>
        <w:t>of</w:t>
      </w:r>
      <w:r w:rsidRPr="00B47DA0">
        <w:rPr>
          <w:rFonts w:ascii="Segoe UI" w:eastAsia="Arial" w:hAnsi="Segoe UI" w:cs="Segoe UI"/>
          <w:spacing w:val="-6"/>
        </w:rPr>
        <w:t xml:space="preserve"> </w:t>
      </w:r>
      <w:r w:rsidRPr="00B47DA0">
        <w:rPr>
          <w:rFonts w:ascii="Segoe UI" w:eastAsia="Arial" w:hAnsi="Segoe UI" w:cs="Segoe UI"/>
        </w:rPr>
        <w:t>vehicles</w:t>
      </w:r>
      <w:r w:rsidRPr="00B47DA0">
        <w:rPr>
          <w:rFonts w:ascii="Segoe UI" w:eastAsia="Arial" w:hAnsi="Segoe UI" w:cs="Segoe UI"/>
          <w:spacing w:val="-7"/>
        </w:rPr>
        <w:t xml:space="preserve"> </w:t>
      </w:r>
      <w:r w:rsidRPr="00B47DA0">
        <w:rPr>
          <w:rFonts w:ascii="Segoe UI" w:eastAsia="Arial" w:hAnsi="Segoe UI" w:cs="Segoe UI"/>
        </w:rPr>
        <w:t>and</w:t>
      </w:r>
      <w:r w:rsidRPr="00B47DA0">
        <w:rPr>
          <w:rFonts w:ascii="Segoe UI" w:eastAsia="Arial" w:hAnsi="Segoe UI" w:cs="Segoe UI"/>
          <w:spacing w:val="-10"/>
        </w:rPr>
        <w:t xml:space="preserve"> </w:t>
      </w:r>
      <w:r w:rsidRPr="00B47DA0">
        <w:rPr>
          <w:rFonts w:ascii="Segoe UI" w:eastAsia="Arial" w:hAnsi="Segoe UI" w:cs="Segoe UI"/>
        </w:rPr>
        <w:t>references to key FTA</w:t>
      </w:r>
      <w:r w:rsidRPr="00B47DA0">
        <w:rPr>
          <w:rFonts w:ascii="Segoe UI" w:eastAsia="Arial" w:hAnsi="Segoe UI" w:cs="Segoe UI"/>
          <w:spacing w:val="-6"/>
        </w:rPr>
        <w:t xml:space="preserve"> </w:t>
      </w:r>
      <w:r>
        <w:rPr>
          <w:rFonts w:ascii="Segoe UI" w:eastAsia="Arial" w:hAnsi="Segoe UI" w:cs="Segoe UI"/>
        </w:rPr>
        <w:t>guidelines.</w:t>
      </w:r>
    </w:p>
    <w:p w14:paraId="0ABB56B2" w14:textId="77777777" w:rsidR="00C30BBE" w:rsidRPr="00B47DA0"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 statement about whether rolling stock vehicle manufacturer is compliant with both (or all three) certifications reference FTA regulations (49 CFR parts 661 and 663.</w:t>
      </w:r>
    </w:p>
    <w:p w14:paraId="4FF9A3FC" w14:textId="77777777" w:rsidR="00C30BBE" w:rsidRPr="003B48ED" w:rsidRDefault="00C30BBE" w:rsidP="00C30BBE">
      <w:pPr>
        <w:spacing w:before="240" w:after="240" w:line="276" w:lineRule="auto"/>
        <w:ind w:left="220" w:right="174"/>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9"/>
        </w:rPr>
        <w:t xml:space="preserve"> </w:t>
      </w:r>
      <w:r w:rsidRPr="00B47DA0">
        <w:rPr>
          <w:rFonts w:ascii="Segoe UI" w:eastAsia="Arial" w:hAnsi="Segoe UI" w:cs="Segoe UI"/>
        </w:rPr>
        <w:t>description</w:t>
      </w:r>
      <w:r w:rsidRPr="00B47DA0">
        <w:rPr>
          <w:rFonts w:ascii="Segoe UI" w:eastAsia="Arial" w:hAnsi="Segoe UI" w:cs="Segoe UI"/>
          <w:spacing w:val="-9"/>
        </w:rPr>
        <w:t xml:space="preserve"> </w:t>
      </w:r>
      <w:r w:rsidRPr="00B47DA0">
        <w:rPr>
          <w:rFonts w:ascii="Segoe UI" w:eastAsia="Arial" w:hAnsi="Segoe UI" w:cs="Segoe UI"/>
        </w:rPr>
        <w:t>how</w:t>
      </w:r>
      <w:r w:rsidRPr="00B47DA0">
        <w:rPr>
          <w:rFonts w:ascii="Segoe UI" w:eastAsia="Arial" w:hAnsi="Segoe UI" w:cs="Segoe UI"/>
          <w:spacing w:val="-12"/>
        </w:rPr>
        <w:t xml:space="preserve"> </w:t>
      </w:r>
      <w:r w:rsidRPr="00B47DA0">
        <w:rPr>
          <w:rFonts w:ascii="Segoe UI" w:eastAsia="Arial" w:hAnsi="Segoe UI" w:cs="Segoe UI"/>
        </w:rPr>
        <w:t>report</w:t>
      </w:r>
      <w:r w:rsidRPr="00B47DA0">
        <w:rPr>
          <w:rFonts w:ascii="Segoe UI" w:eastAsia="Arial" w:hAnsi="Segoe UI" w:cs="Segoe UI"/>
          <w:spacing w:val="-7"/>
        </w:rPr>
        <w:t xml:space="preserve"> </w:t>
      </w:r>
      <w:r w:rsidRPr="00B47DA0">
        <w:rPr>
          <w:rFonts w:ascii="Segoe UI" w:eastAsia="Arial" w:hAnsi="Segoe UI" w:cs="Segoe UI"/>
        </w:rPr>
        <w:t>is</w:t>
      </w:r>
      <w:r w:rsidRPr="00B47DA0">
        <w:rPr>
          <w:rFonts w:ascii="Segoe UI" w:eastAsia="Arial" w:hAnsi="Segoe UI" w:cs="Segoe UI"/>
          <w:spacing w:val="-11"/>
        </w:rPr>
        <w:t xml:space="preserve"> </w:t>
      </w:r>
      <w:r w:rsidRPr="00B47DA0">
        <w:rPr>
          <w:rFonts w:ascii="Segoe UI" w:eastAsia="Arial" w:hAnsi="Segoe UI" w:cs="Segoe UI"/>
        </w:rPr>
        <w:t>divided</w:t>
      </w:r>
      <w:r w:rsidRPr="00B47DA0">
        <w:rPr>
          <w:rFonts w:ascii="Segoe UI" w:eastAsia="Arial" w:hAnsi="Segoe UI" w:cs="Segoe UI"/>
          <w:spacing w:val="-9"/>
        </w:rPr>
        <w:t xml:space="preserve"> </w:t>
      </w:r>
      <w:r w:rsidRPr="00B47DA0">
        <w:rPr>
          <w:rFonts w:ascii="Segoe UI" w:eastAsia="Arial" w:hAnsi="Segoe UI" w:cs="Segoe UI"/>
        </w:rPr>
        <w:t>into</w:t>
      </w:r>
      <w:r w:rsidRPr="00B47DA0">
        <w:rPr>
          <w:rFonts w:ascii="Segoe UI" w:eastAsia="Arial" w:hAnsi="Segoe UI" w:cs="Segoe UI"/>
          <w:spacing w:val="-8"/>
        </w:rPr>
        <w:t xml:space="preserve"> </w:t>
      </w:r>
      <w:r w:rsidRPr="00B47DA0">
        <w:rPr>
          <w:rFonts w:ascii="Segoe UI" w:eastAsia="Arial" w:hAnsi="Segoe UI" w:cs="Segoe UI"/>
        </w:rPr>
        <w:t>two</w:t>
      </w:r>
      <w:r w:rsidRPr="00B47DA0">
        <w:rPr>
          <w:rFonts w:ascii="Segoe UI" w:eastAsia="Arial" w:hAnsi="Segoe UI" w:cs="Segoe UI"/>
          <w:spacing w:val="-9"/>
        </w:rPr>
        <w:t xml:space="preserve"> </w:t>
      </w:r>
      <w:r w:rsidRPr="00B47DA0">
        <w:rPr>
          <w:rFonts w:ascii="Segoe UI" w:eastAsia="Arial" w:hAnsi="Segoe UI" w:cs="Segoe UI"/>
        </w:rPr>
        <w:t>(or</w:t>
      </w:r>
      <w:r w:rsidRPr="00B47DA0">
        <w:rPr>
          <w:rFonts w:ascii="Segoe UI" w:eastAsia="Arial" w:hAnsi="Segoe UI" w:cs="Segoe UI"/>
          <w:spacing w:val="-8"/>
        </w:rPr>
        <w:t xml:space="preserve"> </w:t>
      </w:r>
      <w:r w:rsidRPr="00B47DA0">
        <w:rPr>
          <w:rFonts w:ascii="Segoe UI" w:eastAsia="Arial" w:hAnsi="Segoe UI" w:cs="Segoe UI"/>
        </w:rPr>
        <w:t>three)</w:t>
      </w:r>
      <w:r w:rsidRPr="00B47DA0">
        <w:rPr>
          <w:rFonts w:ascii="Segoe UI" w:eastAsia="Arial" w:hAnsi="Segoe UI" w:cs="Segoe UI"/>
          <w:spacing w:val="-12"/>
        </w:rPr>
        <w:t xml:space="preserve"> </w:t>
      </w:r>
      <w:r w:rsidRPr="00B47DA0">
        <w:rPr>
          <w:rFonts w:ascii="Segoe UI" w:eastAsia="Arial" w:hAnsi="Segoe UI" w:cs="Segoe UI"/>
        </w:rPr>
        <w:t>major</w:t>
      </w:r>
      <w:r w:rsidRPr="00B47DA0">
        <w:rPr>
          <w:rFonts w:ascii="Segoe UI" w:eastAsia="Arial" w:hAnsi="Segoe UI" w:cs="Segoe UI"/>
          <w:spacing w:val="-8"/>
        </w:rPr>
        <w:t xml:space="preserve"> </w:t>
      </w:r>
      <w:r w:rsidRPr="00B47DA0">
        <w:rPr>
          <w:rFonts w:ascii="Segoe UI" w:eastAsia="Arial" w:hAnsi="Segoe UI" w:cs="Segoe UI"/>
        </w:rPr>
        <w:t>sections</w:t>
      </w:r>
      <w:r w:rsidRPr="00B47DA0">
        <w:rPr>
          <w:rFonts w:ascii="Segoe UI" w:eastAsia="Arial" w:hAnsi="Segoe UI" w:cs="Segoe UI"/>
          <w:spacing w:val="-8"/>
        </w:rPr>
        <w:t xml:space="preserve"> </w:t>
      </w:r>
      <w:r w:rsidRPr="00B47DA0">
        <w:rPr>
          <w:rFonts w:ascii="Segoe UI" w:eastAsia="Arial" w:hAnsi="Segoe UI" w:cs="Segoe UI"/>
        </w:rPr>
        <w:t>in</w:t>
      </w:r>
      <w:r w:rsidRPr="00B47DA0">
        <w:rPr>
          <w:rFonts w:ascii="Segoe UI" w:eastAsia="Arial" w:hAnsi="Segoe UI" w:cs="Segoe UI"/>
          <w:spacing w:val="-9"/>
        </w:rPr>
        <w:t xml:space="preserve"> </w:t>
      </w:r>
      <w:r w:rsidRPr="00B47DA0">
        <w:rPr>
          <w:rFonts w:ascii="Segoe UI" w:eastAsia="Arial" w:hAnsi="Segoe UI" w:cs="Segoe UI"/>
        </w:rPr>
        <w:t>accordance</w:t>
      </w:r>
      <w:r w:rsidRPr="00B47DA0">
        <w:rPr>
          <w:rFonts w:ascii="Segoe UI" w:eastAsia="Arial" w:hAnsi="Segoe UI" w:cs="Segoe UI"/>
          <w:spacing w:val="-9"/>
        </w:rPr>
        <w:t xml:space="preserve"> </w:t>
      </w:r>
      <w:r w:rsidRPr="00B47DA0">
        <w:rPr>
          <w:rFonts w:ascii="Segoe UI" w:eastAsia="Arial" w:hAnsi="Segoe UI" w:cs="Segoe UI"/>
        </w:rPr>
        <w:t>with</w:t>
      </w:r>
      <w:r w:rsidRPr="00B47DA0">
        <w:rPr>
          <w:rFonts w:ascii="Segoe UI" w:eastAsia="Arial" w:hAnsi="Segoe UI" w:cs="Segoe UI"/>
          <w:spacing w:val="-9"/>
        </w:rPr>
        <w:t xml:space="preserve"> </w:t>
      </w:r>
      <w:r w:rsidRPr="00B47DA0">
        <w:rPr>
          <w:rFonts w:ascii="Segoe UI" w:eastAsia="Arial" w:hAnsi="Segoe UI" w:cs="Segoe UI"/>
        </w:rPr>
        <w:t>the regulation's requirements</w:t>
      </w:r>
      <w:r w:rsidRPr="00B47DA0">
        <w:rPr>
          <w:rFonts w:ascii="Segoe UI" w:eastAsia="Arial" w:hAnsi="Segoe UI" w:cs="Segoe UI"/>
          <w:spacing w:val="-11"/>
        </w:rPr>
        <w:t xml:space="preserve"> </w:t>
      </w:r>
      <w:r>
        <w:rPr>
          <w:rFonts w:ascii="Segoe UI" w:eastAsia="Arial" w:hAnsi="Segoe UI" w:cs="Segoe UI"/>
        </w:rPr>
        <w:t>namely:</w:t>
      </w:r>
    </w:p>
    <w:p w14:paraId="3714D2AA" w14:textId="77777777" w:rsidR="00C30BBE" w:rsidRPr="003B48ED"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Buy America Compliance</w:t>
      </w:r>
      <w:r w:rsidRPr="00B47DA0">
        <w:rPr>
          <w:rFonts w:ascii="Segoe UI" w:hAnsi="Segoe UI" w:cs="Segoe UI"/>
          <w:spacing w:val="-16"/>
        </w:rPr>
        <w:t xml:space="preserve"> </w:t>
      </w:r>
      <w:r w:rsidRPr="00B47DA0">
        <w:rPr>
          <w:rFonts w:ascii="Segoe UI" w:hAnsi="Segoe UI" w:cs="Segoe UI"/>
        </w:rPr>
        <w:t>Certification</w:t>
      </w:r>
    </w:p>
    <w:p w14:paraId="34E28E9D" w14:textId="77777777" w:rsidR="00C30BBE" w:rsidRPr="003B48ED"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Purchaser's Requirements</w:t>
      </w:r>
      <w:r w:rsidRPr="00B47DA0">
        <w:rPr>
          <w:rFonts w:ascii="Segoe UI" w:hAnsi="Segoe UI" w:cs="Segoe UI"/>
          <w:spacing w:val="-16"/>
        </w:rPr>
        <w:t xml:space="preserve"> </w:t>
      </w:r>
      <w:r w:rsidRPr="00B47DA0">
        <w:rPr>
          <w:rFonts w:ascii="Segoe UI" w:hAnsi="Segoe UI" w:cs="Segoe UI"/>
        </w:rPr>
        <w:t>Certification</w:t>
      </w:r>
    </w:p>
    <w:p w14:paraId="7285E21E" w14:textId="77777777" w:rsidR="00C30BBE" w:rsidRPr="001D6650" w:rsidRDefault="00C30BBE" w:rsidP="00C30BBE">
      <w:pPr>
        <w:numPr>
          <w:ilvl w:val="2"/>
          <w:numId w:val="10"/>
        </w:numPr>
        <w:tabs>
          <w:tab w:val="left" w:pos="1661"/>
        </w:tabs>
        <w:spacing w:before="240" w:after="240" w:line="276" w:lineRule="auto"/>
        <w:rPr>
          <w:rFonts w:ascii="Segoe UI" w:eastAsia="Arial" w:hAnsi="Segoe UI" w:cs="Segoe UI"/>
        </w:rPr>
      </w:pPr>
      <w:r w:rsidRPr="00B47DA0">
        <w:rPr>
          <w:rFonts w:ascii="Segoe UI" w:hAnsi="Segoe UI" w:cs="Segoe UI"/>
        </w:rPr>
        <w:t>Post-Delivery FMVSS Certification (if</w:t>
      </w:r>
      <w:r w:rsidRPr="00B47DA0">
        <w:rPr>
          <w:rFonts w:ascii="Segoe UI" w:hAnsi="Segoe UI" w:cs="Segoe UI"/>
          <w:spacing w:val="-14"/>
        </w:rPr>
        <w:t xml:space="preserve"> </w:t>
      </w:r>
      <w:r w:rsidRPr="00B47DA0">
        <w:rPr>
          <w:rFonts w:ascii="Segoe UI" w:hAnsi="Segoe UI" w:cs="Segoe UI"/>
        </w:rPr>
        <w:t>applicable)</w:t>
      </w:r>
    </w:p>
    <w:p w14:paraId="154084DF" w14:textId="77777777" w:rsidR="00C30BBE" w:rsidRPr="00036E65" w:rsidRDefault="00C30BBE" w:rsidP="00C30BBE">
      <w:pPr>
        <w:numPr>
          <w:ilvl w:val="2"/>
          <w:numId w:val="10"/>
        </w:numPr>
        <w:tabs>
          <w:tab w:val="left" w:pos="1661"/>
        </w:tabs>
        <w:spacing w:before="240" w:after="240" w:line="276" w:lineRule="auto"/>
        <w:rPr>
          <w:rFonts w:ascii="Segoe UI" w:eastAsia="Arial" w:hAnsi="Segoe UI" w:cs="Segoe UI"/>
        </w:rPr>
      </w:pPr>
      <w:r w:rsidRPr="00036E65">
        <w:rPr>
          <w:rFonts w:ascii="Segoe UI" w:hAnsi="Segoe UI" w:cs="Segoe UI"/>
        </w:rPr>
        <w:t>Include statement about the appendices of this report containing the relevant attachments to support the two (or three) major</w:t>
      </w:r>
      <w:r w:rsidRPr="00036E65">
        <w:rPr>
          <w:rFonts w:ascii="Segoe UI" w:hAnsi="Segoe UI" w:cs="Segoe UI"/>
          <w:spacing w:val="-15"/>
        </w:rPr>
        <w:t xml:space="preserve"> </w:t>
      </w:r>
      <w:r w:rsidRPr="00036E65">
        <w:rPr>
          <w:rFonts w:ascii="Segoe UI" w:hAnsi="Segoe UI" w:cs="Segoe UI"/>
        </w:rPr>
        <w:t>sections. Provide</w:t>
      </w:r>
      <w:r w:rsidRPr="00036E65">
        <w:rPr>
          <w:rFonts w:ascii="Segoe UI" w:hAnsi="Segoe UI" w:cs="Segoe UI"/>
          <w:spacing w:val="-16"/>
        </w:rPr>
        <w:t xml:space="preserve"> </w:t>
      </w:r>
      <w:r w:rsidRPr="00036E65">
        <w:rPr>
          <w:rFonts w:ascii="Segoe UI" w:hAnsi="Segoe UI" w:cs="Segoe UI"/>
        </w:rPr>
        <w:t>statement</w:t>
      </w:r>
      <w:r w:rsidRPr="00036E65">
        <w:rPr>
          <w:rFonts w:ascii="Segoe UI" w:hAnsi="Segoe UI" w:cs="Segoe UI"/>
          <w:spacing w:val="-17"/>
        </w:rPr>
        <w:t xml:space="preserve"> </w:t>
      </w:r>
      <w:r w:rsidRPr="00036E65">
        <w:rPr>
          <w:rFonts w:ascii="Segoe UI" w:hAnsi="Segoe UI" w:cs="Segoe UI"/>
        </w:rPr>
        <w:t>about</w:t>
      </w:r>
      <w:r w:rsidRPr="00036E65">
        <w:rPr>
          <w:rFonts w:ascii="Segoe UI" w:hAnsi="Segoe UI" w:cs="Segoe UI"/>
          <w:spacing w:val="-15"/>
        </w:rPr>
        <w:t xml:space="preserve"> </w:t>
      </w:r>
      <w:r w:rsidRPr="00036E65">
        <w:rPr>
          <w:rFonts w:ascii="Segoe UI" w:hAnsi="Segoe UI" w:cs="Segoe UI"/>
        </w:rPr>
        <w:t>if</w:t>
      </w:r>
      <w:r w:rsidRPr="00036E65">
        <w:rPr>
          <w:rFonts w:ascii="Segoe UI" w:hAnsi="Segoe UI" w:cs="Segoe UI"/>
          <w:spacing w:val="-15"/>
        </w:rPr>
        <w:t xml:space="preserve"> </w:t>
      </w:r>
      <w:r w:rsidRPr="00036E65">
        <w:rPr>
          <w:rFonts w:ascii="Segoe UI" w:hAnsi="Segoe UI" w:cs="Segoe UI"/>
        </w:rPr>
        <w:t>Rolling</w:t>
      </w:r>
      <w:r w:rsidRPr="00036E65">
        <w:rPr>
          <w:rFonts w:ascii="Segoe UI" w:hAnsi="Segoe UI" w:cs="Segoe UI"/>
          <w:spacing w:val="-16"/>
        </w:rPr>
        <w:t xml:space="preserve"> </w:t>
      </w:r>
      <w:r w:rsidRPr="00036E65">
        <w:rPr>
          <w:rFonts w:ascii="Segoe UI" w:hAnsi="Segoe UI" w:cs="Segoe UI"/>
        </w:rPr>
        <w:t>Stock</w:t>
      </w:r>
      <w:r w:rsidRPr="00036E65">
        <w:rPr>
          <w:rFonts w:ascii="Segoe UI" w:hAnsi="Segoe UI" w:cs="Segoe UI"/>
          <w:spacing w:val="-16"/>
        </w:rPr>
        <w:t xml:space="preserve"> </w:t>
      </w:r>
      <w:r w:rsidRPr="00036E65">
        <w:rPr>
          <w:rFonts w:ascii="Segoe UI" w:hAnsi="Segoe UI" w:cs="Segoe UI"/>
        </w:rPr>
        <w:t>vehicle</w:t>
      </w:r>
      <w:r w:rsidRPr="00036E65">
        <w:rPr>
          <w:rFonts w:ascii="Segoe UI" w:hAnsi="Segoe UI" w:cs="Segoe UI"/>
          <w:spacing w:val="-16"/>
        </w:rPr>
        <w:t xml:space="preserve"> </w:t>
      </w:r>
      <w:r w:rsidRPr="00036E65">
        <w:rPr>
          <w:rFonts w:ascii="Segoe UI" w:hAnsi="Segoe UI" w:cs="Segoe UI"/>
        </w:rPr>
        <w:t>manufacturer</w:t>
      </w:r>
      <w:r w:rsidRPr="00036E65">
        <w:rPr>
          <w:rFonts w:ascii="Segoe UI" w:hAnsi="Segoe UI" w:cs="Segoe UI"/>
          <w:spacing w:val="-20"/>
        </w:rPr>
        <w:t xml:space="preserve"> </w:t>
      </w:r>
      <w:r w:rsidRPr="00036E65">
        <w:rPr>
          <w:rFonts w:ascii="Segoe UI" w:hAnsi="Segoe UI" w:cs="Segoe UI"/>
        </w:rPr>
        <w:t>meets</w:t>
      </w:r>
      <w:r w:rsidRPr="00036E65">
        <w:rPr>
          <w:rFonts w:ascii="Segoe UI" w:hAnsi="Segoe UI" w:cs="Segoe UI"/>
          <w:spacing w:val="-20"/>
        </w:rPr>
        <w:t xml:space="preserve"> </w:t>
      </w:r>
      <w:r w:rsidRPr="00036E65">
        <w:rPr>
          <w:rFonts w:ascii="Segoe UI" w:hAnsi="Segoe UI" w:cs="Segoe UI"/>
        </w:rPr>
        <w:t>requirements</w:t>
      </w:r>
      <w:r w:rsidRPr="00036E65">
        <w:rPr>
          <w:rFonts w:ascii="Segoe UI" w:hAnsi="Segoe UI" w:cs="Segoe UI"/>
          <w:spacing w:val="-18"/>
        </w:rPr>
        <w:t xml:space="preserve"> </w:t>
      </w:r>
      <w:r w:rsidRPr="00036E65">
        <w:rPr>
          <w:rFonts w:ascii="Segoe UI" w:hAnsi="Segoe UI" w:cs="Segoe UI"/>
        </w:rPr>
        <w:t>of 49 CFR part 663.</w:t>
      </w:r>
    </w:p>
    <w:p w14:paraId="7692B979" w14:textId="6E17C689" w:rsidR="001D6650" w:rsidRDefault="001D6650" w:rsidP="001D6650">
      <w:pPr>
        <w:pStyle w:val="BodyText"/>
      </w:pPr>
      <w:r w:rsidRPr="001D6650">
        <w:rPr>
          <w:noProof/>
          <w:shd w:val="clear" w:color="auto" w:fill="000000" w:themeFill="text1"/>
        </w:rPr>
        <mc:AlternateContent>
          <mc:Choice Requires="wps">
            <w:drawing>
              <wp:anchor distT="45720" distB="45720" distL="114300" distR="114300" simplePos="0" relativeHeight="251689472" behindDoc="0" locked="0" layoutInCell="1" allowOverlap="1" wp14:anchorId="7C3237F8" wp14:editId="6A82A6C6">
                <wp:simplePos x="0" y="0"/>
                <wp:positionH relativeFrom="column">
                  <wp:posOffset>133350</wp:posOffset>
                </wp:positionH>
                <wp:positionV relativeFrom="paragraph">
                  <wp:posOffset>262255</wp:posOffset>
                </wp:positionV>
                <wp:extent cx="6311265" cy="3115945"/>
                <wp:effectExtent l="38100" t="38100" r="32385" b="46355"/>
                <wp:wrapThrough wrapText="bothSides">
                  <wp:wrapPolygon edited="0">
                    <wp:start x="-130" y="-264"/>
                    <wp:lineTo x="-130" y="21789"/>
                    <wp:lineTo x="21646" y="21789"/>
                    <wp:lineTo x="21646" y="-264"/>
                    <wp:lineTo x="-130" y="-264"/>
                  </wp:wrapPolygon>
                </wp:wrapThrough>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3115945"/>
                        </a:xfrm>
                        <a:prstGeom prst="rect">
                          <a:avLst/>
                        </a:prstGeom>
                        <a:solidFill>
                          <a:srgbClr val="FFFFFF"/>
                        </a:solidFill>
                        <a:ln w="76200">
                          <a:solidFill>
                            <a:srgbClr val="FF0000"/>
                          </a:solidFill>
                          <a:miter lim="800000"/>
                          <a:headEnd/>
                          <a:tailEnd/>
                        </a:ln>
                      </wps:spPr>
                      <wps:txbx>
                        <w:txbxContent>
                          <w:p w14:paraId="77EA10FC" w14:textId="487796C5" w:rsidR="007C2313" w:rsidRDefault="007C2313" w:rsidP="00370BA5">
                            <w:r>
                              <w:t>The Post Delivery Audit was performed on the H</w:t>
                            </w:r>
                            <w:r>
                              <w:tab/>
                              <w:t xml:space="preserve">eavy Duty Bus </w:t>
                            </w:r>
                            <w:r w:rsidRPr="00C26D49">
                              <w:rPr>
                                <w:u w:val="single"/>
                              </w:rPr>
                              <w:t>_</w:t>
                            </w:r>
                            <w:r>
                              <w:rPr>
                                <w:highlight w:val="yellow"/>
                                <w:u w:val="single"/>
                              </w:rPr>
                              <w:t>______</w:t>
                            </w:r>
                            <w:r w:rsidRPr="00C26D49">
                              <w:rPr>
                                <w:highlight w:val="yellow"/>
                                <w:u w:val="single"/>
                              </w:rPr>
                              <w:t>___(vehicle type)</w:t>
                            </w:r>
                            <w:r w:rsidRPr="006A03E0">
                              <w:rPr>
                                <w:highlight w:val="yellow"/>
                              </w:rPr>
                              <w:t>______________</w:t>
                            </w:r>
                            <w:r>
                              <w:t xml:space="preserve"> delivered by _</w:t>
                            </w:r>
                            <w:r w:rsidRPr="006A03E0">
                              <w:rPr>
                                <w:highlight w:val="yellow"/>
                              </w:rPr>
                              <w:t>_____________</w:t>
                            </w:r>
                            <w:r>
                              <w:rPr>
                                <w:highlight w:val="yellow"/>
                              </w:rPr>
                              <w:t>(vendor/manufacturer)</w:t>
                            </w:r>
                            <w:r w:rsidRPr="006A03E0">
                              <w:rPr>
                                <w:highlight w:val="yellow"/>
                              </w:rPr>
                              <w:t>__________________.</w:t>
                            </w:r>
                            <w:r>
                              <w:t xml:space="preserve">  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699A93BF" w14:textId="77777777" w:rsidR="007C2313" w:rsidRDefault="007C2313" w:rsidP="00370BA5">
                            <w: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6A22FE7F" w14:textId="77777777" w:rsidR="007C2313" w:rsidRDefault="007C2313" w:rsidP="00370BA5">
                            <w:r>
                              <w:t>The review found sufficient evidence that the manufacturer/vehicle meets the Buy America requirements.</w:t>
                            </w:r>
                          </w:p>
                          <w:p w14:paraId="617A11A6" w14:textId="77777777" w:rsidR="007C2313" w:rsidRDefault="007C2313" w:rsidP="00370BA5"/>
                          <w:p w14:paraId="5B8A2E7E" w14:textId="39984C9A" w:rsidR="007C2313" w:rsidRDefault="007C2313" w:rsidP="00370BA5">
                            <w:r>
                              <w:t>Appendices to be added by the grantee and included with this report:</w:t>
                            </w:r>
                          </w:p>
                          <w:p w14:paraId="5F26883D" w14:textId="5AB80A90" w:rsidR="007C2313" w:rsidRDefault="007C2313" w:rsidP="00DC1320">
                            <w:pPr>
                              <w:pStyle w:val="ListParagraph"/>
                              <w:numPr>
                                <w:ilvl w:val="0"/>
                                <w:numId w:val="33"/>
                              </w:numPr>
                            </w:pPr>
                            <w:r>
                              <w:t>Domestic Content Certification and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237F8" id="_x0000_t202" coordsize="21600,21600" o:spt="202" path="m,l,21600r21600,l21600,xe">
                <v:stroke joinstyle="miter"/>
                <v:path gradientshapeok="t" o:connecttype="rect"/>
              </v:shapetype>
              <v:shape id="Text Box 2" o:spid="_x0000_s1026" type="#_x0000_t202" style="position:absolute;margin-left:10.5pt;margin-top:20.65pt;width:496.95pt;height:245.3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xSLQIAAFQEAAAOAAAAZHJzL2Uyb0RvYy54bWysVNtu2zAMfR+wfxD0vjj2krQ14hRdugwD&#10;ugvQ7gNkWY6FSaImKbG7ry8lu1l2wR6G+UEgReqQPCS9vh60IkfhvART0Xw2p0QYDo00+4p+edi9&#10;uqTEB2YapsCIij4KT683L1+se1uKAjpQjXAEQYwve1vRLgRbZpnnndDMz8AKg8YWnGYBVbfPGsd6&#10;RNcqK+bzVdaDa6wDLrzH29vRSDcJv20FD5/a1otAVEUxt5BOl846ntlmzcq9Y7aTfEqD/UMWmkmD&#10;QU9QtywwcnDyNygtuQMPbZhx0Bm0reQi1YDV5PNfqrnvmBWpFiTH2xNN/v/B8o/Hz47IpqLFMqfE&#10;MI1NehBDIG9gIEXkp7e+RLd7i45hwGvsc6rV2zvgXz0xsO2Y2Ysb56DvBGswvzy+zM6ejjg+gtT9&#10;B2gwDDsESEBD63QkD+kgiI59ejz1JqbC8XL1Os+L1ZISjjaUl1eLZYrByufn1vnwToAmUaiow+Yn&#10;eHa88yGmw8pnlxjNg5LNTiqVFLevt8qRI8NB2aVvQv/JTRnSV/RihaM3UvAXjDl+f8LQMuDIK6kr&#10;ehl9piGMxL01TRrIwKQaZcxZmYnJSN5IYxjqYepMDc0jcupgHG1cRRQ6cN8p6XGsK+q/HZgTlKj3&#10;BvtylS8WcQ+SslheFKi4c0t9bmGGI1RFAyWjuA3j7hysk/sOI42TYOAGe9nKxHJs+pjVlDeObiJ/&#10;WrO4G+d68vrxM9g8AQAA//8DAFBLAwQUAAYACAAAACEAmtzEZuEAAAAKAQAADwAAAGRycy9kb3du&#10;cmV2LnhtbEyPwU7DMBBE70j8g7VI3KiTtKU0ZFMVpCIqLtAizm68JFHjdYidJvD1uCc4jmY08yZb&#10;jaYRJ+pcbRkhnkQgiAuray4R3vebmzsQzivWqrFMCN/kYJVfXmQq1XbgNzrtfClCCbtUIVTet6mU&#10;rqjIKDexLXHwPm1nlA+yK6Xu1BDKTSOTKLqVRtUcFirV0mNFxXHXG4T+ZzPI+Yd6eP56WW4X5lg+&#10;9etXxOurcX0PwtPo/8Jwxg/okAemg+1ZO9EgJHG44hFm8RTE2Y/i2RLEAWE+TSKQeSb/X8h/AQAA&#10;//8DAFBLAQItABQABgAIAAAAIQC2gziS/gAAAOEBAAATAAAAAAAAAAAAAAAAAAAAAABbQ29udGVu&#10;dF9UeXBlc10ueG1sUEsBAi0AFAAGAAgAAAAhADj9If/WAAAAlAEAAAsAAAAAAAAAAAAAAAAALwEA&#10;AF9yZWxzLy5yZWxzUEsBAi0AFAAGAAgAAAAhAPTpDFItAgAAVAQAAA4AAAAAAAAAAAAAAAAALgIA&#10;AGRycy9lMm9Eb2MueG1sUEsBAi0AFAAGAAgAAAAhAJrcxGbhAAAACgEAAA8AAAAAAAAAAAAAAAAA&#10;hwQAAGRycy9kb3ducmV2LnhtbFBLBQYAAAAABAAEAPMAAACVBQAAAAA=&#10;" strokecolor="red" strokeweight="6pt">
                <v:textbox>
                  <w:txbxContent>
                    <w:p w14:paraId="77EA10FC" w14:textId="487796C5" w:rsidR="007C2313" w:rsidRDefault="007C2313" w:rsidP="00370BA5">
                      <w:r>
                        <w:t>The Post Delivery Audit was performed on the H</w:t>
                      </w:r>
                      <w:r>
                        <w:tab/>
                        <w:t xml:space="preserve">eavy Duty Bus </w:t>
                      </w:r>
                      <w:r w:rsidRPr="00C26D49">
                        <w:rPr>
                          <w:u w:val="single"/>
                        </w:rPr>
                        <w:t>_</w:t>
                      </w:r>
                      <w:r>
                        <w:rPr>
                          <w:highlight w:val="yellow"/>
                          <w:u w:val="single"/>
                        </w:rPr>
                        <w:t>______</w:t>
                      </w:r>
                      <w:r w:rsidRPr="00C26D49">
                        <w:rPr>
                          <w:highlight w:val="yellow"/>
                          <w:u w:val="single"/>
                        </w:rPr>
                        <w:t>___(vehicle type)</w:t>
                      </w:r>
                      <w:r w:rsidRPr="006A03E0">
                        <w:rPr>
                          <w:highlight w:val="yellow"/>
                        </w:rPr>
                        <w:t>______________</w:t>
                      </w:r>
                      <w:r>
                        <w:t xml:space="preserve"> delivered by _</w:t>
                      </w:r>
                      <w:r w:rsidRPr="006A03E0">
                        <w:rPr>
                          <w:highlight w:val="yellow"/>
                        </w:rPr>
                        <w:t>_____________</w:t>
                      </w:r>
                      <w:r>
                        <w:rPr>
                          <w:highlight w:val="yellow"/>
                        </w:rPr>
                        <w:t>(vendor/manufacturer)</w:t>
                      </w:r>
                      <w:r w:rsidRPr="006A03E0">
                        <w:rPr>
                          <w:highlight w:val="yellow"/>
                        </w:rPr>
                        <w:t>__________________.</w:t>
                      </w:r>
                      <w:r>
                        <w:t xml:space="preserve">  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14:paraId="699A93BF" w14:textId="77777777" w:rsidR="007C2313" w:rsidRDefault="007C2313" w:rsidP="00370BA5">
                      <w: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14:paraId="6A22FE7F" w14:textId="77777777" w:rsidR="007C2313" w:rsidRDefault="007C2313" w:rsidP="00370BA5">
                      <w:r>
                        <w:t>The review found sufficient evidence that the manufacturer/vehicle meets the Buy America requirements.</w:t>
                      </w:r>
                    </w:p>
                    <w:p w14:paraId="617A11A6" w14:textId="77777777" w:rsidR="007C2313" w:rsidRDefault="007C2313" w:rsidP="00370BA5"/>
                    <w:p w14:paraId="5B8A2E7E" w14:textId="39984C9A" w:rsidR="007C2313" w:rsidRDefault="007C2313" w:rsidP="00370BA5">
                      <w:r>
                        <w:t>Appendices to be added by the grantee and included with this report:</w:t>
                      </w:r>
                    </w:p>
                    <w:p w14:paraId="5F26883D" w14:textId="5AB80A90" w:rsidR="007C2313" w:rsidRDefault="007C2313" w:rsidP="00DC1320">
                      <w:pPr>
                        <w:pStyle w:val="ListParagraph"/>
                        <w:numPr>
                          <w:ilvl w:val="0"/>
                          <w:numId w:val="33"/>
                        </w:numPr>
                      </w:pPr>
                      <w:r>
                        <w:t>Domestic Content Certification and Summary</w:t>
                      </w:r>
                    </w:p>
                  </w:txbxContent>
                </v:textbox>
                <w10:wrap type="through"/>
              </v:shape>
            </w:pict>
          </mc:Fallback>
        </mc:AlternateContent>
      </w:r>
    </w:p>
    <w:p w14:paraId="75E260F9" w14:textId="77777777" w:rsidR="001D6650" w:rsidRDefault="001D6650" w:rsidP="001D6650">
      <w:pPr>
        <w:pStyle w:val="BodyText"/>
      </w:pPr>
    </w:p>
    <w:p w14:paraId="08AF20C7" w14:textId="77777777" w:rsidR="001D6650" w:rsidRDefault="001D6650" w:rsidP="001D6650">
      <w:pPr>
        <w:pStyle w:val="BodyText"/>
      </w:pPr>
    </w:p>
    <w:p w14:paraId="59AE4847" w14:textId="66EB337E" w:rsidR="00370BA5" w:rsidRDefault="00370BA5" w:rsidP="00370BA5">
      <w:pPr>
        <w:tabs>
          <w:tab w:val="center" w:pos="5112"/>
        </w:tabs>
        <w:spacing w:before="240" w:after="240" w:line="276" w:lineRule="auto"/>
        <w:rPr>
          <w:rFonts w:ascii="Segoe UI" w:eastAsia="Arial" w:hAnsi="Segoe UI" w:cs="Segoe UI"/>
          <w:b/>
          <w:bCs/>
          <w:sz w:val="21"/>
          <w:szCs w:val="21"/>
        </w:rPr>
      </w:pPr>
    </w:p>
    <w:p w14:paraId="24BA25AE" w14:textId="77777777" w:rsidR="00C30BBE" w:rsidRPr="00B47DA0" w:rsidRDefault="00C30BBE" w:rsidP="00370BA5">
      <w:pPr>
        <w:tabs>
          <w:tab w:val="center" w:pos="5112"/>
        </w:tabs>
        <w:spacing w:before="240" w:after="240" w:line="276" w:lineRule="auto"/>
        <w:rPr>
          <w:rFonts w:ascii="Segoe UI" w:eastAsia="Arial" w:hAnsi="Segoe UI" w:cs="Segoe UI"/>
          <w:b/>
          <w:bCs/>
          <w:sz w:val="21"/>
          <w:szCs w:val="21"/>
        </w:rPr>
      </w:pPr>
    </w:p>
    <w:p w14:paraId="6FB814BD" w14:textId="20A87550" w:rsidR="00370BA5" w:rsidRPr="001D6650" w:rsidRDefault="0007130C" w:rsidP="001D6650">
      <w:pPr>
        <w:pStyle w:val="BodyText"/>
        <w:shd w:val="clear" w:color="auto" w:fill="000000" w:themeFill="text1"/>
        <w:rPr>
          <w:b/>
          <w:color w:val="FFFFFF" w:themeColor="background1"/>
          <w:sz w:val="24"/>
        </w:rPr>
      </w:pPr>
      <w:r w:rsidRPr="001D6650">
        <w:rPr>
          <w:b/>
          <w:color w:val="FFFFFF" w:themeColor="background1"/>
          <w:sz w:val="24"/>
        </w:rPr>
        <w:lastRenderedPageBreak/>
        <w:t xml:space="preserve">2.0 </w:t>
      </w:r>
      <w:r w:rsidR="00370BA5" w:rsidRPr="001D6650">
        <w:rPr>
          <w:b/>
          <w:color w:val="FFFFFF" w:themeColor="background1"/>
          <w:sz w:val="24"/>
        </w:rPr>
        <w:t>POST-DELIVERY AUDIT</w:t>
      </w:r>
      <w:r w:rsidR="00370BA5" w:rsidRPr="001D6650">
        <w:rPr>
          <w:b/>
          <w:color w:val="FFFFFF" w:themeColor="background1"/>
          <w:spacing w:val="-32"/>
          <w:sz w:val="24"/>
        </w:rPr>
        <w:t xml:space="preserve"> </w:t>
      </w:r>
      <w:r w:rsidR="00370BA5" w:rsidRPr="001D6650">
        <w:rPr>
          <w:b/>
          <w:color w:val="FFFFFF" w:themeColor="background1"/>
          <w:sz w:val="24"/>
        </w:rPr>
        <w:t>PROCEDURES</w:t>
      </w:r>
    </w:p>
    <w:p w14:paraId="04009884" w14:textId="77777777" w:rsidR="00370BA5" w:rsidRPr="00B47DA0" w:rsidRDefault="00370BA5" w:rsidP="00370BA5">
      <w:pPr>
        <w:spacing w:before="240" w:after="240" w:line="276" w:lineRule="auto"/>
        <w:ind w:right="54"/>
        <w:jc w:val="both"/>
        <w:rPr>
          <w:rFonts w:ascii="Segoe UI" w:eastAsia="Arial" w:hAnsi="Segoe UI" w:cs="Segoe UI"/>
        </w:rPr>
      </w:pPr>
      <w:r w:rsidRPr="00B47DA0">
        <w:rPr>
          <w:rFonts w:ascii="Segoe UI" w:eastAsia="Arial" w:hAnsi="Segoe UI" w:cs="Segoe UI"/>
          <w:noProof/>
        </w:rPr>
        <mc:AlternateContent>
          <mc:Choice Requires="wps">
            <w:drawing>
              <wp:anchor distT="45720" distB="45720" distL="114300" distR="114300" simplePos="0" relativeHeight="251690496" behindDoc="0" locked="0" layoutInCell="1" allowOverlap="1" wp14:anchorId="09F25043" wp14:editId="69C8B325">
                <wp:simplePos x="0" y="0"/>
                <wp:positionH relativeFrom="column">
                  <wp:posOffset>62865</wp:posOffset>
                </wp:positionH>
                <wp:positionV relativeFrom="paragraph">
                  <wp:posOffset>2240622</wp:posOffset>
                </wp:positionV>
                <wp:extent cx="6438900" cy="5798185"/>
                <wp:effectExtent l="38100" t="38100" r="38100" b="31115"/>
                <wp:wrapSquare wrapText="bothSides"/>
                <wp:docPr id="214"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798185"/>
                        </a:xfrm>
                        <a:prstGeom prst="rect">
                          <a:avLst/>
                        </a:prstGeom>
                        <a:solidFill>
                          <a:srgbClr val="FFFFFF"/>
                        </a:solidFill>
                        <a:ln w="76200">
                          <a:solidFill>
                            <a:srgbClr val="FF0000"/>
                          </a:solidFill>
                          <a:miter lim="800000"/>
                          <a:headEnd/>
                          <a:tailEnd/>
                        </a:ln>
                      </wps:spPr>
                      <wps:txbx>
                        <w:txbxContent>
                          <w:p w14:paraId="64457EA6" w14:textId="13B445F1" w:rsidR="007C2313" w:rsidRPr="00687C39" w:rsidRDefault="007C2313" w:rsidP="00370BA5">
                            <w:r>
                              <w:rPr>
                                <w:highlight w:val="yellow"/>
                                <w:u w:val="single"/>
                              </w:rPr>
                              <w:t>___</w:t>
                            </w:r>
                            <w:r w:rsidRPr="00687C39">
                              <w:rPr>
                                <w:highlight w:val="yellow"/>
                                <w:u w:val="single"/>
                              </w:rPr>
                              <w:t xml:space="preserve">[Name of </w:t>
                            </w:r>
                            <w:r>
                              <w:rPr>
                                <w:highlight w:val="yellow"/>
                                <w:u w:val="single"/>
                              </w:rPr>
                              <w:t>Grantee</w:t>
                            </w:r>
                            <w:r w:rsidRPr="00687C39">
                              <w:rPr>
                                <w:highlight w:val="yellow"/>
                                <w:u w:val="single"/>
                              </w:rPr>
                              <w:t>]__________</w:t>
                            </w:r>
                            <w:r>
                              <w:t xml:space="preserve"> staff performed a post-delivery audit on </w:t>
                            </w:r>
                            <w:r w:rsidRPr="00F45C13">
                              <w:t xml:space="preserve">the </w:t>
                            </w:r>
                            <w:r w:rsidRPr="00687C39">
                              <w:rPr>
                                <w:highlight w:val="yellow"/>
                              </w:rPr>
                              <w:t>____</w:t>
                            </w:r>
                            <w:r w:rsidRPr="00687C39">
                              <w:rPr>
                                <w:highlight w:val="yellow"/>
                                <w:u w:val="single"/>
                              </w:rPr>
                              <w:t>[type of vehicle]___</w:t>
                            </w:r>
                            <w:r>
                              <w:t xml:space="preserve"> from </w:t>
                            </w:r>
                            <w:r w:rsidRPr="00687C39">
                              <w:rPr>
                                <w:highlight w:val="yellow"/>
                              </w:rPr>
                              <w:t>____</w:t>
                            </w:r>
                            <w:r w:rsidRPr="00687C39">
                              <w:rPr>
                                <w:highlight w:val="yellow"/>
                                <w:u w:val="single"/>
                              </w:rPr>
                              <w:t>[Vendor</w:t>
                            </w:r>
                            <w:r>
                              <w:rPr>
                                <w:highlight w:val="yellow"/>
                                <w:u w:val="single"/>
                              </w:rPr>
                              <w:t>/Manufacturer</w:t>
                            </w:r>
                            <w:r w:rsidRPr="00687C39">
                              <w:rPr>
                                <w:highlight w:val="yellow"/>
                                <w:u w:val="single"/>
                              </w:rPr>
                              <w:t>]________</w:t>
                            </w:r>
                            <w:r>
                              <w:t xml:space="preserve">.  The documents reviewed included the Post Delivery Buy America certification, the manufacturer’s documentation and certificate of compliance, listing of the vehicle components that included domestic content, and certification of final assembly site location.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25043" id="Text Box 1046" o:spid="_x0000_s1027" type="#_x0000_t202" style="position:absolute;left:0;text-align:left;margin-left:4.95pt;margin-top:176.45pt;width:507pt;height:456.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RZMgIAAF4EAAAOAAAAZHJzL2Uyb0RvYy54bWysVNtu2zAMfR+wfxD0vtjOnJsRp+jSZRjQ&#10;XYB2H6DIsi1MFjVJiZ19/Sg5TbML9jDMDwIpUofkIen1zdApchTWSdAlzSYpJUJzqKRuSvrlcfdq&#10;SYnzTFdMgRYlPQlHbzYvX6x7U4gptKAqYQmCaFf0pqSt96ZIEsdb0TE3ASM0GmuwHfOo2iapLOsR&#10;vVPJNE3nSQ+2Mha4cA5v70Yj3UT8uhbcf6prJzxRJcXcfDxtPPfhTDZrVjSWmVbycxrsH7LomNQY&#10;9AJ1xzwjByt/g+okt+Cg9hMOXQJ1LbmINWA1WfpLNQ8tMyLWguQ4c6HJ/T9Y/vH42RJZlXSa5ZRo&#10;1mGTHsXgyRsYSJbm80BRb1yBng8Gff2AFmx1LNeZe+BfHdGwbZluxK210LeCVZhiFl4mV09HHBdA&#10;9v0HqDASO3iIQENtu8AfMkIQHVt1urQnZMPxcp6/Xq5SNHG0zRarZbacxRiseHpurPPvBHQkCCW1&#10;2P8Iz473zod0WPHkEqI5ULLaSaWiYpv9VllyZDgru/id0X9yU5r0JV3McfpGCv6CkeL3J4xOepx6&#10;JbuSLoPPeQ4DcW91FWfSM6lGGXNW+sxkIG+k0Q/7IfYt0hxY3kN1QmotjEOOS4lCC/Y7JT0OeEnd&#10;twOzghL1XmN7Vlmeh42ISj5bTFGx15b9tYVpjlAl9ZSM4taPW3QwVjYtRhoHQsMttrSWkeznrM7p&#10;4xDHHpwXLmzJtR69nn8Lmx8AAAD//wMAUEsDBBQABgAIAAAAIQAFuXzs4AAAAAsBAAAPAAAAZHJz&#10;L2Rvd25yZXYueG1sTI/BTsMwEETvSPyDtUjcqE2qhibEqQpSEagXaBHnbWKSqPE6xE4T+Hq2J7i9&#10;1YxmZ7LVZFtxMr1vHGm4nSkQhgpXNlRpeN9vbpYgfEAqsXVkNHwbD6v88iLDtHQjvZnTLlSCQ8in&#10;qKEOoUul9EVtLPqZ6wyx9ul6i4HPvpJljyOH21ZGSsXSYkP8ocbOPNamOO4Gq2H42Yxy8YEPz1/b&#10;5OXOHqunYf2q9fXVtL4HEcwU/sxwrs/VIedOBzdQ6UWrIUnYqGG+iBjOuormTAemKI4VyDyT/zfk&#10;vwAAAP//AwBQSwECLQAUAAYACAAAACEAtoM4kv4AAADhAQAAEwAAAAAAAAAAAAAAAAAAAAAAW0Nv&#10;bnRlbnRfVHlwZXNdLnhtbFBLAQItABQABgAIAAAAIQA4/SH/1gAAAJQBAAALAAAAAAAAAAAAAAAA&#10;AC8BAABfcmVscy8ucmVsc1BLAQItABQABgAIAAAAIQCyp6RZMgIAAF4EAAAOAAAAAAAAAAAAAAAA&#10;AC4CAABkcnMvZTJvRG9jLnhtbFBLAQItABQABgAIAAAAIQAFuXzs4AAAAAsBAAAPAAAAAAAAAAAA&#10;AAAAAIwEAABkcnMvZG93bnJldi54bWxQSwUGAAAAAAQABADzAAAAmQUAAAAA&#10;" strokecolor="red" strokeweight="6pt">
                <v:textbox>
                  <w:txbxContent>
                    <w:p w14:paraId="64457EA6" w14:textId="13B445F1" w:rsidR="007C2313" w:rsidRPr="00687C39" w:rsidRDefault="007C2313" w:rsidP="00370BA5">
                      <w:r>
                        <w:rPr>
                          <w:highlight w:val="yellow"/>
                          <w:u w:val="single"/>
                        </w:rPr>
                        <w:t>___</w:t>
                      </w:r>
                      <w:r w:rsidRPr="00687C39">
                        <w:rPr>
                          <w:highlight w:val="yellow"/>
                          <w:u w:val="single"/>
                        </w:rPr>
                        <w:t xml:space="preserve">[Name of </w:t>
                      </w:r>
                      <w:r>
                        <w:rPr>
                          <w:highlight w:val="yellow"/>
                          <w:u w:val="single"/>
                        </w:rPr>
                        <w:t>Grantee</w:t>
                      </w:r>
                      <w:r w:rsidRPr="00687C39">
                        <w:rPr>
                          <w:highlight w:val="yellow"/>
                          <w:u w:val="single"/>
                        </w:rPr>
                        <w:t>]__________</w:t>
                      </w:r>
                      <w:r>
                        <w:t xml:space="preserve"> staff performed a post-delivery audit on </w:t>
                      </w:r>
                      <w:r w:rsidRPr="00F45C13">
                        <w:t xml:space="preserve">the </w:t>
                      </w:r>
                      <w:r w:rsidRPr="00687C39">
                        <w:rPr>
                          <w:highlight w:val="yellow"/>
                        </w:rPr>
                        <w:t>____</w:t>
                      </w:r>
                      <w:r w:rsidRPr="00687C39">
                        <w:rPr>
                          <w:highlight w:val="yellow"/>
                          <w:u w:val="single"/>
                        </w:rPr>
                        <w:t>[type of vehicle]___</w:t>
                      </w:r>
                      <w:r>
                        <w:t xml:space="preserve"> from </w:t>
                      </w:r>
                      <w:r w:rsidRPr="00687C39">
                        <w:rPr>
                          <w:highlight w:val="yellow"/>
                        </w:rPr>
                        <w:t>____</w:t>
                      </w:r>
                      <w:r w:rsidRPr="00687C39">
                        <w:rPr>
                          <w:highlight w:val="yellow"/>
                          <w:u w:val="single"/>
                        </w:rPr>
                        <w:t>[Vendor</w:t>
                      </w:r>
                      <w:r>
                        <w:rPr>
                          <w:highlight w:val="yellow"/>
                          <w:u w:val="single"/>
                        </w:rPr>
                        <w:t>/Manufacturer</w:t>
                      </w:r>
                      <w:r w:rsidRPr="00687C39">
                        <w:rPr>
                          <w:highlight w:val="yellow"/>
                          <w:u w:val="single"/>
                        </w:rPr>
                        <w:t>]________</w:t>
                      </w:r>
                      <w:r>
                        <w:t xml:space="preserve">.  The documents reviewed included the Post Delivery Buy America certification, the manufacturer’s documentation and certificate of compliance, listing of the vehicle components that included domestic content, and certification of final assembly site location.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txbxContent>
                </v:textbox>
                <w10:wrap type="square"/>
              </v:shape>
            </w:pict>
          </mc:Fallback>
        </mc:AlternateContent>
      </w:r>
      <w:r w:rsidRPr="00B47DA0">
        <w:rPr>
          <w:rFonts w:ascii="Segoe UI" w:eastAsia="Arial" w:hAnsi="Segoe UI" w:cs="Segoe UI"/>
        </w:rPr>
        <w:t>Provide</w:t>
      </w:r>
      <w:r w:rsidRPr="00B47DA0">
        <w:rPr>
          <w:rFonts w:ascii="Segoe UI" w:eastAsia="Arial" w:hAnsi="Segoe UI" w:cs="Segoe UI"/>
          <w:spacing w:val="-10"/>
        </w:rPr>
        <w:t xml:space="preserve"> </w:t>
      </w:r>
      <w:r w:rsidRPr="00B47DA0">
        <w:rPr>
          <w:rFonts w:ascii="Segoe UI" w:eastAsia="Arial" w:hAnsi="Segoe UI" w:cs="Segoe UI"/>
        </w:rPr>
        <w:t>brief</w:t>
      </w:r>
      <w:r w:rsidRPr="00B47DA0">
        <w:rPr>
          <w:rFonts w:ascii="Segoe UI" w:eastAsia="Arial" w:hAnsi="Segoe UI" w:cs="Segoe UI"/>
          <w:spacing w:val="-9"/>
        </w:rPr>
        <w:t xml:space="preserve"> </w:t>
      </w:r>
      <w:r w:rsidRPr="00B47DA0">
        <w:rPr>
          <w:rFonts w:ascii="Segoe UI" w:eastAsia="Arial" w:hAnsi="Segoe UI" w:cs="Segoe UI"/>
        </w:rPr>
        <w:t>description</w:t>
      </w:r>
      <w:r w:rsidRPr="00B47DA0">
        <w:rPr>
          <w:rFonts w:ascii="Segoe UI" w:eastAsia="Arial" w:hAnsi="Segoe UI" w:cs="Segoe UI"/>
          <w:spacing w:val="-12"/>
        </w:rPr>
        <w:t xml:space="preserve"> </w:t>
      </w:r>
      <w:r w:rsidRPr="00B47DA0">
        <w:rPr>
          <w:rFonts w:ascii="Segoe UI" w:eastAsia="Arial" w:hAnsi="Segoe UI" w:cs="Segoe UI"/>
        </w:rPr>
        <w:t>of</w:t>
      </w:r>
      <w:r w:rsidRPr="00B47DA0">
        <w:rPr>
          <w:rFonts w:ascii="Segoe UI" w:eastAsia="Arial" w:hAnsi="Segoe UI" w:cs="Segoe UI"/>
          <w:spacing w:val="-9"/>
        </w:rPr>
        <w:t xml:space="preserve"> </w:t>
      </w:r>
      <w:r w:rsidRPr="00B47DA0">
        <w:rPr>
          <w:rFonts w:ascii="Segoe UI" w:eastAsia="Arial" w:hAnsi="Segoe UI" w:cs="Segoe UI"/>
        </w:rPr>
        <w:t>the</w:t>
      </w:r>
      <w:r w:rsidRPr="00B47DA0">
        <w:rPr>
          <w:rFonts w:ascii="Segoe UI" w:eastAsia="Arial" w:hAnsi="Segoe UI" w:cs="Segoe UI"/>
          <w:spacing w:val="-10"/>
        </w:rPr>
        <w:t xml:space="preserve"> </w:t>
      </w:r>
      <w:r w:rsidRPr="00B47DA0">
        <w:rPr>
          <w:rFonts w:ascii="Segoe UI" w:eastAsia="Arial" w:hAnsi="Segoe UI" w:cs="Segoe UI"/>
        </w:rPr>
        <w:t>procedures</w:t>
      </w:r>
      <w:r w:rsidRPr="00B47DA0">
        <w:rPr>
          <w:rFonts w:ascii="Segoe UI" w:eastAsia="Arial" w:hAnsi="Segoe UI" w:cs="Segoe UI"/>
          <w:spacing w:val="-10"/>
        </w:rPr>
        <w:t xml:space="preserve"> </w:t>
      </w:r>
      <w:r w:rsidRPr="00B47DA0">
        <w:rPr>
          <w:rFonts w:ascii="Segoe UI" w:eastAsia="Arial" w:hAnsi="Segoe UI" w:cs="Segoe UI"/>
        </w:rPr>
        <w:t>used</w:t>
      </w:r>
      <w:r w:rsidRPr="00B47DA0">
        <w:rPr>
          <w:rFonts w:ascii="Segoe UI" w:eastAsia="Arial" w:hAnsi="Segoe UI" w:cs="Segoe UI"/>
          <w:spacing w:val="-12"/>
        </w:rPr>
        <w:t xml:space="preserve"> </w:t>
      </w:r>
      <w:r w:rsidRPr="00B47DA0">
        <w:rPr>
          <w:rFonts w:ascii="Segoe UI" w:eastAsia="Arial" w:hAnsi="Segoe UI" w:cs="Segoe UI"/>
        </w:rPr>
        <w:t>to</w:t>
      </w:r>
      <w:r w:rsidRPr="00B47DA0">
        <w:rPr>
          <w:rFonts w:ascii="Segoe UI" w:eastAsia="Arial" w:hAnsi="Segoe UI" w:cs="Segoe UI"/>
          <w:spacing w:val="-10"/>
        </w:rPr>
        <w:t xml:space="preserve"> </w:t>
      </w:r>
      <w:r w:rsidRPr="00B47DA0">
        <w:rPr>
          <w:rFonts w:ascii="Segoe UI" w:eastAsia="Arial" w:hAnsi="Segoe UI" w:cs="Segoe UI"/>
        </w:rPr>
        <w:t>perform</w:t>
      </w:r>
      <w:r w:rsidRPr="00B47DA0">
        <w:rPr>
          <w:rFonts w:ascii="Segoe UI" w:eastAsia="Arial" w:hAnsi="Segoe UI" w:cs="Segoe UI"/>
          <w:spacing w:val="-11"/>
        </w:rPr>
        <w:t xml:space="preserve"> </w:t>
      </w:r>
      <w:r w:rsidRPr="00B47DA0">
        <w:rPr>
          <w:rFonts w:ascii="Segoe UI" w:eastAsia="Arial" w:hAnsi="Segoe UI" w:cs="Segoe UI"/>
        </w:rPr>
        <w:t>overall</w:t>
      </w:r>
      <w:r w:rsidRPr="00B47DA0">
        <w:rPr>
          <w:rFonts w:ascii="Segoe UI" w:eastAsia="Arial" w:hAnsi="Segoe UI" w:cs="Segoe UI"/>
          <w:spacing w:val="-11"/>
        </w:rPr>
        <w:t xml:space="preserve"> </w:t>
      </w:r>
      <w:r w:rsidRPr="00B47DA0">
        <w:rPr>
          <w:rFonts w:ascii="Segoe UI" w:eastAsia="Arial" w:hAnsi="Segoe UI" w:cs="Segoe UI"/>
        </w:rPr>
        <w:t>audit</w:t>
      </w:r>
      <w:r w:rsidRPr="00B47DA0">
        <w:rPr>
          <w:rFonts w:ascii="Segoe UI" w:eastAsia="Arial" w:hAnsi="Segoe UI" w:cs="Segoe UI"/>
          <w:spacing w:val="-9"/>
        </w:rPr>
        <w:t xml:space="preserve"> </w:t>
      </w:r>
      <w:r w:rsidRPr="00B47DA0">
        <w:rPr>
          <w:rFonts w:ascii="Segoe UI" w:eastAsia="Arial" w:hAnsi="Segoe UI" w:cs="Segoe UI"/>
        </w:rPr>
        <w:t>including</w:t>
      </w:r>
      <w:r w:rsidRPr="00B47DA0">
        <w:rPr>
          <w:rFonts w:ascii="Segoe UI" w:eastAsia="Arial" w:hAnsi="Segoe UI" w:cs="Segoe UI"/>
          <w:spacing w:val="-8"/>
        </w:rPr>
        <w:t xml:space="preserve"> </w:t>
      </w:r>
      <w:r w:rsidRPr="00B47DA0">
        <w:rPr>
          <w:rFonts w:ascii="Segoe UI" w:eastAsia="Arial" w:hAnsi="Segoe UI" w:cs="Segoe UI"/>
        </w:rPr>
        <w:t>if</w:t>
      </w:r>
      <w:r w:rsidRPr="00B47DA0">
        <w:rPr>
          <w:rFonts w:ascii="Segoe UI" w:eastAsia="Arial" w:hAnsi="Segoe UI" w:cs="Segoe UI"/>
          <w:spacing w:val="-9"/>
        </w:rPr>
        <w:t xml:space="preserve"> </w:t>
      </w:r>
      <w:r w:rsidRPr="00B47DA0">
        <w:rPr>
          <w:rFonts w:ascii="Segoe UI" w:eastAsia="Arial" w:hAnsi="Segoe UI" w:cs="Segoe UI"/>
        </w:rPr>
        <w:t>in-house</w:t>
      </w:r>
      <w:r w:rsidRPr="00B47DA0">
        <w:rPr>
          <w:rFonts w:ascii="Segoe UI" w:eastAsia="Arial" w:hAnsi="Segoe UI" w:cs="Segoe UI"/>
          <w:spacing w:val="-12"/>
        </w:rPr>
        <w:t xml:space="preserve"> </w:t>
      </w:r>
      <w:r w:rsidRPr="00B47DA0">
        <w:rPr>
          <w:rFonts w:ascii="Segoe UI" w:eastAsia="Arial" w:hAnsi="Segoe UI" w:cs="Segoe UI"/>
        </w:rPr>
        <w:t>staff or consultants were used. Include brief statement about Post-Delivery Buy America documentation</w:t>
      </w:r>
      <w:r w:rsidRPr="00B47DA0">
        <w:rPr>
          <w:rFonts w:ascii="Segoe UI" w:eastAsia="Arial" w:hAnsi="Segoe UI" w:cs="Segoe UI"/>
          <w:spacing w:val="-7"/>
        </w:rPr>
        <w:t xml:space="preserve"> </w:t>
      </w:r>
      <w:r w:rsidRPr="00B47DA0">
        <w:rPr>
          <w:rFonts w:ascii="Segoe UI" w:eastAsia="Arial" w:hAnsi="Segoe UI" w:cs="Segoe UI"/>
        </w:rPr>
        <w:t>received</w:t>
      </w:r>
      <w:r w:rsidRPr="00B47DA0">
        <w:rPr>
          <w:rFonts w:ascii="Segoe UI" w:eastAsia="Arial" w:hAnsi="Segoe UI" w:cs="Segoe UI"/>
          <w:spacing w:val="-9"/>
        </w:rPr>
        <w:t xml:space="preserve"> </w:t>
      </w:r>
      <w:r w:rsidRPr="00B47DA0">
        <w:rPr>
          <w:rFonts w:ascii="Segoe UI" w:eastAsia="Arial" w:hAnsi="Segoe UI" w:cs="Segoe UI"/>
        </w:rPr>
        <w:t>from</w:t>
      </w:r>
      <w:r w:rsidRPr="00B47DA0">
        <w:rPr>
          <w:rFonts w:ascii="Segoe UI" w:eastAsia="Arial" w:hAnsi="Segoe UI" w:cs="Segoe UI"/>
          <w:spacing w:val="-8"/>
        </w:rPr>
        <w:t xml:space="preserve"> </w:t>
      </w:r>
      <w:r w:rsidRPr="00B47DA0">
        <w:rPr>
          <w:rFonts w:ascii="Segoe UI" w:eastAsia="Arial" w:hAnsi="Segoe UI" w:cs="Segoe UI"/>
        </w:rPr>
        <w:t>the</w:t>
      </w:r>
      <w:r w:rsidRPr="00B47DA0">
        <w:rPr>
          <w:rFonts w:ascii="Segoe UI" w:eastAsia="Arial" w:hAnsi="Segoe UI" w:cs="Segoe UI"/>
          <w:spacing w:val="-7"/>
        </w:rPr>
        <w:t xml:space="preserve"> </w:t>
      </w:r>
      <w:r w:rsidRPr="00B47DA0">
        <w:rPr>
          <w:rFonts w:ascii="Segoe UI" w:eastAsia="Arial" w:hAnsi="Segoe UI" w:cs="Segoe UI"/>
        </w:rPr>
        <w:t>rolling</w:t>
      </w:r>
      <w:r w:rsidRPr="00B47DA0">
        <w:rPr>
          <w:rFonts w:ascii="Segoe UI" w:eastAsia="Arial" w:hAnsi="Segoe UI" w:cs="Segoe UI"/>
          <w:spacing w:val="-4"/>
        </w:rPr>
        <w:t xml:space="preserve"> </w:t>
      </w:r>
      <w:r w:rsidRPr="00B47DA0">
        <w:rPr>
          <w:rFonts w:ascii="Segoe UI" w:eastAsia="Arial" w:hAnsi="Segoe UI" w:cs="Segoe UI"/>
        </w:rPr>
        <w:t>stock</w:t>
      </w:r>
      <w:r w:rsidRPr="00B47DA0">
        <w:rPr>
          <w:rFonts w:ascii="Segoe UI" w:eastAsia="Arial" w:hAnsi="Segoe UI" w:cs="Segoe UI"/>
          <w:spacing w:val="-4"/>
        </w:rPr>
        <w:t xml:space="preserve"> </w:t>
      </w:r>
      <w:r w:rsidRPr="00B47DA0">
        <w:rPr>
          <w:rFonts w:ascii="Segoe UI" w:eastAsia="Arial" w:hAnsi="Segoe UI" w:cs="Segoe UI"/>
        </w:rPr>
        <w:t>vehicle</w:t>
      </w:r>
      <w:r w:rsidRPr="00B47DA0">
        <w:rPr>
          <w:rFonts w:ascii="Segoe UI" w:eastAsia="Arial" w:hAnsi="Segoe UI" w:cs="Segoe UI"/>
          <w:spacing w:val="-6"/>
        </w:rPr>
        <w:t xml:space="preserve"> </w:t>
      </w:r>
      <w:r w:rsidRPr="00B47DA0">
        <w:rPr>
          <w:rFonts w:ascii="Segoe UI" w:eastAsia="Arial" w:hAnsi="Segoe UI" w:cs="Segoe UI"/>
        </w:rPr>
        <w:t>manufacturer</w:t>
      </w:r>
      <w:r w:rsidRPr="00B47DA0">
        <w:rPr>
          <w:rFonts w:ascii="Segoe UI" w:eastAsia="Arial" w:hAnsi="Segoe UI" w:cs="Segoe UI"/>
          <w:spacing w:val="-5"/>
        </w:rPr>
        <w:t xml:space="preserve"> </w:t>
      </w:r>
      <w:r w:rsidRPr="00B47DA0">
        <w:rPr>
          <w:rFonts w:ascii="Segoe UI" w:eastAsia="Arial" w:hAnsi="Segoe UI" w:cs="Segoe UI"/>
        </w:rPr>
        <w:t>and</w:t>
      </w:r>
      <w:r w:rsidRPr="00B47DA0">
        <w:rPr>
          <w:rFonts w:ascii="Segoe UI" w:eastAsia="Arial" w:hAnsi="Segoe UI" w:cs="Segoe UI"/>
          <w:spacing w:val="-6"/>
        </w:rPr>
        <w:t xml:space="preserve"> </w:t>
      </w:r>
      <w:r w:rsidRPr="00B47DA0">
        <w:rPr>
          <w:rFonts w:ascii="Segoe UI" w:eastAsia="Arial" w:hAnsi="Segoe UI" w:cs="Segoe UI"/>
        </w:rPr>
        <w:t>provide</w:t>
      </w:r>
      <w:r w:rsidRPr="00B47DA0">
        <w:rPr>
          <w:rFonts w:ascii="Segoe UI" w:eastAsia="Arial" w:hAnsi="Segoe UI" w:cs="Segoe UI"/>
          <w:spacing w:val="-7"/>
        </w:rPr>
        <w:t xml:space="preserve"> </w:t>
      </w:r>
      <w:r w:rsidRPr="00B47DA0">
        <w:rPr>
          <w:rFonts w:ascii="Segoe UI" w:eastAsia="Arial" w:hAnsi="Segoe UI" w:cs="Segoe UI"/>
        </w:rPr>
        <w:t>brief</w:t>
      </w:r>
      <w:r w:rsidRPr="00B47DA0">
        <w:rPr>
          <w:rFonts w:ascii="Segoe UI" w:eastAsia="Arial" w:hAnsi="Segoe UI" w:cs="Segoe UI"/>
          <w:spacing w:val="-3"/>
        </w:rPr>
        <w:t xml:space="preserve"> </w:t>
      </w:r>
      <w:r w:rsidRPr="00B47DA0">
        <w:rPr>
          <w:rFonts w:ascii="Segoe UI" w:eastAsia="Arial" w:hAnsi="Segoe UI" w:cs="Segoe UI"/>
        </w:rPr>
        <w:t>overview</w:t>
      </w:r>
      <w:r w:rsidRPr="00B47DA0">
        <w:rPr>
          <w:rFonts w:ascii="Segoe UI" w:eastAsia="Arial" w:hAnsi="Segoe UI" w:cs="Segoe UI"/>
          <w:spacing w:val="-9"/>
        </w:rPr>
        <w:t xml:space="preserve"> </w:t>
      </w:r>
      <w:r w:rsidRPr="00B47DA0">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47DA0">
        <w:rPr>
          <w:rFonts w:ascii="Segoe UI" w:eastAsia="Arial" w:hAnsi="Segoe UI" w:cs="Segoe UI"/>
          <w:spacing w:val="-9"/>
        </w:rPr>
        <w:t xml:space="preserve"> </w:t>
      </w:r>
      <w:r w:rsidRPr="00B47DA0">
        <w:rPr>
          <w:rFonts w:ascii="Segoe UI" w:eastAsia="Arial" w:hAnsi="Segoe UI" w:cs="Segoe UI"/>
        </w:rPr>
        <w:t>including</w:t>
      </w:r>
      <w:r w:rsidRPr="00B47DA0">
        <w:rPr>
          <w:rFonts w:ascii="Segoe UI" w:eastAsia="Arial" w:hAnsi="Segoe UI" w:cs="Segoe UI"/>
          <w:spacing w:val="-7"/>
        </w:rPr>
        <w:t xml:space="preserve"> </w:t>
      </w:r>
      <w:r w:rsidRPr="00B47DA0">
        <w:rPr>
          <w:rFonts w:ascii="Segoe UI" w:eastAsia="Arial" w:hAnsi="Segoe UI" w:cs="Segoe UI"/>
        </w:rPr>
        <w:t>the</w:t>
      </w:r>
      <w:r w:rsidRPr="00B47DA0">
        <w:rPr>
          <w:rFonts w:ascii="Segoe UI" w:eastAsia="Arial" w:hAnsi="Segoe UI" w:cs="Segoe UI"/>
          <w:spacing w:val="-9"/>
        </w:rPr>
        <w:t xml:space="preserve"> </w:t>
      </w:r>
      <w:r w:rsidRPr="00B47DA0">
        <w:rPr>
          <w:rFonts w:ascii="Segoe UI" w:eastAsia="Arial" w:hAnsi="Segoe UI" w:cs="Segoe UI"/>
        </w:rPr>
        <w:t>presence</w:t>
      </w:r>
      <w:r w:rsidRPr="00B47DA0">
        <w:rPr>
          <w:rFonts w:ascii="Segoe UI" w:eastAsia="Arial" w:hAnsi="Segoe UI" w:cs="Segoe UI"/>
          <w:spacing w:val="-6"/>
        </w:rPr>
        <w:t xml:space="preserve"> </w:t>
      </w:r>
      <w:r w:rsidRPr="00B47DA0">
        <w:rPr>
          <w:rFonts w:ascii="Segoe UI" w:eastAsia="Arial" w:hAnsi="Segoe UI" w:cs="Segoe UI"/>
        </w:rPr>
        <w:t>of</w:t>
      </w:r>
      <w:r w:rsidRPr="00B47DA0">
        <w:rPr>
          <w:rFonts w:ascii="Segoe UI" w:eastAsia="Arial" w:hAnsi="Segoe UI" w:cs="Segoe UI"/>
          <w:spacing w:val="-8"/>
        </w:rPr>
        <w:t xml:space="preserve"> </w:t>
      </w:r>
      <w:r w:rsidRPr="00B47DA0">
        <w:rPr>
          <w:rFonts w:ascii="Segoe UI" w:eastAsia="Arial" w:hAnsi="Segoe UI" w:cs="Segoe UI"/>
        </w:rPr>
        <w:t>a</w:t>
      </w:r>
      <w:r w:rsidRPr="00B47DA0">
        <w:rPr>
          <w:rFonts w:ascii="Segoe UI" w:eastAsia="Arial" w:hAnsi="Segoe UI" w:cs="Segoe UI"/>
          <w:spacing w:val="-9"/>
        </w:rPr>
        <w:t xml:space="preserve"> </w:t>
      </w:r>
      <w:r w:rsidRPr="00B47DA0">
        <w:rPr>
          <w:rFonts w:ascii="Segoe UI" w:eastAsia="Arial" w:hAnsi="Segoe UI" w:cs="Segoe UI"/>
        </w:rPr>
        <w:t>resident</w:t>
      </w:r>
      <w:r w:rsidRPr="00B47DA0">
        <w:rPr>
          <w:rFonts w:ascii="Segoe UI" w:eastAsia="Arial" w:hAnsi="Segoe UI" w:cs="Segoe UI"/>
          <w:spacing w:val="-8"/>
        </w:rPr>
        <w:t xml:space="preserve"> </w:t>
      </w:r>
      <w:r w:rsidRPr="00B47DA0">
        <w:rPr>
          <w:rFonts w:ascii="Segoe UI" w:eastAsia="Arial" w:hAnsi="Segoe UI" w:cs="Segoe UI"/>
        </w:rPr>
        <w:t>inspector</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confirmation</w:t>
      </w:r>
      <w:r w:rsidRPr="00B47DA0">
        <w:rPr>
          <w:rFonts w:ascii="Segoe UI" w:eastAsia="Arial" w:hAnsi="Segoe UI" w:cs="Segoe UI"/>
          <w:spacing w:val="-9"/>
        </w:rPr>
        <w:t xml:space="preserve"> </w:t>
      </w:r>
      <w:r w:rsidRPr="00B47DA0">
        <w:rPr>
          <w:rFonts w:ascii="Segoe UI" w:eastAsia="Arial" w:hAnsi="Segoe UI" w:cs="Segoe UI"/>
        </w:rPr>
        <w:t>of</w:t>
      </w:r>
      <w:r w:rsidRPr="00B47DA0">
        <w:rPr>
          <w:rFonts w:ascii="Segoe UI" w:eastAsia="Arial" w:hAnsi="Segoe UI" w:cs="Segoe UI"/>
          <w:spacing w:val="-5"/>
        </w:rPr>
        <w:t xml:space="preserve"> </w:t>
      </w:r>
      <w:r w:rsidRPr="00B47DA0">
        <w:rPr>
          <w:rFonts w:ascii="Segoe UI" w:eastAsia="Arial" w:hAnsi="Segoe UI" w:cs="Segoe UI"/>
        </w:rPr>
        <w:t>receipt</w:t>
      </w:r>
      <w:r w:rsidRPr="00B47DA0">
        <w:rPr>
          <w:rFonts w:ascii="Segoe UI" w:eastAsia="Arial" w:hAnsi="Segoe UI" w:cs="Segoe UI"/>
          <w:spacing w:val="-8"/>
        </w:rPr>
        <w:t xml:space="preserve"> </w:t>
      </w:r>
      <w:r w:rsidRPr="00B47DA0">
        <w:rPr>
          <w:rFonts w:ascii="Segoe UI" w:eastAsia="Arial" w:hAnsi="Segoe UI" w:cs="Segoe UI"/>
        </w:rPr>
        <w:t>and</w:t>
      </w:r>
      <w:r w:rsidRPr="00B47DA0">
        <w:rPr>
          <w:rFonts w:ascii="Segoe UI" w:eastAsia="Arial" w:hAnsi="Segoe UI" w:cs="Segoe UI"/>
          <w:spacing w:val="-9"/>
        </w:rPr>
        <w:t xml:space="preserve"> </w:t>
      </w:r>
      <w:r w:rsidRPr="00B47DA0">
        <w:rPr>
          <w:rFonts w:ascii="Segoe UI" w:eastAsia="Arial" w:hAnsi="Segoe UI" w:cs="Segoe UI"/>
        </w:rPr>
        <w:t>review of resident inspectors report to determine compliance with Post-Delivery Purchaser’s Requirements</w:t>
      </w:r>
      <w:r w:rsidRPr="00B47DA0">
        <w:rPr>
          <w:rFonts w:ascii="Segoe UI" w:eastAsia="Arial" w:hAnsi="Segoe UI" w:cs="Segoe UI"/>
          <w:spacing w:val="-11"/>
        </w:rPr>
        <w:t xml:space="preserve"> </w:t>
      </w:r>
      <w:r w:rsidRPr="00B47DA0">
        <w:rPr>
          <w:rFonts w:ascii="Segoe UI" w:eastAsia="Arial" w:hAnsi="Segoe UI" w:cs="Segoe UI"/>
        </w:rPr>
        <w:t>Certification.</w:t>
      </w:r>
    </w:p>
    <w:p w14:paraId="0D75A579" w14:textId="77777777" w:rsidR="00370BA5" w:rsidRDefault="00370BA5">
      <w:pPr>
        <w:rPr>
          <w:rFonts w:ascii="Segoe UI" w:hAnsi="Segoe UI" w:cs="Segoe UI"/>
          <w:b/>
          <w:sz w:val="24"/>
          <w:szCs w:val="24"/>
        </w:rPr>
      </w:pPr>
      <w:r>
        <w:rPr>
          <w:rFonts w:ascii="Segoe UI" w:hAnsi="Segoe UI" w:cs="Segoe UI"/>
          <w:b/>
          <w:sz w:val="24"/>
          <w:szCs w:val="24"/>
        </w:rPr>
        <w:br w:type="page"/>
      </w:r>
    </w:p>
    <w:p w14:paraId="470EBB49" w14:textId="3A87F959" w:rsidR="00370BA5" w:rsidRPr="001D6650" w:rsidRDefault="00370BA5" w:rsidP="001D6650">
      <w:pPr>
        <w:pStyle w:val="BodyText"/>
        <w:shd w:val="clear" w:color="auto" w:fill="000000" w:themeFill="text1"/>
        <w:rPr>
          <w:b/>
          <w:color w:val="FFFFFF" w:themeColor="background1"/>
          <w:sz w:val="24"/>
        </w:rPr>
      </w:pPr>
      <w:r w:rsidRPr="001D6650">
        <w:rPr>
          <w:b/>
          <w:color w:val="FFFFFF" w:themeColor="background1"/>
          <w:sz w:val="24"/>
        </w:rPr>
        <w:lastRenderedPageBreak/>
        <w:t>3.0 POST-DELIVERY BUY AMERICA COMPLIANCE</w:t>
      </w:r>
      <w:r w:rsidRPr="001D6650">
        <w:rPr>
          <w:b/>
          <w:color w:val="FFFFFF" w:themeColor="background1"/>
          <w:spacing w:val="-26"/>
          <w:sz w:val="24"/>
        </w:rPr>
        <w:t xml:space="preserve"> </w:t>
      </w:r>
      <w:r w:rsidRPr="001D6650">
        <w:rPr>
          <w:b/>
          <w:color w:val="FFFFFF" w:themeColor="background1"/>
          <w:sz w:val="24"/>
        </w:rPr>
        <w:t>CERTIFICATION</w:t>
      </w:r>
    </w:p>
    <w:p w14:paraId="1B33B6D0" w14:textId="3A2521AF" w:rsidR="00370BA5" w:rsidRPr="003B48ED" w:rsidRDefault="00370BA5" w:rsidP="00370BA5">
      <w:pPr>
        <w:spacing w:before="240" w:after="240" w:line="276" w:lineRule="auto"/>
        <w:ind w:right="54"/>
        <w:jc w:val="both"/>
        <w:rPr>
          <w:rFonts w:ascii="Segoe UI" w:eastAsia="Arial" w:hAnsi="Segoe UI" w:cs="Segoe UI"/>
        </w:rPr>
      </w:pPr>
      <w:r w:rsidRPr="00B47DA0">
        <w:rPr>
          <w:rFonts w:ascii="Segoe UI" w:eastAsia="Arial" w:hAnsi="Segoe UI" w:cs="Segoe UI"/>
        </w:rPr>
        <w:t>Provide brief summary addressing the rolling sto</w:t>
      </w:r>
      <w:r w:rsidR="00E739A3">
        <w:rPr>
          <w:rFonts w:ascii="Segoe UI" w:eastAsia="Arial" w:hAnsi="Segoe UI" w:cs="Segoe UI"/>
        </w:rPr>
        <w:t>ck vehicle manufacturer’s Post-</w:t>
      </w:r>
      <w:r w:rsidRPr="00B47DA0">
        <w:rPr>
          <w:rFonts w:ascii="Segoe UI" w:eastAsia="Arial" w:hAnsi="Segoe UI" w:cs="Segoe UI"/>
        </w:rPr>
        <w:t>Delivery</w:t>
      </w:r>
      <w:r w:rsidRPr="00B47DA0">
        <w:rPr>
          <w:rFonts w:ascii="Segoe UI" w:eastAsia="Arial" w:hAnsi="Segoe UI" w:cs="Segoe UI"/>
          <w:spacing w:val="-9"/>
        </w:rPr>
        <w:t xml:space="preserve"> </w:t>
      </w:r>
      <w:r w:rsidRPr="00B47DA0">
        <w:rPr>
          <w:rFonts w:ascii="Segoe UI" w:eastAsia="Arial" w:hAnsi="Segoe UI" w:cs="Segoe UI"/>
        </w:rPr>
        <w:t>Buy</w:t>
      </w:r>
      <w:r w:rsidRPr="00B47DA0">
        <w:rPr>
          <w:rFonts w:ascii="Segoe UI" w:eastAsia="Arial" w:hAnsi="Segoe UI" w:cs="Segoe UI"/>
          <w:spacing w:val="-10"/>
        </w:rPr>
        <w:t xml:space="preserve"> </w:t>
      </w:r>
      <w:r w:rsidRPr="00B47DA0">
        <w:rPr>
          <w:rFonts w:ascii="Segoe UI" w:eastAsia="Arial" w:hAnsi="Segoe UI" w:cs="Segoe UI"/>
        </w:rPr>
        <w:t>America</w:t>
      </w:r>
      <w:r w:rsidRPr="00B47DA0">
        <w:rPr>
          <w:rFonts w:ascii="Segoe UI" w:eastAsia="Arial" w:hAnsi="Segoe UI" w:cs="Segoe UI"/>
          <w:spacing w:val="-8"/>
        </w:rPr>
        <w:t xml:space="preserve"> </w:t>
      </w:r>
      <w:r w:rsidRPr="00B47DA0">
        <w:rPr>
          <w:rFonts w:ascii="Segoe UI" w:eastAsia="Arial" w:hAnsi="Segoe UI" w:cs="Segoe UI"/>
        </w:rPr>
        <w:t>documentation</w:t>
      </w:r>
      <w:r w:rsidRPr="00B47DA0">
        <w:rPr>
          <w:rFonts w:ascii="Segoe UI" w:eastAsia="Arial" w:hAnsi="Segoe UI" w:cs="Segoe UI"/>
          <w:spacing w:val="-8"/>
        </w:rPr>
        <w:t xml:space="preserve"> </w:t>
      </w:r>
      <w:r w:rsidRPr="00B47DA0">
        <w:rPr>
          <w:rFonts w:ascii="Segoe UI" w:eastAsia="Arial" w:hAnsi="Segoe UI" w:cs="Segoe UI"/>
        </w:rPr>
        <w:t>and whether the manufacturer meets or does not meet the</w:t>
      </w:r>
      <w:r w:rsidRPr="00B47DA0">
        <w:rPr>
          <w:rFonts w:ascii="Segoe UI" w:eastAsia="Arial" w:hAnsi="Segoe UI" w:cs="Segoe UI"/>
          <w:spacing w:val="-7"/>
        </w:rPr>
        <w:t xml:space="preserve"> </w:t>
      </w:r>
      <w:r w:rsidRPr="00B47DA0">
        <w:rPr>
          <w:rFonts w:ascii="Segoe UI" w:eastAsia="Arial" w:hAnsi="Segoe UI" w:cs="Segoe UI"/>
        </w:rPr>
        <w:t>domestic</w:t>
      </w:r>
      <w:r w:rsidRPr="00B47DA0">
        <w:rPr>
          <w:rFonts w:ascii="Segoe UI" w:eastAsia="Arial" w:hAnsi="Segoe UI" w:cs="Segoe UI"/>
          <w:spacing w:val="-7"/>
        </w:rPr>
        <w:t xml:space="preserve"> </w:t>
      </w:r>
      <w:r w:rsidRPr="00B47DA0">
        <w:rPr>
          <w:rFonts w:ascii="Segoe UI" w:eastAsia="Arial" w:hAnsi="Segoe UI" w:cs="Segoe UI"/>
        </w:rPr>
        <w:t>content and</w:t>
      </w:r>
      <w:r w:rsidRPr="00B47DA0">
        <w:rPr>
          <w:rFonts w:ascii="Segoe UI" w:eastAsia="Arial" w:hAnsi="Segoe UI" w:cs="Segoe UI"/>
          <w:spacing w:val="-16"/>
        </w:rPr>
        <w:t xml:space="preserve"> </w:t>
      </w:r>
      <w:r w:rsidRPr="00B47DA0">
        <w:rPr>
          <w:rFonts w:ascii="Segoe UI" w:eastAsia="Arial" w:hAnsi="Segoe UI" w:cs="Segoe UI"/>
        </w:rPr>
        <w:t>final</w:t>
      </w:r>
      <w:r w:rsidRPr="00B47DA0">
        <w:rPr>
          <w:rFonts w:ascii="Segoe UI" w:eastAsia="Arial" w:hAnsi="Segoe UI" w:cs="Segoe UI"/>
          <w:spacing w:val="-14"/>
        </w:rPr>
        <w:t xml:space="preserve"> </w:t>
      </w:r>
      <w:r w:rsidRPr="00B47DA0">
        <w:rPr>
          <w:rFonts w:ascii="Segoe UI" w:eastAsia="Arial" w:hAnsi="Segoe UI" w:cs="Segoe UI"/>
        </w:rPr>
        <w:t>assembly</w:t>
      </w:r>
      <w:r w:rsidRPr="00B47DA0">
        <w:rPr>
          <w:rFonts w:ascii="Segoe UI" w:eastAsia="Arial" w:hAnsi="Segoe UI" w:cs="Segoe UI"/>
          <w:spacing w:val="-16"/>
        </w:rPr>
        <w:t xml:space="preserve"> </w:t>
      </w:r>
      <w:r w:rsidRPr="00B47DA0">
        <w:rPr>
          <w:rFonts w:ascii="Segoe UI" w:eastAsia="Arial" w:hAnsi="Segoe UI" w:cs="Segoe UI"/>
        </w:rPr>
        <w:t>requirements.</w:t>
      </w:r>
      <w:r w:rsidRPr="00B47DA0">
        <w:rPr>
          <w:rFonts w:ascii="Segoe UI" w:eastAsia="Arial" w:hAnsi="Segoe UI" w:cs="Segoe UI"/>
          <w:spacing w:val="34"/>
        </w:rPr>
        <w:t xml:space="preserve"> </w:t>
      </w:r>
      <w:r w:rsidRPr="00B47DA0">
        <w:rPr>
          <w:rFonts w:ascii="Segoe UI" w:eastAsia="Arial" w:hAnsi="Segoe UI" w:cs="Segoe UI"/>
        </w:rPr>
        <w:t>Provide</w:t>
      </w:r>
      <w:r w:rsidRPr="00B47DA0">
        <w:rPr>
          <w:rFonts w:ascii="Segoe UI" w:eastAsia="Arial" w:hAnsi="Segoe UI" w:cs="Segoe UI"/>
          <w:spacing w:val="-14"/>
        </w:rPr>
        <w:t xml:space="preserve"> </w:t>
      </w:r>
      <w:r w:rsidRPr="00B47DA0">
        <w:rPr>
          <w:rFonts w:ascii="Segoe UI" w:eastAsia="Arial" w:hAnsi="Segoe UI" w:cs="Segoe UI"/>
        </w:rPr>
        <w:t>brief</w:t>
      </w:r>
      <w:r w:rsidRPr="00B47DA0">
        <w:rPr>
          <w:rFonts w:ascii="Segoe UI" w:eastAsia="Arial" w:hAnsi="Segoe UI" w:cs="Segoe UI"/>
          <w:spacing w:val="-12"/>
        </w:rPr>
        <w:t xml:space="preserve"> </w:t>
      </w:r>
      <w:r w:rsidRPr="00B47DA0">
        <w:rPr>
          <w:rFonts w:ascii="Segoe UI" w:eastAsia="Arial" w:hAnsi="Segoe UI" w:cs="Segoe UI"/>
        </w:rPr>
        <w:t>summary</w:t>
      </w:r>
      <w:r w:rsidRPr="00B47DA0">
        <w:rPr>
          <w:rFonts w:ascii="Segoe UI" w:eastAsia="Arial" w:hAnsi="Segoe UI" w:cs="Segoe UI"/>
          <w:spacing w:val="-16"/>
        </w:rPr>
        <w:t xml:space="preserve"> </w:t>
      </w:r>
      <w:r w:rsidRPr="00B47DA0">
        <w:rPr>
          <w:rFonts w:ascii="Segoe UI" w:eastAsia="Arial" w:hAnsi="Segoe UI" w:cs="Segoe UI"/>
        </w:rPr>
        <w:t>of</w:t>
      </w:r>
      <w:r w:rsidRPr="00B47DA0">
        <w:rPr>
          <w:rFonts w:ascii="Segoe UI" w:eastAsia="Arial" w:hAnsi="Segoe UI" w:cs="Segoe UI"/>
          <w:spacing w:val="-10"/>
        </w:rPr>
        <w:t xml:space="preserve"> </w:t>
      </w:r>
      <w:r w:rsidRPr="00B47DA0">
        <w:rPr>
          <w:rFonts w:ascii="Segoe UI" w:eastAsia="Arial" w:hAnsi="Segoe UI" w:cs="Segoe UI"/>
        </w:rPr>
        <w:t>documentation</w:t>
      </w:r>
      <w:r w:rsidRPr="00B47DA0">
        <w:rPr>
          <w:rFonts w:ascii="Segoe UI" w:eastAsia="Arial" w:hAnsi="Segoe UI" w:cs="Segoe UI"/>
          <w:spacing w:val="-16"/>
        </w:rPr>
        <w:t xml:space="preserve"> </w:t>
      </w:r>
      <w:r w:rsidRPr="00B47DA0">
        <w:rPr>
          <w:rFonts w:ascii="Segoe UI" w:eastAsia="Arial" w:hAnsi="Segoe UI" w:cs="Segoe UI"/>
        </w:rPr>
        <w:t>provided</w:t>
      </w:r>
      <w:r w:rsidRPr="00B47DA0">
        <w:rPr>
          <w:rFonts w:ascii="Segoe UI" w:eastAsia="Arial" w:hAnsi="Segoe UI" w:cs="Segoe UI"/>
          <w:spacing w:val="-13"/>
        </w:rPr>
        <w:t xml:space="preserve"> </w:t>
      </w:r>
      <w:r w:rsidRPr="00B47DA0">
        <w:rPr>
          <w:rFonts w:ascii="Segoe UI" w:eastAsia="Arial" w:hAnsi="Segoe UI" w:cs="Segoe UI"/>
        </w:rPr>
        <w:t>by</w:t>
      </w:r>
      <w:r w:rsidRPr="00B47DA0">
        <w:rPr>
          <w:rFonts w:ascii="Segoe UI" w:eastAsia="Arial" w:hAnsi="Segoe UI" w:cs="Segoe UI"/>
          <w:spacing w:val="-16"/>
        </w:rPr>
        <w:t xml:space="preserve"> </w:t>
      </w:r>
      <w:r w:rsidRPr="00B47DA0">
        <w:rPr>
          <w:rFonts w:ascii="Segoe UI" w:eastAsia="Arial" w:hAnsi="Segoe UI" w:cs="Segoe UI"/>
        </w:rPr>
        <w:t>the</w:t>
      </w:r>
      <w:r w:rsidRPr="00B47DA0">
        <w:rPr>
          <w:rFonts w:ascii="Segoe UI" w:eastAsia="Arial" w:hAnsi="Segoe UI" w:cs="Segoe UI"/>
          <w:spacing w:val="-14"/>
        </w:rPr>
        <w:t xml:space="preserve"> </w:t>
      </w:r>
      <w:r w:rsidRPr="00B47DA0">
        <w:rPr>
          <w:rFonts w:ascii="Segoe UI" w:eastAsia="Arial" w:hAnsi="Segoe UI" w:cs="Segoe UI"/>
        </w:rPr>
        <w:t>rolling stock vehicle manufacturer and reviewed by the recip</w:t>
      </w:r>
      <w:r>
        <w:rPr>
          <w:rFonts w:ascii="Segoe UI" w:eastAsia="Arial" w:hAnsi="Segoe UI" w:cs="Segoe UI"/>
        </w:rPr>
        <w:t>ient or its designated auditor.</w:t>
      </w:r>
    </w:p>
    <w:p w14:paraId="29F9147E" w14:textId="212CDED7" w:rsidR="00370BA5" w:rsidRPr="00494907" w:rsidRDefault="00494907" w:rsidP="00494907">
      <w:pPr>
        <w:pStyle w:val="BodyText"/>
        <w:rPr>
          <w:b/>
        </w:rPr>
      </w:pPr>
      <w:r w:rsidRPr="00494907">
        <w:rPr>
          <w:b/>
        </w:rPr>
        <w:t xml:space="preserve">3.1 </w:t>
      </w:r>
      <w:r w:rsidR="00370BA5" w:rsidRPr="00494907">
        <w:rPr>
          <w:b/>
        </w:rPr>
        <w:t>Verification of Domestic Content and Final Assembly</w:t>
      </w:r>
      <w:r w:rsidR="00370BA5" w:rsidRPr="00494907">
        <w:rPr>
          <w:b/>
          <w:spacing w:val="-21"/>
        </w:rPr>
        <w:t xml:space="preserve"> </w:t>
      </w:r>
      <w:r w:rsidR="00370BA5" w:rsidRPr="00494907">
        <w:rPr>
          <w:b/>
        </w:rPr>
        <w:t>cost</w:t>
      </w:r>
    </w:p>
    <w:p w14:paraId="5393F1D3" w14:textId="77777777" w:rsidR="00370BA5" w:rsidRPr="003B48ED" w:rsidRDefault="00370BA5" w:rsidP="00370BA5">
      <w:pPr>
        <w:pStyle w:val="ListParagraph"/>
        <w:spacing w:before="240" w:after="240" w:line="276" w:lineRule="auto"/>
        <w:ind w:right="-36"/>
        <w:rPr>
          <w:rFonts w:ascii="Segoe UI" w:eastAsia="Arial" w:hAnsi="Segoe UI" w:cs="Segoe UI"/>
        </w:rPr>
      </w:pPr>
      <w:r w:rsidRPr="00B47DA0">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B47DA0">
        <w:rPr>
          <w:rFonts w:ascii="Segoe UI" w:eastAsia="Arial" w:hAnsi="Segoe UI" w:cs="Segoe UI"/>
          <w:spacing w:val="-28"/>
        </w:rPr>
        <w:t xml:space="preserve"> </w:t>
      </w:r>
      <w:r w:rsidRPr="00B47DA0">
        <w:rPr>
          <w:rFonts w:ascii="Segoe UI" w:eastAsia="Arial" w:hAnsi="Segoe UI" w:cs="Segoe UI"/>
        </w:rPr>
        <w:t>manufacturer.</w:t>
      </w:r>
    </w:p>
    <w:p w14:paraId="6DB11380" w14:textId="77777777" w:rsidR="00370BA5" w:rsidRPr="003B48ED" w:rsidRDefault="00370BA5" w:rsidP="00370BA5">
      <w:pPr>
        <w:pStyle w:val="ListParagraph"/>
        <w:spacing w:before="240" w:after="240" w:line="276" w:lineRule="auto"/>
        <w:ind w:right="-36"/>
        <w:rPr>
          <w:rFonts w:ascii="Segoe UI" w:hAnsi="Segoe UI" w:cs="Segoe UI"/>
        </w:rPr>
      </w:pPr>
      <w:r w:rsidRPr="00B47DA0">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14:paraId="3D460C43" w14:textId="77777777" w:rsidR="00370BA5" w:rsidRPr="003B48ED" w:rsidRDefault="00370BA5" w:rsidP="00370BA5">
      <w:pPr>
        <w:pStyle w:val="ListParagraph"/>
        <w:spacing w:before="240" w:after="240" w:line="276" w:lineRule="auto"/>
        <w:ind w:right="-36"/>
        <w:rPr>
          <w:rFonts w:ascii="Segoe UI" w:eastAsia="Arial" w:hAnsi="Segoe UI" w:cs="Segoe UI"/>
        </w:rPr>
      </w:pPr>
      <w:r w:rsidRPr="00B47DA0">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14:paraId="17874013" w14:textId="3AB1D7EB" w:rsidR="00E739A3" w:rsidRPr="00E739A3" w:rsidRDefault="00370BA5" w:rsidP="00E739A3">
      <w:pPr>
        <w:pStyle w:val="ListParagraph"/>
        <w:spacing w:before="240" w:after="240" w:line="276" w:lineRule="auto"/>
        <w:ind w:right="-36"/>
        <w:rPr>
          <w:rFonts w:ascii="Segoe UI" w:eastAsia="Arial" w:hAnsi="Segoe UI" w:cs="Segoe UI"/>
          <w:spacing w:val="-11"/>
        </w:rPr>
      </w:pPr>
      <w:r w:rsidRPr="00B47DA0">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B47DA0">
        <w:rPr>
          <w:rFonts w:ascii="Segoe UI" w:eastAsia="Arial" w:hAnsi="Segoe UI" w:cs="Segoe UI"/>
          <w:spacing w:val="-13"/>
        </w:rPr>
        <w:t xml:space="preserve"> </w:t>
      </w:r>
      <w:r w:rsidRPr="00B47DA0">
        <w:rPr>
          <w:rFonts w:ascii="Segoe UI" w:eastAsia="Arial" w:hAnsi="Segoe UI" w:cs="Segoe UI"/>
        </w:rPr>
        <w:t>any</w:t>
      </w:r>
      <w:r w:rsidRPr="00B47DA0">
        <w:rPr>
          <w:rFonts w:ascii="Segoe UI" w:eastAsia="Arial" w:hAnsi="Segoe UI" w:cs="Segoe UI"/>
          <w:spacing w:val="-16"/>
        </w:rPr>
        <w:t xml:space="preserve"> </w:t>
      </w:r>
      <w:r w:rsidRPr="00B47DA0">
        <w:rPr>
          <w:rFonts w:ascii="Segoe UI" w:eastAsia="Arial" w:hAnsi="Segoe UI" w:cs="Segoe UI"/>
        </w:rPr>
        <w:t>back</w:t>
      </w:r>
      <w:r w:rsidRPr="00B47DA0">
        <w:rPr>
          <w:rFonts w:ascii="Segoe UI" w:eastAsia="Arial" w:hAnsi="Segoe UI" w:cs="Segoe UI"/>
          <w:spacing w:val="-11"/>
        </w:rPr>
        <w:t xml:space="preserve"> </w:t>
      </w:r>
      <w:r w:rsidR="00E739A3" w:rsidRPr="00B47DA0">
        <w:rPr>
          <w:rFonts w:ascii="Segoe UI" w:eastAsia="Arial" w:hAnsi="Segoe UI" w:cs="Segoe UI"/>
        </w:rPr>
        <w:t>up</w:t>
      </w:r>
      <w:r w:rsidR="00E739A3" w:rsidRPr="00B47DA0">
        <w:rPr>
          <w:rFonts w:ascii="Segoe UI" w:eastAsia="Arial" w:hAnsi="Segoe UI" w:cs="Segoe UI"/>
          <w:spacing w:val="-16"/>
        </w:rPr>
        <w:t xml:space="preserve"> </w:t>
      </w:r>
      <w:r w:rsidR="00E739A3" w:rsidRPr="00B47DA0">
        <w:rPr>
          <w:rFonts w:ascii="Segoe UI" w:eastAsia="Arial" w:hAnsi="Segoe UI" w:cs="Segoe UI"/>
        </w:rPr>
        <w:t>analysis</w:t>
      </w:r>
      <w:r w:rsidR="00E739A3" w:rsidRPr="00B47DA0">
        <w:rPr>
          <w:rFonts w:ascii="Segoe UI" w:eastAsia="Arial" w:hAnsi="Segoe UI" w:cs="Segoe UI"/>
          <w:spacing w:val="-13"/>
        </w:rPr>
        <w:t xml:space="preserve"> </w:t>
      </w:r>
      <w:r w:rsidR="00E739A3" w:rsidRPr="00B47DA0">
        <w:rPr>
          <w:rFonts w:ascii="Segoe UI" w:eastAsia="Arial" w:hAnsi="Segoe UI" w:cs="Segoe UI"/>
        </w:rPr>
        <w:t>of</w:t>
      </w:r>
      <w:r w:rsidR="00E739A3" w:rsidRPr="00B47DA0">
        <w:rPr>
          <w:rFonts w:ascii="Segoe UI" w:eastAsia="Arial" w:hAnsi="Segoe UI" w:cs="Segoe UI"/>
          <w:spacing w:val="-13"/>
        </w:rPr>
        <w:t xml:space="preserve"> </w:t>
      </w:r>
      <w:r w:rsidR="00E739A3" w:rsidRPr="00B47DA0">
        <w:rPr>
          <w:rFonts w:ascii="Segoe UI" w:eastAsia="Arial" w:hAnsi="Segoe UI" w:cs="Segoe UI"/>
        </w:rPr>
        <w:t>manufacturer’s</w:t>
      </w:r>
      <w:r w:rsidR="00E739A3" w:rsidRPr="00B47DA0">
        <w:rPr>
          <w:rFonts w:ascii="Segoe UI" w:eastAsia="Arial" w:hAnsi="Segoe UI" w:cs="Segoe UI"/>
          <w:spacing w:val="-16"/>
        </w:rPr>
        <w:t xml:space="preserve"> </w:t>
      </w:r>
      <w:r w:rsidR="00E739A3" w:rsidRPr="00B47DA0">
        <w:rPr>
          <w:rFonts w:ascii="Segoe UI" w:eastAsia="Arial" w:hAnsi="Segoe UI" w:cs="Segoe UI"/>
        </w:rPr>
        <w:t>Buy</w:t>
      </w:r>
      <w:r w:rsidR="00E739A3" w:rsidRPr="00B47DA0">
        <w:rPr>
          <w:rFonts w:ascii="Segoe UI" w:eastAsia="Arial" w:hAnsi="Segoe UI" w:cs="Segoe UI"/>
          <w:spacing w:val="-16"/>
        </w:rPr>
        <w:t xml:space="preserve"> </w:t>
      </w:r>
      <w:r w:rsidR="00E739A3" w:rsidRPr="00B47DA0">
        <w:rPr>
          <w:rFonts w:ascii="Segoe UI" w:eastAsia="Arial" w:hAnsi="Segoe UI" w:cs="Segoe UI"/>
        </w:rPr>
        <w:t>America</w:t>
      </w:r>
      <w:r w:rsidR="00E739A3" w:rsidRPr="00B47DA0">
        <w:rPr>
          <w:rFonts w:ascii="Segoe UI" w:eastAsia="Arial" w:hAnsi="Segoe UI" w:cs="Segoe UI"/>
          <w:spacing w:val="-14"/>
        </w:rPr>
        <w:t xml:space="preserve"> </w:t>
      </w:r>
      <w:r w:rsidR="00E739A3" w:rsidRPr="00B47DA0">
        <w:rPr>
          <w:rFonts w:ascii="Segoe UI" w:eastAsia="Arial" w:hAnsi="Segoe UI" w:cs="Segoe UI"/>
        </w:rPr>
        <w:t>worksheet</w:t>
      </w:r>
      <w:r w:rsidR="00E739A3" w:rsidRPr="00B47DA0">
        <w:rPr>
          <w:rFonts w:ascii="Segoe UI" w:eastAsia="Arial" w:hAnsi="Segoe UI" w:cs="Segoe UI"/>
          <w:spacing w:val="-15"/>
        </w:rPr>
        <w:t xml:space="preserve"> </w:t>
      </w:r>
      <w:r w:rsidR="00E739A3" w:rsidRPr="00B47DA0">
        <w:rPr>
          <w:rFonts w:ascii="Segoe UI" w:eastAsia="Arial" w:hAnsi="Segoe UI" w:cs="Segoe UI"/>
        </w:rPr>
        <w:t>in</w:t>
      </w:r>
      <w:r w:rsidR="00E739A3" w:rsidRPr="00B47DA0">
        <w:rPr>
          <w:rFonts w:ascii="Segoe UI" w:eastAsia="Arial" w:hAnsi="Segoe UI" w:cs="Segoe UI"/>
          <w:spacing w:val="-13"/>
        </w:rPr>
        <w:t xml:space="preserve"> </w:t>
      </w:r>
      <w:r w:rsidR="00E739A3" w:rsidRPr="00B47DA0">
        <w:rPr>
          <w:rFonts w:ascii="Segoe UI" w:eastAsia="Arial" w:hAnsi="Segoe UI" w:cs="Segoe UI"/>
        </w:rPr>
        <w:t>the</w:t>
      </w:r>
      <w:r w:rsidR="00E739A3" w:rsidRPr="00B47DA0">
        <w:rPr>
          <w:rFonts w:ascii="Segoe UI" w:eastAsia="Arial" w:hAnsi="Segoe UI" w:cs="Segoe UI"/>
          <w:spacing w:val="-14"/>
        </w:rPr>
        <w:t xml:space="preserve"> </w:t>
      </w:r>
      <w:r w:rsidR="00E739A3" w:rsidRPr="00B47DA0">
        <w:rPr>
          <w:rFonts w:ascii="Segoe UI" w:eastAsia="Arial" w:hAnsi="Segoe UI" w:cs="Segoe UI"/>
        </w:rPr>
        <w:t>Appendices</w:t>
      </w:r>
      <w:r w:rsidR="00E739A3" w:rsidRPr="00B47DA0">
        <w:rPr>
          <w:rFonts w:ascii="Segoe UI" w:eastAsia="Arial" w:hAnsi="Segoe UI" w:cs="Segoe UI"/>
          <w:spacing w:val="-13"/>
        </w:rPr>
        <w:t xml:space="preserve"> </w:t>
      </w:r>
      <w:r w:rsidR="00E739A3" w:rsidRPr="00B47DA0">
        <w:rPr>
          <w:rFonts w:ascii="Segoe UI" w:eastAsia="Arial" w:hAnsi="Segoe UI" w:cs="Segoe UI"/>
        </w:rPr>
        <w:t>section of report and briefly summarize the analysis performed.</w:t>
      </w:r>
      <w:r w:rsidR="00E739A3">
        <w:rPr>
          <w:rFonts w:ascii="Segoe UI" w:eastAsia="Arial" w:hAnsi="Segoe UI" w:cs="Segoe UI"/>
        </w:rPr>
        <w:t xml:space="preserve"> </w:t>
      </w:r>
      <w:r w:rsidR="00E739A3" w:rsidRPr="00B47DA0">
        <w:rPr>
          <w:rFonts w:ascii="Segoe UI" w:eastAsia="Arial" w:hAnsi="Segoe UI" w:cs="Segoe UI"/>
        </w:rPr>
        <w:t>Provide summary statement affirming manufacturer’s claimed domestic content based on the independent analysis. Provide final statement about whether the Rolling Stock Manufacturer’s Buy America Worksheet is accurate and</w:t>
      </w:r>
      <w:r w:rsidR="00E739A3" w:rsidRPr="00B47DA0">
        <w:rPr>
          <w:rFonts w:ascii="Segoe UI" w:eastAsia="Arial" w:hAnsi="Segoe UI" w:cs="Segoe UI"/>
          <w:spacing w:val="-8"/>
        </w:rPr>
        <w:t xml:space="preserve"> </w:t>
      </w:r>
      <w:r w:rsidR="00E739A3" w:rsidRPr="00B47DA0">
        <w:rPr>
          <w:rFonts w:ascii="Segoe UI" w:eastAsia="Arial" w:hAnsi="Segoe UI" w:cs="Segoe UI"/>
        </w:rPr>
        <w:t>documented.</w:t>
      </w:r>
    </w:p>
    <w:p w14:paraId="66564AFA" w14:textId="22D5F0F8" w:rsidR="00E739A3" w:rsidRDefault="00E739A3" w:rsidP="00370BA5">
      <w:pPr>
        <w:pStyle w:val="ListParagraph"/>
        <w:spacing w:before="240" w:after="240" w:line="276" w:lineRule="auto"/>
        <w:ind w:right="-36"/>
        <w:rPr>
          <w:rFonts w:ascii="Segoe UI" w:eastAsia="Arial" w:hAnsi="Segoe UI" w:cs="Segoe UI"/>
          <w:spacing w:val="-11"/>
        </w:rPr>
      </w:pPr>
      <w:r w:rsidRPr="00B47DA0">
        <w:rPr>
          <w:rFonts w:ascii="Segoe UI" w:eastAsia="Arial" w:hAnsi="Segoe UI" w:cs="Segoe UI"/>
          <w:noProof/>
        </w:rPr>
        <mc:AlternateContent>
          <mc:Choice Requires="wps">
            <w:drawing>
              <wp:anchor distT="45720" distB="45720" distL="114300" distR="114300" simplePos="0" relativeHeight="251691520" behindDoc="0" locked="0" layoutInCell="1" allowOverlap="1" wp14:anchorId="36A83E48" wp14:editId="21F91D05">
                <wp:simplePos x="0" y="0"/>
                <wp:positionH relativeFrom="column">
                  <wp:posOffset>44450</wp:posOffset>
                </wp:positionH>
                <wp:positionV relativeFrom="paragraph">
                  <wp:posOffset>307975</wp:posOffset>
                </wp:positionV>
                <wp:extent cx="6323330" cy="1116330"/>
                <wp:effectExtent l="38100" t="38100" r="39370" b="45720"/>
                <wp:wrapSquare wrapText="bothSides"/>
                <wp:docPr id="177"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1116330"/>
                        </a:xfrm>
                        <a:prstGeom prst="rect">
                          <a:avLst/>
                        </a:prstGeom>
                        <a:solidFill>
                          <a:srgbClr val="FFFFFF"/>
                        </a:solidFill>
                        <a:ln w="76200">
                          <a:solidFill>
                            <a:srgbClr val="FF0000"/>
                          </a:solidFill>
                          <a:miter lim="800000"/>
                          <a:headEnd/>
                          <a:tailEnd/>
                        </a:ln>
                      </wps:spPr>
                      <wps:txbx>
                        <w:txbxContent>
                          <w:p w14:paraId="5918951F" w14:textId="77777777" w:rsidR="007C2313" w:rsidRDefault="007C2313" w:rsidP="00370BA5">
                            <w:r>
                              <w:t xml:space="preserve">Domestic content documents were examined and were consistent with Pre Award data.  </w:t>
                            </w:r>
                          </w:p>
                          <w:p w14:paraId="1F1DB8E8" w14:textId="77777777" w:rsidR="007C2313" w:rsidRDefault="007C2313" w:rsidP="00370BA5">
                            <w:r>
                              <w:t xml:space="preserve">Domestic content claimed is </w:t>
                            </w:r>
                            <w:r w:rsidRPr="00525F53">
                              <w:rPr>
                                <w:highlight w:val="yellow"/>
                              </w:rPr>
                              <w:t>__________</w:t>
                            </w:r>
                            <w:r>
                              <w:t xml:space="preserve">percent. Document summaries include components, subcomponents, manufacture of origin, percent domestic, and manufacturing location. </w:t>
                            </w:r>
                          </w:p>
                          <w:p w14:paraId="1F4F8FD7" w14:textId="2C5CF82F" w:rsidR="007C2313" w:rsidRDefault="007C2313" w:rsidP="00DC1320">
                            <w:pPr>
                              <w:pStyle w:val="ListParagraph"/>
                              <w:numPr>
                                <w:ilvl w:val="0"/>
                                <w:numId w:val="32"/>
                              </w:numPr>
                            </w:pPr>
                            <w:r>
                              <w:t>Include Vehicle Manufacturer’s Post-Delivery Buy America Worksheet, auditor’s associated analysis and verification of final assembly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83E48" id="Text Box 1047" o:spid="_x0000_s1028" type="#_x0000_t202" style="position:absolute;margin-left:3.5pt;margin-top:24.25pt;width:497.9pt;height:87.9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Y+MAIAAF4EAAAOAAAAZHJzL2Uyb0RvYy54bWysVNtu2zAMfR+wfxD0vthOsqQz4hRdugwD&#10;ugvQ7gNkWbaFyaImKbGzry8lu2l2wR6G+UEgReqQPCS9uR46RY7COgm6oNkspURoDpXUTUG/Puxf&#10;XVHiPNMVU6BFQU/C0evtyxeb3uRiDi2oSliCINrlvSlo673Jk8TxVnTMzcAIjcYabMc8qrZJKst6&#10;RO9UMk/TVdKDrYwFLpzD29vRSLcRv64F95/r2glPVEExNx9PG88ynMl2w/LGMtNKPqXB/iGLjkmN&#10;Qc9Qt8wzcrDyN6hOcgsOaj/j0CVQ15KLWANWk6W/VHPfMiNiLUiOM2ea3P+D5Z+OXyyRFfZuvaZE&#10;sw6b9CAGT97CQLJ0uQ4U9cbl6Hlv0NcPaEH3WK4zd8C/OaJh1zLdiBtroW8FqzDFLLxMLp6OOC6A&#10;lP1HqDASO3iIQENtu8AfMkIQHVt1OrcnZMPxcrWYLxYLNHG0ZVm2CkqIwfKn58Y6/15AR4JQUIv9&#10;j/DseOf86PrkEqI5ULLaS6WiYptypyw5MpyVffwm9J/clCZ9QdcrnL6Rgr9gpPj9CaOTHqdeya6g&#10;V8FnmsNA3DtdYZ4s90yqUcbylJ6YDOSNNPqhHGLf5iFAYLmE6oTUWhiHHJcShRbsD0p6HPCCuu8H&#10;ZgUl6oPG9rzJlsuwEVFZvl7PUbGXlvLSwjRHqIJ6SkZx58ctOhgrmxYjjQOh4QZbWstI9nNWU/o4&#10;xLFd08KFLbnUo9fzb2H7CAAA//8DAFBLAwQUAAYACAAAACEA46CgfuAAAAAJAQAADwAAAGRycy9k&#10;b3ducmV2LnhtbEyPwU7DMBBE70j8g7VI3KhNaGkJ2VQFqQjEBdqK8zZekqixHWKnCXw97gmOq1nN&#10;vJctR9OII3e+dhbheqJAsC2crm2JsNuurxYgfCCrqXGWEb7ZwzI/P8so1W6w73zchFLEEutTQqhC&#10;aFMpfVGxIT9xLduYfbrOUIhnV0rd0RDLTSMTpW6lodrGhYpafqy4OGx6g9D/rAc5+6CH56/Xu5e5&#10;OZRP/eoN8fJiXN2DCDyGv2c44Ud0yCPT3vVWe9EgzKNJQJguZiBOsVJJVNkjJMn0BmSeyf8G+S8A&#10;AAD//wMAUEsBAi0AFAAGAAgAAAAhALaDOJL+AAAA4QEAABMAAAAAAAAAAAAAAAAAAAAAAFtDb250&#10;ZW50X1R5cGVzXS54bWxQSwECLQAUAAYACAAAACEAOP0h/9YAAACUAQAACwAAAAAAAAAAAAAAAAAv&#10;AQAAX3JlbHMvLnJlbHNQSwECLQAUAAYACAAAACEADzjmPjACAABeBAAADgAAAAAAAAAAAAAAAAAu&#10;AgAAZHJzL2Uyb0RvYy54bWxQSwECLQAUAAYACAAAACEA46CgfuAAAAAJAQAADwAAAAAAAAAAAAAA&#10;AACKBAAAZHJzL2Rvd25yZXYueG1sUEsFBgAAAAAEAAQA8wAAAJcFAAAAAA==&#10;" strokecolor="red" strokeweight="6pt">
                <v:textbox>
                  <w:txbxContent>
                    <w:p w14:paraId="5918951F" w14:textId="77777777" w:rsidR="007C2313" w:rsidRDefault="007C2313" w:rsidP="00370BA5">
                      <w:r>
                        <w:t xml:space="preserve">Domestic content documents were examined and were consistent with Pre Award data.  </w:t>
                      </w:r>
                    </w:p>
                    <w:p w14:paraId="1F1DB8E8" w14:textId="77777777" w:rsidR="007C2313" w:rsidRDefault="007C2313" w:rsidP="00370BA5">
                      <w:r>
                        <w:t xml:space="preserve">Domestic content claimed is </w:t>
                      </w:r>
                      <w:r w:rsidRPr="00525F53">
                        <w:rPr>
                          <w:highlight w:val="yellow"/>
                        </w:rPr>
                        <w:t>__________</w:t>
                      </w:r>
                      <w:r>
                        <w:t xml:space="preserve">percent. Document summaries include components, subcomponents, manufacture of origin, percent domestic, and manufacturing location. </w:t>
                      </w:r>
                    </w:p>
                    <w:p w14:paraId="1F4F8FD7" w14:textId="2C5CF82F" w:rsidR="007C2313" w:rsidRDefault="007C2313" w:rsidP="00DC1320">
                      <w:pPr>
                        <w:pStyle w:val="ListParagraph"/>
                        <w:numPr>
                          <w:ilvl w:val="0"/>
                          <w:numId w:val="32"/>
                        </w:numPr>
                      </w:pPr>
                      <w:r>
                        <w:t>Include Vehicle Manufacturer’s Post-Delivery Buy America Worksheet, auditor’s associated analysis and verification of final assembly cost.</w:t>
                      </w:r>
                    </w:p>
                  </w:txbxContent>
                </v:textbox>
                <w10:wrap type="square"/>
              </v:shape>
            </w:pict>
          </mc:Fallback>
        </mc:AlternateContent>
      </w:r>
    </w:p>
    <w:p w14:paraId="13A38CDB" w14:textId="449853DC" w:rsidR="00E739A3" w:rsidRPr="00B47DA0" w:rsidRDefault="00E739A3" w:rsidP="00370BA5">
      <w:pPr>
        <w:pStyle w:val="ListParagraph"/>
        <w:spacing w:before="240" w:after="240" w:line="276" w:lineRule="auto"/>
        <w:ind w:right="-36"/>
        <w:rPr>
          <w:rFonts w:ascii="Segoe UI" w:eastAsia="Arial" w:hAnsi="Segoe UI" w:cs="Segoe UI"/>
        </w:rPr>
      </w:pPr>
    </w:p>
    <w:p w14:paraId="78DF3813" w14:textId="2F4DEB3B" w:rsidR="00370BA5" w:rsidRDefault="00370BA5">
      <w:pPr>
        <w:rPr>
          <w:rFonts w:ascii="Segoe UI" w:eastAsia="Arial" w:hAnsi="Segoe UI" w:cs="Segoe UI"/>
          <w:b/>
          <w:bCs/>
          <w:sz w:val="28"/>
          <w:szCs w:val="28"/>
        </w:rPr>
      </w:pPr>
      <w:r>
        <w:rPr>
          <w:rFonts w:ascii="Segoe UI" w:eastAsia="Arial" w:hAnsi="Segoe UI" w:cs="Segoe UI"/>
          <w:b/>
          <w:bCs/>
          <w:sz w:val="28"/>
          <w:szCs w:val="28"/>
        </w:rPr>
        <w:br w:type="page"/>
      </w:r>
    </w:p>
    <w:p w14:paraId="6B933875" w14:textId="15DE47C2" w:rsidR="00370BA5" w:rsidRPr="001518CC" w:rsidRDefault="001518CC" w:rsidP="001518CC">
      <w:pPr>
        <w:pStyle w:val="BodyText"/>
        <w:rPr>
          <w:b/>
        </w:rPr>
      </w:pPr>
      <w:r w:rsidRPr="001518CC">
        <w:rPr>
          <w:b/>
        </w:rPr>
        <w:lastRenderedPageBreak/>
        <w:t>3.1</w:t>
      </w:r>
      <w:r w:rsidR="00494907" w:rsidRPr="001518CC">
        <w:rPr>
          <w:b/>
        </w:rPr>
        <w:t xml:space="preserve"> </w:t>
      </w:r>
      <w:r w:rsidR="00370BA5" w:rsidRPr="001518CC">
        <w:rPr>
          <w:b/>
        </w:rPr>
        <w:t>Verification of U.S. Final Assembly Location and</w:t>
      </w:r>
      <w:r w:rsidR="00370BA5" w:rsidRPr="001518CC">
        <w:rPr>
          <w:b/>
          <w:spacing w:val="-15"/>
        </w:rPr>
        <w:t xml:space="preserve"> </w:t>
      </w:r>
      <w:r w:rsidR="00370BA5" w:rsidRPr="001518CC">
        <w:rPr>
          <w:b/>
        </w:rPr>
        <w:t>Activities</w:t>
      </w:r>
    </w:p>
    <w:p w14:paraId="17F98E9E" w14:textId="77777777" w:rsidR="00370BA5" w:rsidRDefault="00370BA5" w:rsidP="00370BA5">
      <w:pPr>
        <w:spacing w:before="240" w:after="240" w:line="276" w:lineRule="auto"/>
        <w:ind w:right="174"/>
        <w:jc w:val="both"/>
        <w:rPr>
          <w:rFonts w:ascii="Segoe UI" w:hAnsi="Segoe UI" w:cs="Segoe UI"/>
        </w:rPr>
      </w:pPr>
      <w:r w:rsidRPr="00B47DA0">
        <w:rPr>
          <w:rFonts w:ascii="Segoe UI" w:eastAsia="Arial" w:hAnsi="Segoe UI" w:cs="Segoe UI"/>
          <w:noProof/>
        </w:rPr>
        <mc:AlternateContent>
          <mc:Choice Requires="wps">
            <w:drawing>
              <wp:anchor distT="45720" distB="45720" distL="114300" distR="114300" simplePos="0" relativeHeight="251692544" behindDoc="0" locked="0" layoutInCell="1" allowOverlap="1" wp14:anchorId="5350760C" wp14:editId="2506DB61">
                <wp:simplePos x="0" y="0"/>
                <wp:positionH relativeFrom="column">
                  <wp:posOffset>61840</wp:posOffset>
                </wp:positionH>
                <wp:positionV relativeFrom="page">
                  <wp:posOffset>2109470</wp:posOffset>
                </wp:positionV>
                <wp:extent cx="6486525" cy="3638550"/>
                <wp:effectExtent l="38100" t="38100" r="47625" b="38100"/>
                <wp:wrapSquare wrapText="bothSides"/>
                <wp:docPr id="140"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38550"/>
                        </a:xfrm>
                        <a:prstGeom prst="rect">
                          <a:avLst/>
                        </a:prstGeom>
                        <a:solidFill>
                          <a:srgbClr val="FFFFFF"/>
                        </a:solidFill>
                        <a:ln w="76200">
                          <a:solidFill>
                            <a:srgbClr val="FF0000"/>
                          </a:solidFill>
                          <a:miter lim="800000"/>
                          <a:headEnd/>
                          <a:tailEnd/>
                        </a:ln>
                      </wps:spPr>
                      <wps:txbx>
                        <w:txbxContent>
                          <w:p w14:paraId="2DBB5D19" w14:textId="05EBEACC" w:rsidR="007C2313" w:rsidRDefault="007C2313" w:rsidP="00370BA5">
                            <w:pPr>
                              <w:ind w:left="-90"/>
                            </w:pPr>
                            <w:r>
                              <w:t xml:space="preserve">Final assembly of vehicle was in </w:t>
                            </w:r>
                            <w:r w:rsidRPr="007C0EFC">
                              <w:rPr>
                                <w:highlight w:val="yellow"/>
                                <w:u w:val="single"/>
                              </w:rPr>
                              <w:t>__[list location</w:t>
                            </w:r>
                            <w:r>
                              <w:rPr>
                                <w:highlight w:val="yellow"/>
                                <w:u w:val="single"/>
                              </w:rPr>
                              <w:t xml:space="preserve"> (city, state)</w:t>
                            </w:r>
                            <w:r w:rsidRPr="007C0EFC">
                              <w:rPr>
                                <w:highlight w:val="yellow"/>
                                <w:u w:val="single"/>
                              </w:rPr>
                              <w:t>]___________________________________.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0760C" id="Text Box 1048" o:spid="_x0000_s1029" type="#_x0000_t202" style="position:absolute;left:0;text-align:left;margin-left:4.85pt;margin-top:166.1pt;width:510.75pt;height:286.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bGMQIAAF4EAAAOAAAAZHJzL2Uyb0RvYy54bWysVNuO2yAQfa/Uf0C8N859UyvOapttqkrb&#10;i7TbD8AY26jAUCCx06/fASdptK36UNUPCJjhcOacwevbXityEM5LMAWdjMaUCMOhkqYp6Len3ZsV&#10;JT4wUzEFRhT0KDy93bx+te5sLqbQgqqEIwhifN7ZgrYh2DzLPG+FZn4EVhgM1uA0C7h0TVY51iG6&#10;Vtl0PF5mHbjKOuDCe9y9H4J0k/DrWvDwpa69CEQVFLmFNLo0lnHMNmuWN47ZVvITDfYPLDSTBi+9&#10;QN2zwMjeyd+gtOQOPNRhxEFnUNeSi1QDVjMZv6jmsWVWpFpQHG8vMvn/B8s/H746Iiv0bo76GKbR&#10;pCfRB/IOejIZz1dRos76HDMfLeaGHiOYnsr19gH4d08MbFtmGnHnHHStYBVSnMST2dXRAcdHkLL7&#10;BBXexPYBElBfOx31Q0UIoiOV48WeyIbj5nK+Wi6mC0o4xmbL2WqxSAZmLD8ft86HDwI0iZOCOvQ/&#10;wbPDgw+RDsvPKfE2D0pWO6lUWrim3CpHDgx7ZZe+VMGLNGVIV9CbJXbfIMFfMMb4/QlDy4Bdr6Qu&#10;6CrmnPowCvfeVKknA5NqmCNnZU5KRvEGGUNf9sm32dmgEqojSutgaHJ8lDhpwf2kpMMGL6j/sWdO&#10;UKI+GrTn7WQeHQ9pMV/cTHHhriPldYQZjlAFDZQM020YXtHeOtm0eNPQEAbu0NJaJrGj9wOrE31s&#10;4uTB6cHFV3K9Tlm/fgubZwAAAP//AwBQSwMEFAAGAAgAAAAhAJj+G+ffAAAACgEAAA8AAABkcnMv&#10;ZG93bnJldi54bWxMj8FOwzAMhu9IvENkJG4sWasxVppOA2kIxAUG4uw1pq3WOKVJ18LTk53gZuv7&#10;9ftzvp5sK47U+8axhvlMgSAunWm40vD+tr26AeEDssHWMWn4Jg/r4vwsx8y4kV/puAuViCXsM9RQ&#10;h9BlUvqyJot+5jriyD5dbzHEta+k6XGM5baViVLX0mLD8UKNHd3XVB52g9Uw/GxHufjAu8ev59XT&#10;0h6qh2HzovXlxbS5BRFoCn9hOOlHdSii094NbLxoNayWMaghTZMExImrdB6nfSRqkYAscvn/heIX&#10;AAD//wMAUEsBAi0AFAAGAAgAAAAhALaDOJL+AAAA4QEAABMAAAAAAAAAAAAAAAAAAAAAAFtDb250&#10;ZW50X1R5cGVzXS54bWxQSwECLQAUAAYACAAAACEAOP0h/9YAAACUAQAACwAAAAAAAAAAAAAAAAAv&#10;AQAAX3JlbHMvLnJlbHNQSwECLQAUAAYACAAAACEAPQ6WxjECAABeBAAADgAAAAAAAAAAAAAAAAAu&#10;AgAAZHJzL2Uyb0RvYy54bWxQSwECLQAUAAYACAAAACEAmP4b598AAAAKAQAADwAAAAAAAAAAAAAA&#10;AACLBAAAZHJzL2Rvd25yZXYueG1sUEsFBgAAAAAEAAQA8wAAAJcFAAAAAA==&#10;" strokecolor="red" strokeweight="6pt">
                <v:textbox>
                  <w:txbxContent>
                    <w:p w14:paraId="2DBB5D19" w14:textId="05EBEACC" w:rsidR="007C2313" w:rsidRDefault="007C2313" w:rsidP="00370BA5">
                      <w:pPr>
                        <w:ind w:left="-90"/>
                      </w:pPr>
                      <w:r>
                        <w:t xml:space="preserve">Final assembly of vehicle was in </w:t>
                      </w:r>
                      <w:r w:rsidRPr="007C0EFC">
                        <w:rPr>
                          <w:highlight w:val="yellow"/>
                          <w:u w:val="single"/>
                        </w:rPr>
                        <w:t>__[list location</w:t>
                      </w:r>
                      <w:r>
                        <w:rPr>
                          <w:highlight w:val="yellow"/>
                          <w:u w:val="single"/>
                        </w:rPr>
                        <w:t xml:space="preserve"> (city, state)</w:t>
                      </w:r>
                      <w:r w:rsidRPr="007C0EFC">
                        <w:rPr>
                          <w:highlight w:val="yellow"/>
                          <w:u w:val="single"/>
                        </w:rPr>
                        <w:t>]___________________________________.</w:t>
                      </w:r>
                    </w:p>
                  </w:txbxContent>
                </v:textbox>
                <w10:wrap type="square" anchory="page"/>
              </v:shape>
            </w:pict>
          </mc:Fallback>
        </mc:AlternateContent>
      </w:r>
      <w:r w:rsidRPr="00B47DA0">
        <w:rPr>
          <w:rFonts w:ascii="Segoe UI" w:eastAsia="Arial" w:hAnsi="Segoe UI" w:cs="Segoe UI"/>
        </w:rPr>
        <w:t>Provide brief summary confirming U.S. final assembly location and how final assembly activities correspond</w:t>
      </w:r>
      <w:r w:rsidRPr="00B47DA0">
        <w:rPr>
          <w:rFonts w:ascii="Segoe UI" w:eastAsia="Arial" w:hAnsi="Segoe UI" w:cs="Segoe UI"/>
          <w:spacing w:val="-13"/>
        </w:rPr>
        <w:t xml:space="preserve"> </w:t>
      </w:r>
      <w:r w:rsidRPr="00B47DA0">
        <w:rPr>
          <w:rFonts w:ascii="Segoe UI" w:eastAsia="Arial" w:hAnsi="Segoe UI" w:cs="Segoe UI"/>
        </w:rPr>
        <w:t>to</w:t>
      </w:r>
      <w:r w:rsidRPr="00B47DA0">
        <w:rPr>
          <w:rFonts w:ascii="Segoe UI" w:eastAsia="Arial" w:hAnsi="Segoe UI" w:cs="Segoe UI"/>
          <w:spacing w:val="-13"/>
        </w:rPr>
        <w:t xml:space="preserve"> </w:t>
      </w:r>
      <w:r w:rsidRPr="00B47DA0">
        <w:rPr>
          <w:rFonts w:ascii="Segoe UI" w:eastAsia="Arial" w:hAnsi="Segoe UI" w:cs="Segoe UI"/>
        </w:rPr>
        <w:t>minimum</w:t>
      </w:r>
      <w:r w:rsidRPr="00B47DA0">
        <w:rPr>
          <w:rFonts w:ascii="Segoe UI" w:eastAsia="Arial" w:hAnsi="Segoe UI" w:cs="Segoe UI"/>
          <w:spacing w:val="-12"/>
        </w:rPr>
        <w:t xml:space="preserve"> </w:t>
      </w:r>
      <w:r w:rsidRPr="00B47DA0">
        <w:rPr>
          <w:rFonts w:ascii="Segoe UI" w:eastAsia="Arial" w:hAnsi="Segoe UI" w:cs="Segoe UI"/>
        </w:rPr>
        <w:t>final</w:t>
      </w:r>
      <w:r w:rsidRPr="00B47DA0">
        <w:rPr>
          <w:rFonts w:ascii="Segoe UI" w:eastAsia="Arial" w:hAnsi="Segoe UI" w:cs="Segoe UI"/>
          <w:spacing w:val="-9"/>
        </w:rPr>
        <w:t xml:space="preserve"> </w:t>
      </w:r>
      <w:r w:rsidRPr="00B47DA0">
        <w:rPr>
          <w:rFonts w:ascii="Segoe UI" w:eastAsia="Arial" w:hAnsi="Segoe UI" w:cs="Segoe UI"/>
        </w:rPr>
        <w:t>assembly</w:t>
      </w:r>
      <w:r w:rsidRPr="00B47DA0">
        <w:rPr>
          <w:rFonts w:ascii="Segoe UI" w:eastAsia="Arial" w:hAnsi="Segoe UI" w:cs="Segoe UI"/>
          <w:spacing w:val="-10"/>
        </w:rPr>
        <w:t xml:space="preserve"> </w:t>
      </w:r>
      <w:r w:rsidRPr="00B47DA0">
        <w:rPr>
          <w:rFonts w:ascii="Segoe UI" w:eastAsia="Arial" w:hAnsi="Segoe UI" w:cs="Segoe UI"/>
        </w:rPr>
        <w:t>activities</w:t>
      </w:r>
      <w:r w:rsidRPr="00B47DA0">
        <w:rPr>
          <w:rFonts w:ascii="Segoe UI" w:eastAsia="Arial" w:hAnsi="Segoe UI" w:cs="Segoe UI"/>
          <w:spacing w:val="-8"/>
        </w:rPr>
        <w:t xml:space="preserve"> </w:t>
      </w:r>
      <w:r w:rsidRPr="00B47DA0">
        <w:rPr>
          <w:rFonts w:ascii="Segoe UI" w:eastAsia="Arial" w:hAnsi="Segoe UI" w:cs="Segoe UI"/>
        </w:rPr>
        <w:t>in</w:t>
      </w:r>
      <w:r w:rsidRPr="00B47DA0">
        <w:rPr>
          <w:rFonts w:ascii="Segoe UI" w:eastAsia="Arial" w:hAnsi="Segoe UI" w:cs="Segoe UI"/>
          <w:spacing w:val="-13"/>
        </w:rPr>
        <w:t xml:space="preserve"> </w:t>
      </w:r>
      <w:r w:rsidRPr="00B47DA0">
        <w:rPr>
          <w:rFonts w:ascii="Segoe UI" w:eastAsia="Arial" w:hAnsi="Segoe UI" w:cs="Segoe UI"/>
        </w:rPr>
        <w:t>49</w:t>
      </w:r>
      <w:r w:rsidRPr="00B47DA0">
        <w:rPr>
          <w:rFonts w:ascii="Segoe UI" w:eastAsia="Arial" w:hAnsi="Segoe UI" w:cs="Segoe UI"/>
          <w:spacing w:val="-6"/>
        </w:rPr>
        <w:t xml:space="preserve"> </w:t>
      </w:r>
      <w:r w:rsidRPr="00B47DA0">
        <w:rPr>
          <w:rFonts w:ascii="Segoe UI" w:eastAsia="Arial" w:hAnsi="Segoe UI" w:cs="Segoe UI"/>
        </w:rPr>
        <w:t>CFR</w:t>
      </w:r>
      <w:r w:rsidRPr="00B47DA0">
        <w:rPr>
          <w:rFonts w:ascii="Segoe UI" w:eastAsia="Arial" w:hAnsi="Segoe UI" w:cs="Segoe UI"/>
          <w:spacing w:val="-11"/>
        </w:rPr>
        <w:t xml:space="preserve"> </w:t>
      </w:r>
      <w:r w:rsidRPr="00B47DA0">
        <w:rPr>
          <w:rFonts w:ascii="Segoe UI" w:eastAsia="Arial" w:hAnsi="Segoe UI" w:cs="Segoe UI"/>
        </w:rPr>
        <w:t>§</w:t>
      </w:r>
      <w:r w:rsidRPr="00B47DA0">
        <w:rPr>
          <w:rFonts w:ascii="Segoe UI" w:eastAsia="Arial" w:hAnsi="Segoe UI" w:cs="Segoe UI"/>
          <w:spacing w:val="-10"/>
        </w:rPr>
        <w:t xml:space="preserve"> </w:t>
      </w:r>
      <w:r w:rsidRPr="00B47DA0">
        <w:rPr>
          <w:rFonts w:ascii="Segoe UI" w:eastAsia="Arial" w:hAnsi="Segoe UI" w:cs="Segoe UI"/>
        </w:rPr>
        <w:t>661.11.</w:t>
      </w:r>
      <w:r w:rsidRPr="00B47DA0">
        <w:rPr>
          <w:rFonts w:ascii="Segoe UI" w:eastAsia="Arial" w:hAnsi="Segoe UI" w:cs="Segoe UI"/>
          <w:spacing w:val="-7"/>
        </w:rPr>
        <w:t xml:space="preserve"> </w:t>
      </w:r>
      <w:r w:rsidRPr="00B47DA0">
        <w:rPr>
          <w:rFonts w:ascii="Segoe UI" w:eastAsia="Arial" w:hAnsi="Segoe UI" w:cs="Segoe UI"/>
        </w:rPr>
        <w:t>Make</w:t>
      </w:r>
      <w:r w:rsidRPr="00B47DA0">
        <w:rPr>
          <w:rFonts w:ascii="Segoe UI" w:eastAsia="Arial" w:hAnsi="Segoe UI" w:cs="Segoe UI"/>
          <w:spacing w:val="-10"/>
        </w:rPr>
        <w:t xml:space="preserve"> </w:t>
      </w:r>
      <w:r w:rsidRPr="00B47DA0">
        <w:rPr>
          <w:rFonts w:ascii="Segoe UI" w:eastAsia="Arial" w:hAnsi="Segoe UI" w:cs="Segoe UI"/>
        </w:rPr>
        <w:t>reference to the Resid</w:t>
      </w:r>
      <w:r>
        <w:rPr>
          <w:rFonts w:ascii="Segoe UI" w:eastAsia="Arial" w:hAnsi="Segoe UI" w:cs="Segoe UI"/>
        </w:rPr>
        <w:t>ent Inspector’s report that shou</w:t>
      </w:r>
      <w:r w:rsidRPr="00B47DA0">
        <w:rPr>
          <w:rFonts w:ascii="Segoe UI" w:eastAsia="Arial" w:hAnsi="Segoe UI" w:cs="Segoe UI"/>
        </w:rPr>
        <w:t>ld detail this information (if applicable).</w:t>
      </w:r>
      <w:r>
        <w:rPr>
          <w:rFonts w:ascii="Segoe UI" w:hAnsi="Segoe UI" w:cs="Segoe UI"/>
        </w:rPr>
        <w:tab/>
      </w:r>
    </w:p>
    <w:p w14:paraId="5F354F03" w14:textId="77777777" w:rsidR="00370BA5" w:rsidRDefault="00370BA5">
      <w:pPr>
        <w:rPr>
          <w:rFonts w:ascii="Segoe UI" w:hAnsi="Segoe UI" w:cs="Segoe UI"/>
        </w:rPr>
      </w:pPr>
      <w:r>
        <w:rPr>
          <w:rFonts w:ascii="Segoe UI" w:hAnsi="Segoe UI" w:cs="Segoe UI"/>
        </w:rPr>
        <w:br w:type="page"/>
      </w:r>
    </w:p>
    <w:p w14:paraId="67D225F3" w14:textId="6F9DB504" w:rsidR="00370BA5" w:rsidRPr="00DE6B5C" w:rsidRDefault="00D87024" w:rsidP="00370BA5">
      <w:pPr>
        <w:spacing w:before="240" w:after="240" w:line="276" w:lineRule="auto"/>
        <w:ind w:right="174"/>
        <w:jc w:val="both"/>
        <w:rPr>
          <w:rFonts w:ascii="Arial" w:eastAsia="Arial" w:hAnsi="Arial" w:cs="Arial"/>
          <w:color w:val="FFFFFF" w:themeColor="background1"/>
          <w:sz w:val="24"/>
          <w:szCs w:val="24"/>
        </w:rPr>
      </w:pPr>
      <w:r w:rsidRPr="00DE6B5C">
        <w:rPr>
          <w:rFonts w:ascii="Arial" w:eastAsia="Arial" w:hAnsi="Arial" w:cs="Arial"/>
          <w:b/>
          <w:bCs/>
          <w:color w:val="FFFFFF" w:themeColor="background1"/>
          <w:sz w:val="24"/>
          <w:szCs w:val="24"/>
          <w:highlight w:val="black"/>
        </w:rPr>
        <w:lastRenderedPageBreak/>
        <w:t xml:space="preserve">4.0 </w:t>
      </w:r>
      <w:r w:rsidR="00370BA5" w:rsidRPr="00DE6B5C">
        <w:rPr>
          <w:rFonts w:ascii="Arial" w:eastAsia="Arial" w:hAnsi="Arial" w:cs="Arial"/>
          <w:b/>
          <w:bCs/>
          <w:color w:val="FFFFFF" w:themeColor="background1"/>
          <w:sz w:val="24"/>
          <w:szCs w:val="24"/>
          <w:highlight w:val="black"/>
        </w:rPr>
        <w:t>POST</w:t>
      </w:r>
      <w:r w:rsidR="00370BA5" w:rsidRPr="00DE6B5C">
        <w:rPr>
          <w:rFonts w:ascii="Arial" w:eastAsia="Arial" w:hAnsi="Arial" w:cs="Arial"/>
          <w:bCs/>
          <w:color w:val="FFFFFF" w:themeColor="background1"/>
          <w:sz w:val="24"/>
          <w:szCs w:val="24"/>
          <w:highlight w:val="black"/>
        </w:rPr>
        <w:t>-</w:t>
      </w:r>
      <w:r w:rsidR="00370BA5" w:rsidRPr="00DE6B5C">
        <w:rPr>
          <w:rFonts w:ascii="Arial" w:eastAsia="Arial" w:hAnsi="Arial" w:cs="Arial"/>
          <w:b/>
          <w:bCs/>
          <w:color w:val="FFFFFF" w:themeColor="background1"/>
          <w:sz w:val="24"/>
          <w:szCs w:val="24"/>
          <w:highlight w:val="black"/>
        </w:rPr>
        <w:t>DELIVERY PURCHASER'S REQUIREMENTS</w:t>
      </w:r>
      <w:r w:rsidR="00370BA5" w:rsidRPr="00DE6B5C">
        <w:rPr>
          <w:rFonts w:ascii="Arial" w:eastAsia="Arial" w:hAnsi="Arial" w:cs="Arial"/>
          <w:b/>
          <w:bCs/>
          <w:color w:val="FFFFFF" w:themeColor="background1"/>
          <w:spacing w:val="-23"/>
          <w:sz w:val="24"/>
          <w:szCs w:val="24"/>
          <w:highlight w:val="black"/>
        </w:rPr>
        <w:t xml:space="preserve"> </w:t>
      </w:r>
      <w:r w:rsidR="00370BA5" w:rsidRPr="00DE6B5C">
        <w:rPr>
          <w:rFonts w:ascii="Arial" w:eastAsia="Arial" w:hAnsi="Arial" w:cs="Arial"/>
          <w:b/>
          <w:bCs/>
          <w:color w:val="FFFFFF" w:themeColor="background1"/>
          <w:sz w:val="24"/>
          <w:szCs w:val="24"/>
          <w:highlight w:val="black"/>
        </w:rPr>
        <w:t>CERTIFICATION</w:t>
      </w:r>
    </w:p>
    <w:p w14:paraId="0406D604" w14:textId="77777777" w:rsidR="00370BA5" w:rsidRPr="002E667C" w:rsidRDefault="00370BA5" w:rsidP="00370BA5">
      <w:pPr>
        <w:spacing w:before="240" w:after="240" w:line="276" w:lineRule="auto"/>
        <w:ind w:right="174"/>
        <w:jc w:val="both"/>
        <w:rPr>
          <w:rFonts w:ascii="Segoe UI" w:eastAsia="Arial" w:hAnsi="Segoe UI" w:cs="Segoe UI"/>
        </w:rPr>
      </w:pPr>
      <w:r w:rsidRPr="00B47DA0">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B47DA0">
        <w:rPr>
          <w:rFonts w:ascii="Segoe UI" w:eastAsia="Arial" w:hAnsi="Segoe UI" w:cs="Segoe UI"/>
          <w:spacing w:val="-22"/>
        </w:rPr>
        <w:t xml:space="preserve"> </w:t>
      </w:r>
      <w:r>
        <w:rPr>
          <w:rFonts w:ascii="Segoe UI" w:eastAsia="Arial" w:hAnsi="Segoe UI" w:cs="Segoe UI"/>
        </w:rPr>
        <w:t>sheets.</w:t>
      </w:r>
    </w:p>
    <w:p w14:paraId="154CF8CD" w14:textId="77777777" w:rsidR="00370BA5" w:rsidRPr="002E667C" w:rsidRDefault="00370BA5" w:rsidP="00370BA5">
      <w:pPr>
        <w:spacing w:before="240" w:after="240" w:line="276" w:lineRule="auto"/>
        <w:ind w:right="171"/>
        <w:jc w:val="both"/>
        <w:rPr>
          <w:rFonts w:ascii="Segoe UI" w:eastAsia="Arial" w:hAnsi="Segoe UI" w:cs="Segoe UI"/>
        </w:rPr>
      </w:pPr>
      <w:r w:rsidRPr="00B47DA0">
        <w:rPr>
          <w:rFonts w:ascii="Segoe UI" w:eastAsia="Arial" w:hAnsi="Segoe UI" w:cs="Segoe UI"/>
        </w:rPr>
        <w:t>Provide</w:t>
      </w:r>
      <w:r w:rsidRPr="00B47DA0">
        <w:rPr>
          <w:rFonts w:ascii="Segoe UI" w:eastAsia="Arial" w:hAnsi="Segoe UI" w:cs="Segoe UI"/>
          <w:spacing w:val="-11"/>
        </w:rPr>
        <w:t xml:space="preserve"> </w:t>
      </w:r>
      <w:r w:rsidRPr="00B47DA0">
        <w:rPr>
          <w:rFonts w:ascii="Segoe UI" w:eastAsia="Arial" w:hAnsi="Segoe UI" w:cs="Segoe UI"/>
        </w:rPr>
        <w:t>summary</w:t>
      </w:r>
      <w:r w:rsidRPr="00B47DA0">
        <w:rPr>
          <w:rFonts w:ascii="Segoe UI" w:eastAsia="Arial" w:hAnsi="Segoe UI" w:cs="Segoe UI"/>
          <w:spacing w:val="-12"/>
        </w:rPr>
        <w:t xml:space="preserve"> </w:t>
      </w:r>
      <w:r w:rsidRPr="00B47DA0">
        <w:rPr>
          <w:rFonts w:ascii="Segoe UI" w:eastAsia="Arial" w:hAnsi="Segoe UI" w:cs="Segoe UI"/>
        </w:rPr>
        <w:t>statement</w:t>
      </w:r>
      <w:r w:rsidRPr="00B47DA0">
        <w:rPr>
          <w:rFonts w:ascii="Segoe UI" w:eastAsia="Arial" w:hAnsi="Segoe UI" w:cs="Segoe UI"/>
          <w:spacing w:val="-10"/>
        </w:rPr>
        <w:t xml:space="preserve"> </w:t>
      </w:r>
      <w:r w:rsidRPr="00B47DA0">
        <w:rPr>
          <w:rFonts w:ascii="Segoe UI" w:eastAsia="Arial" w:hAnsi="Segoe UI" w:cs="Segoe UI"/>
        </w:rPr>
        <w:t>on</w:t>
      </w:r>
      <w:r w:rsidRPr="00B47DA0">
        <w:rPr>
          <w:rFonts w:ascii="Segoe UI" w:eastAsia="Arial" w:hAnsi="Segoe UI" w:cs="Segoe UI"/>
          <w:spacing w:val="-11"/>
        </w:rPr>
        <w:t xml:space="preserve"> </w:t>
      </w:r>
      <w:r w:rsidRPr="00B47DA0">
        <w:rPr>
          <w:rFonts w:ascii="Segoe UI" w:eastAsia="Arial" w:hAnsi="Segoe UI" w:cs="Segoe UI"/>
        </w:rPr>
        <w:t>if</w:t>
      </w:r>
      <w:r w:rsidRPr="00B47DA0">
        <w:rPr>
          <w:rFonts w:ascii="Segoe UI" w:eastAsia="Arial" w:hAnsi="Segoe UI" w:cs="Segoe UI"/>
          <w:spacing w:val="-10"/>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Rolling</w:t>
      </w:r>
      <w:r w:rsidRPr="00B47DA0">
        <w:rPr>
          <w:rFonts w:ascii="Segoe UI" w:eastAsia="Arial" w:hAnsi="Segoe UI" w:cs="Segoe UI"/>
          <w:spacing w:val="-9"/>
        </w:rPr>
        <w:t xml:space="preserve"> </w:t>
      </w:r>
      <w:r w:rsidRPr="00B47DA0">
        <w:rPr>
          <w:rFonts w:ascii="Segoe UI" w:eastAsia="Arial" w:hAnsi="Segoe UI" w:cs="Segoe UI"/>
        </w:rPr>
        <w:t>Stock</w:t>
      </w:r>
      <w:r w:rsidRPr="00B47DA0">
        <w:rPr>
          <w:rFonts w:ascii="Segoe UI" w:eastAsia="Arial" w:hAnsi="Segoe UI" w:cs="Segoe UI"/>
          <w:spacing w:val="-11"/>
        </w:rPr>
        <w:t xml:space="preserve"> </w:t>
      </w:r>
      <w:r w:rsidRPr="00B47DA0">
        <w:rPr>
          <w:rFonts w:ascii="Segoe UI" w:eastAsia="Arial" w:hAnsi="Segoe UI" w:cs="Segoe UI"/>
        </w:rPr>
        <w:t>Vehicle</w:t>
      </w:r>
      <w:r w:rsidRPr="00B47DA0">
        <w:rPr>
          <w:rFonts w:ascii="Segoe UI" w:eastAsia="Arial" w:hAnsi="Segoe UI" w:cs="Segoe UI"/>
          <w:spacing w:val="-9"/>
        </w:rPr>
        <w:t xml:space="preserve"> </w:t>
      </w:r>
      <w:r w:rsidRPr="00B47DA0">
        <w:rPr>
          <w:rFonts w:ascii="Segoe UI" w:eastAsia="Arial" w:hAnsi="Segoe UI" w:cs="Segoe UI"/>
        </w:rPr>
        <w:t>Manufacturer</w:t>
      </w:r>
      <w:r w:rsidRPr="00B47DA0">
        <w:rPr>
          <w:rFonts w:ascii="Segoe UI" w:eastAsia="Arial" w:hAnsi="Segoe UI" w:cs="Segoe UI"/>
          <w:spacing w:val="-10"/>
        </w:rPr>
        <w:t xml:space="preserve"> </w:t>
      </w:r>
      <w:r w:rsidRPr="00B47DA0">
        <w:rPr>
          <w:rFonts w:ascii="Segoe UI" w:eastAsia="Arial" w:hAnsi="Segoe UI" w:cs="Segoe UI"/>
        </w:rPr>
        <w:t>meets</w:t>
      </w:r>
      <w:r w:rsidRPr="00B47DA0">
        <w:rPr>
          <w:rFonts w:ascii="Segoe UI" w:eastAsia="Arial" w:hAnsi="Segoe UI" w:cs="Segoe UI"/>
          <w:spacing w:val="-11"/>
        </w:rPr>
        <w:t xml:space="preserve"> </w:t>
      </w:r>
      <w:r w:rsidRPr="00B47DA0">
        <w:rPr>
          <w:rFonts w:ascii="Segoe UI" w:eastAsia="Arial" w:hAnsi="Segoe UI" w:cs="Segoe UI"/>
        </w:rPr>
        <w:t>the</w:t>
      </w:r>
      <w:r w:rsidRPr="00B47DA0">
        <w:rPr>
          <w:rFonts w:ascii="Segoe UI" w:eastAsia="Arial" w:hAnsi="Segoe UI" w:cs="Segoe UI"/>
          <w:spacing w:val="-13"/>
        </w:rPr>
        <w:t xml:space="preserve"> </w:t>
      </w:r>
      <w:r w:rsidRPr="00B47DA0">
        <w:rPr>
          <w:rFonts w:ascii="Segoe UI" w:eastAsia="Arial" w:hAnsi="Segoe UI" w:cs="Segoe UI"/>
        </w:rPr>
        <w:t>Post-Delivery Purchaser's Requirements as stated in 49 CFR Part 663 Pre-Award and Post-Delivery Audits of Rolling Stock</w:t>
      </w:r>
      <w:r w:rsidRPr="00B47DA0">
        <w:rPr>
          <w:rFonts w:ascii="Segoe UI" w:eastAsia="Arial" w:hAnsi="Segoe UI" w:cs="Segoe UI"/>
          <w:spacing w:val="-6"/>
        </w:rPr>
        <w:t xml:space="preserve"> </w:t>
      </w:r>
      <w:r>
        <w:rPr>
          <w:rFonts w:ascii="Segoe UI" w:eastAsia="Arial" w:hAnsi="Segoe UI" w:cs="Segoe UI"/>
        </w:rPr>
        <w:t>Purchases.</w:t>
      </w:r>
    </w:p>
    <w:p w14:paraId="44F17D6E" w14:textId="26F70CA2" w:rsidR="00370BA5" w:rsidRPr="00494907" w:rsidRDefault="00494907" w:rsidP="00494907">
      <w:pPr>
        <w:pStyle w:val="BodyText"/>
        <w:ind w:left="990" w:hanging="810"/>
        <w:rPr>
          <w:b/>
        </w:rPr>
      </w:pPr>
      <w:r w:rsidRPr="00494907">
        <w:rPr>
          <w:b/>
        </w:rPr>
        <w:t xml:space="preserve">4.1 </w:t>
      </w:r>
      <w:r w:rsidR="00370BA5" w:rsidRPr="00494907">
        <w:rPr>
          <w:b/>
        </w:rPr>
        <w:t>Assignment of Resident Inspector to Final Assembly Location Verification of Manufacturer’s Capability and</w:t>
      </w:r>
      <w:r w:rsidR="00370BA5" w:rsidRPr="00494907">
        <w:rPr>
          <w:b/>
          <w:spacing w:val="-5"/>
        </w:rPr>
        <w:t xml:space="preserve"> </w:t>
      </w:r>
      <w:r w:rsidR="00370BA5" w:rsidRPr="00494907">
        <w:rPr>
          <w:b/>
        </w:rPr>
        <w:t>Capacity (if applicable)</w:t>
      </w:r>
    </w:p>
    <w:p w14:paraId="7F65BE32" w14:textId="77777777" w:rsidR="00370BA5" w:rsidRPr="00B47DA0" w:rsidRDefault="00370BA5" w:rsidP="00370BA5">
      <w:pPr>
        <w:pStyle w:val="ListParagraph"/>
        <w:spacing w:before="240" w:after="240" w:line="276" w:lineRule="auto"/>
        <w:ind w:left="940" w:right="173"/>
        <w:jc w:val="both"/>
        <w:rPr>
          <w:rFonts w:ascii="Segoe UI" w:eastAsia="Arial" w:hAnsi="Segoe UI" w:cs="Segoe UI"/>
        </w:rPr>
      </w:pPr>
      <w:r w:rsidRPr="00B47DA0">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B47DA0">
        <w:rPr>
          <w:rFonts w:ascii="Segoe UI" w:eastAsia="Arial" w:hAnsi="Segoe UI" w:cs="Segoe UI"/>
          <w:spacing w:val="-9"/>
        </w:rPr>
        <w:t xml:space="preserve"> </w:t>
      </w:r>
      <w:r w:rsidRPr="00B47DA0">
        <w:rPr>
          <w:rFonts w:ascii="Segoe UI" w:eastAsia="Arial" w:hAnsi="Segoe UI" w:cs="Segoe UI"/>
        </w:rPr>
        <w:t>performed</w:t>
      </w:r>
      <w:r w:rsidRPr="00B47DA0">
        <w:rPr>
          <w:rFonts w:ascii="Segoe UI" w:eastAsia="Arial" w:hAnsi="Segoe UI" w:cs="Segoe UI"/>
          <w:spacing w:val="-9"/>
        </w:rPr>
        <w:t xml:space="preserve"> </w:t>
      </w:r>
      <w:r w:rsidRPr="00B47DA0">
        <w:rPr>
          <w:rFonts w:ascii="Segoe UI" w:eastAsia="Arial" w:hAnsi="Segoe UI" w:cs="Segoe UI"/>
        </w:rPr>
        <w:t>on</w:t>
      </w:r>
      <w:r w:rsidRPr="00B47DA0">
        <w:rPr>
          <w:rFonts w:ascii="Segoe UI" w:eastAsia="Arial" w:hAnsi="Segoe UI" w:cs="Segoe UI"/>
          <w:spacing w:val="-9"/>
        </w:rPr>
        <w:t xml:space="preserve"> </w:t>
      </w:r>
      <w:r w:rsidRPr="00B47DA0">
        <w:rPr>
          <w:rFonts w:ascii="Segoe UI" w:eastAsia="Arial" w:hAnsi="Segoe UI" w:cs="Segoe UI"/>
        </w:rPr>
        <w:t>vehicles</w:t>
      </w:r>
      <w:r w:rsidRPr="00B47DA0">
        <w:rPr>
          <w:rFonts w:ascii="Segoe UI" w:eastAsia="Arial" w:hAnsi="Segoe UI" w:cs="Segoe UI"/>
          <w:spacing w:val="-9"/>
        </w:rPr>
        <w:t xml:space="preserve"> </w:t>
      </w:r>
      <w:r w:rsidRPr="00B47DA0">
        <w:rPr>
          <w:rFonts w:ascii="Segoe UI" w:eastAsia="Arial" w:hAnsi="Segoe UI" w:cs="Segoe UI"/>
        </w:rPr>
        <w:t>as</w:t>
      </w:r>
      <w:r w:rsidRPr="00B47DA0">
        <w:rPr>
          <w:rFonts w:ascii="Segoe UI" w:eastAsia="Arial" w:hAnsi="Segoe UI" w:cs="Segoe UI"/>
          <w:spacing w:val="-9"/>
        </w:rPr>
        <w:t xml:space="preserve"> </w:t>
      </w:r>
      <w:r w:rsidRPr="00B47DA0">
        <w:rPr>
          <w:rFonts w:ascii="Segoe UI" w:eastAsia="Arial" w:hAnsi="Segoe UI" w:cs="Segoe UI"/>
        </w:rPr>
        <w:t>summarized</w:t>
      </w:r>
      <w:r w:rsidRPr="00B47DA0">
        <w:rPr>
          <w:rFonts w:ascii="Segoe UI" w:eastAsia="Arial" w:hAnsi="Segoe UI" w:cs="Segoe UI"/>
          <w:spacing w:val="-9"/>
        </w:rPr>
        <w:t xml:space="preserve"> </w:t>
      </w:r>
      <w:r w:rsidRPr="00B47DA0">
        <w:rPr>
          <w:rFonts w:ascii="Segoe UI" w:eastAsia="Arial" w:hAnsi="Segoe UI" w:cs="Segoe UI"/>
        </w:rPr>
        <w:t>in</w:t>
      </w:r>
      <w:r w:rsidRPr="00B47DA0">
        <w:rPr>
          <w:rFonts w:ascii="Segoe UI" w:eastAsia="Arial" w:hAnsi="Segoe UI" w:cs="Segoe UI"/>
          <w:spacing w:val="-9"/>
        </w:rPr>
        <w:t xml:space="preserve"> </w:t>
      </w:r>
      <w:r w:rsidRPr="00B47DA0">
        <w:rPr>
          <w:rFonts w:ascii="Segoe UI" w:eastAsia="Arial" w:hAnsi="Segoe UI" w:cs="Segoe UI"/>
        </w:rPr>
        <w:t>the</w:t>
      </w:r>
      <w:r w:rsidRPr="00B47DA0">
        <w:rPr>
          <w:rFonts w:ascii="Segoe UI" w:eastAsia="Arial" w:hAnsi="Segoe UI" w:cs="Segoe UI"/>
          <w:spacing w:val="-11"/>
        </w:rPr>
        <w:t xml:space="preserve"> </w:t>
      </w:r>
      <w:r w:rsidRPr="00B47DA0">
        <w:rPr>
          <w:rFonts w:ascii="Segoe UI" w:eastAsia="Arial" w:hAnsi="Segoe UI" w:cs="Segoe UI"/>
        </w:rPr>
        <w:t>resident</w:t>
      </w:r>
      <w:r w:rsidRPr="00B47DA0">
        <w:rPr>
          <w:rFonts w:ascii="Segoe UI" w:eastAsia="Arial" w:hAnsi="Segoe UI" w:cs="Segoe UI"/>
          <w:spacing w:val="-8"/>
        </w:rPr>
        <w:t xml:space="preserve"> </w:t>
      </w:r>
      <w:r w:rsidRPr="00B47DA0">
        <w:rPr>
          <w:rFonts w:ascii="Segoe UI" w:eastAsia="Arial" w:hAnsi="Segoe UI" w:cs="Segoe UI"/>
        </w:rPr>
        <w:t>inspector’s</w:t>
      </w:r>
      <w:r w:rsidRPr="00B47DA0">
        <w:rPr>
          <w:rFonts w:ascii="Segoe UI" w:eastAsia="Arial" w:hAnsi="Segoe UI" w:cs="Segoe UI"/>
          <w:spacing w:val="-8"/>
        </w:rPr>
        <w:t xml:space="preserve"> </w:t>
      </w:r>
      <w:r w:rsidRPr="00B47DA0">
        <w:rPr>
          <w:rFonts w:ascii="Segoe UI" w:eastAsia="Arial" w:hAnsi="Segoe UI" w:cs="Segoe UI"/>
        </w:rPr>
        <w:t>report</w:t>
      </w:r>
      <w:r w:rsidRPr="00B47DA0">
        <w:rPr>
          <w:rFonts w:ascii="Segoe UI" w:eastAsia="Arial" w:hAnsi="Segoe UI" w:cs="Segoe UI"/>
          <w:spacing w:val="-10"/>
        </w:rPr>
        <w:t xml:space="preserve"> </w:t>
      </w:r>
      <w:r w:rsidRPr="00B47DA0">
        <w:rPr>
          <w:rFonts w:ascii="Segoe UI" w:eastAsia="Arial" w:hAnsi="Segoe UI" w:cs="Segoe UI"/>
        </w:rPr>
        <w:t>(if applicable). Provide summary of quality assurance and control processes and if they comply with the appropriate FTA elements.</w:t>
      </w:r>
    </w:p>
    <w:p w14:paraId="235A9176" w14:textId="571CC3A3" w:rsidR="00494907" w:rsidRDefault="0007130C" w:rsidP="00494907">
      <w:pPr>
        <w:pStyle w:val="BodyText"/>
        <w:ind w:left="180"/>
        <w:rPr>
          <w:b/>
          <w:bCs/>
        </w:rPr>
      </w:pPr>
      <w:r w:rsidRPr="00B47DA0">
        <w:rPr>
          <w:noProof/>
        </w:rPr>
        <mc:AlternateContent>
          <mc:Choice Requires="wps">
            <w:drawing>
              <wp:anchor distT="45720" distB="45720" distL="114300" distR="114300" simplePos="0" relativeHeight="251693568" behindDoc="0" locked="0" layoutInCell="1" allowOverlap="1" wp14:anchorId="76587594" wp14:editId="092CF453">
                <wp:simplePos x="0" y="0"/>
                <wp:positionH relativeFrom="column">
                  <wp:posOffset>27940</wp:posOffset>
                </wp:positionH>
                <wp:positionV relativeFrom="page">
                  <wp:posOffset>6013450</wp:posOffset>
                </wp:positionV>
                <wp:extent cx="6696075" cy="2545715"/>
                <wp:effectExtent l="38100" t="38100" r="47625" b="45085"/>
                <wp:wrapSquare wrapText="bothSides"/>
                <wp:docPr id="103"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545715"/>
                        </a:xfrm>
                        <a:prstGeom prst="rect">
                          <a:avLst/>
                        </a:prstGeom>
                        <a:solidFill>
                          <a:srgbClr val="FFFFFF"/>
                        </a:solidFill>
                        <a:ln w="76200">
                          <a:solidFill>
                            <a:srgbClr val="FF0000"/>
                          </a:solidFill>
                          <a:miter lim="800000"/>
                          <a:headEnd/>
                          <a:tailEnd/>
                        </a:ln>
                      </wps:spPr>
                      <wps:txbx>
                        <w:txbxContent>
                          <w:p w14:paraId="07EF5F3A" w14:textId="5E03C576" w:rsidR="007C2313" w:rsidRDefault="007C2313" w:rsidP="00370BA5">
                            <w:r>
                              <w:t xml:space="preserve">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p w14:paraId="0524F111" w14:textId="77777777" w:rsidR="007C2313" w:rsidRDefault="007C2313" w:rsidP="00370BA5"/>
                          <w:p w14:paraId="45535F39" w14:textId="77777777" w:rsidR="007C2313" w:rsidRDefault="007C2313" w:rsidP="00370BA5">
                            <w:r>
                              <w:t xml:space="preserve">Resident inspector to final assembly location report </w:t>
                            </w:r>
                            <w:r w:rsidRPr="00D87024">
                              <w:rPr>
                                <w:highlight w:val="yellow"/>
                              </w:rPr>
                              <w:t>is/ is not</w:t>
                            </w:r>
                            <w:r>
                              <w:t xml:space="preserve"> applicable. </w:t>
                            </w:r>
                          </w:p>
                          <w:p w14:paraId="7540C71B" w14:textId="2A78EE37" w:rsidR="007C2313" w:rsidRPr="00687C39" w:rsidRDefault="007C2313" w:rsidP="00C70A35">
                            <w:pPr>
                              <w:pStyle w:val="ListParagraph"/>
                              <w:numPr>
                                <w:ilvl w:val="0"/>
                                <w:numId w:val="34"/>
                              </w:numPr>
                            </w:pPr>
                            <w:r>
                              <w:t>Attach Resident Inspector Report, if applicable.</w:t>
                            </w:r>
                          </w:p>
                          <w:p w14:paraId="51233DE9" w14:textId="77777777" w:rsidR="007C2313" w:rsidRDefault="007C2313" w:rsidP="0037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87594" id="Text Box 1049" o:spid="_x0000_s1030" type="#_x0000_t202" style="position:absolute;left:0;text-align:left;margin-left:2.2pt;margin-top:473.5pt;width:527.25pt;height:200.4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lsMgIAAF4EAAAOAAAAZHJzL2Uyb0RvYy54bWysVNtu2zAMfR+wfxD0vtjOkrQx4hRdugwD&#10;ugvQ7gNkWbaFyaImKbGzrx8lu2l2wR6G+UEgReqQPCS9uRk6RY7COgm6oNkspURoDpXUTUG/PO5f&#10;XVPiPNMVU6BFQU/C0Zvtyxeb3uRiDi2oSliCINrlvSlo673Jk8TxVnTMzcAIjcYabMc8qrZJKst6&#10;RO9UMk/TVdKDrYwFLpzD27vRSLcRv64F95/q2glPVEExNx9PG88ynMl2w/LGMtNKPqXB/iGLjkmN&#10;Qc9Qd8wzcrDyN6hOcgsOaj/j0CVQ15KLWANWk6W/VPPQMiNiLUiOM2ea3P+D5R+Pny2RFfYufU2J&#10;Zh026VEMnryBgWTpYh0o6o3L0fPBoK8f0ILusVxn7oF/dUTDrmW6EbfWQt8KVmGKWXiZXDwdcVwA&#10;KfsPUGEkdvAQgYbadoE/ZIQgOrbqdG5PyIbj5Wq1XqVXS0o42ubLxfIqW8YYLH96bqzz7wR0JAgF&#10;tdj/CM+O986HdFj+5BKiOVCy2kulomKbcqcsOTKclX38JvSf3JQmfUGvVjh9IwV/wUjx+xNGJz1O&#10;vZJdQa+DzzSHgbi3uooz6ZlUo4w5Kz0xGcgbafRDOcS+LUKAwHIJ1QmptTAOOS4lCi3Y75T0OOAF&#10;dd8OzApK1HuN7Vlni0XYiKggl3NU7KWlvLQwzRGqoJ6SUdz5cYsOxsqmxUjjQGi4xZbWMpL9nNWU&#10;Pg5x7MG0cGFLLvXo9fxb2P4AAAD//wMAUEsDBBQABgAIAAAAIQCzNgkj4QAAAAsBAAAPAAAAZHJz&#10;L2Rvd25yZXYueG1sTI/BTsMwEETvSPyDtUjcqAOkpAlxqoJUBOICbcXZjZckarwOsdMEvp7tCW47&#10;mtHsm3w52VYcsfeNIwXXswgEUulMQ5WC3XZ9tQDhgyajW0eo4Bs9LIvzs1xnxo30jsdNqASXkM+0&#10;gjqELpPSlzVa7WeuQ2Lv0/VWB5Z9JU2vRy63rbyJojtpdUP8odYdPtZYHjaDVTD8rEc5/9APz1+v&#10;6UtiD9XTsHpT6vJiWt2DCDiFvzCc8BkdCmbau4GMF62COOaggjROeNLJj+aLFMSer9s4SUEWufy/&#10;ofgFAAD//wMAUEsBAi0AFAAGAAgAAAAhALaDOJL+AAAA4QEAABMAAAAAAAAAAAAAAAAAAAAAAFtD&#10;b250ZW50X1R5cGVzXS54bWxQSwECLQAUAAYACAAAACEAOP0h/9YAAACUAQAACwAAAAAAAAAAAAAA&#10;AAAvAQAAX3JlbHMvLnJlbHNQSwECLQAUAAYACAAAACEAHnwJbDICAABeBAAADgAAAAAAAAAAAAAA&#10;AAAuAgAAZHJzL2Uyb0RvYy54bWxQSwECLQAUAAYACAAAACEAszYJI+EAAAALAQAADwAAAAAAAAAA&#10;AAAAAACMBAAAZHJzL2Rvd25yZXYueG1sUEsFBgAAAAAEAAQA8wAAAJoFAAAAAA==&#10;" strokecolor="red" strokeweight="6pt">
                <v:textbox>
                  <w:txbxContent>
                    <w:p w14:paraId="07EF5F3A" w14:textId="5E03C576" w:rsidR="007C2313" w:rsidRDefault="007C2313" w:rsidP="00370BA5">
                      <w:r>
                        <w:t xml:space="preserve">  </w:t>
                      </w:r>
                      <w:r w:rsidRPr="00EB20FF">
                        <w:rPr>
                          <w:highlight w:val="yellow"/>
                          <w:u w:val="single"/>
                        </w:rPr>
                        <w:t>___[</w:t>
                      </w:r>
                      <w:r>
                        <w:rPr>
                          <w:highlight w:val="yellow"/>
                          <w:u w:val="single"/>
                        </w:rPr>
                        <w:t>Grantee</w:t>
                      </w:r>
                      <w:r w:rsidRPr="00EB20FF">
                        <w:rPr>
                          <w:highlight w:val="yellow"/>
                          <w:u w:val="single"/>
                        </w:rPr>
                        <w:t xml:space="preserve"> or staff</w:t>
                      </w:r>
                      <w:r>
                        <w:rPr>
                          <w:highlight w:val="yellow"/>
                          <w:u w:val="single"/>
                        </w:rPr>
                        <w:t>]</w:t>
                      </w:r>
                      <w:r w:rsidRPr="00EB20FF">
                        <w:rPr>
                          <w:highlight w:val="yellow"/>
                          <w:u w:val="single"/>
                        </w:rPr>
                        <w:t>______________</w:t>
                      </w:r>
                      <w:r>
                        <w:t xml:space="preserve"> inspected and road tested delivered vehicle(s) to assure vehicle complies with bid specifications.  </w:t>
                      </w:r>
                    </w:p>
                    <w:p w14:paraId="0524F111" w14:textId="77777777" w:rsidR="007C2313" w:rsidRDefault="007C2313" w:rsidP="00370BA5"/>
                    <w:p w14:paraId="45535F39" w14:textId="77777777" w:rsidR="007C2313" w:rsidRDefault="007C2313" w:rsidP="00370BA5">
                      <w:r>
                        <w:t xml:space="preserve">Resident inspector to final assembly location report </w:t>
                      </w:r>
                      <w:r w:rsidRPr="00D87024">
                        <w:rPr>
                          <w:highlight w:val="yellow"/>
                        </w:rPr>
                        <w:t>is/ is not</w:t>
                      </w:r>
                      <w:r>
                        <w:t xml:space="preserve"> applicable. </w:t>
                      </w:r>
                    </w:p>
                    <w:p w14:paraId="7540C71B" w14:textId="2A78EE37" w:rsidR="007C2313" w:rsidRPr="00687C39" w:rsidRDefault="007C2313" w:rsidP="00C70A35">
                      <w:pPr>
                        <w:pStyle w:val="ListParagraph"/>
                        <w:numPr>
                          <w:ilvl w:val="0"/>
                          <w:numId w:val="34"/>
                        </w:numPr>
                      </w:pPr>
                      <w:r>
                        <w:t>Attach Resident Inspector Report, if applicable.</w:t>
                      </w:r>
                    </w:p>
                    <w:p w14:paraId="51233DE9" w14:textId="77777777" w:rsidR="007C2313" w:rsidRDefault="007C2313" w:rsidP="00370BA5"/>
                  </w:txbxContent>
                </v:textbox>
                <w10:wrap type="square" anchory="page"/>
              </v:shape>
            </w:pict>
          </mc:Fallback>
        </mc:AlternateContent>
      </w:r>
      <w:r w:rsidR="00494907">
        <w:rPr>
          <w:b/>
          <w:bCs/>
        </w:rPr>
        <w:t xml:space="preserve">4.2 </w:t>
      </w:r>
      <w:r w:rsidR="00370BA5" w:rsidRPr="0007130C">
        <w:rPr>
          <w:b/>
          <w:bCs/>
        </w:rPr>
        <w:t>Inspection Testing and Commissioning to Show Vehicles Fulfill Contract Specifications</w:t>
      </w:r>
    </w:p>
    <w:p w14:paraId="5F282863" w14:textId="77777777" w:rsidR="00D87024" w:rsidRDefault="00D87024" w:rsidP="00494907">
      <w:pPr>
        <w:pStyle w:val="BodyText"/>
        <w:ind w:left="180"/>
        <w:rPr>
          <w:b/>
          <w:bCs/>
        </w:rPr>
      </w:pPr>
    </w:p>
    <w:p w14:paraId="15FBBA59" w14:textId="70E346AE" w:rsidR="0007130C" w:rsidRPr="00D87024" w:rsidRDefault="00370BA5" w:rsidP="00D87024">
      <w:pPr>
        <w:pStyle w:val="BodyText"/>
        <w:spacing w:line="276" w:lineRule="auto"/>
        <w:ind w:left="990"/>
        <w:rPr>
          <w:rFonts w:ascii="Segoe UI" w:hAnsi="Segoe UI" w:cs="Segoe UI"/>
        </w:rPr>
      </w:pPr>
      <w:r w:rsidRPr="00D87024">
        <w:rPr>
          <w:rFonts w:ascii="Segoe UI" w:hAnsi="Segoe UI" w:cs="Segoe UI"/>
        </w:rPr>
        <w:t>Provide</w:t>
      </w:r>
      <w:r w:rsidRPr="00D87024">
        <w:rPr>
          <w:rFonts w:ascii="Segoe UI" w:hAnsi="Segoe UI" w:cs="Segoe UI"/>
          <w:spacing w:val="-5"/>
        </w:rPr>
        <w:t xml:space="preserve"> </w:t>
      </w:r>
      <w:r w:rsidRPr="00D87024">
        <w:rPr>
          <w:rFonts w:ascii="Segoe UI" w:hAnsi="Segoe UI" w:cs="Segoe UI"/>
        </w:rPr>
        <w:t>brief</w:t>
      </w:r>
      <w:r w:rsidRPr="00D87024">
        <w:rPr>
          <w:rFonts w:ascii="Segoe UI" w:hAnsi="Segoe UI" w:cs="Segoe UI"/>
          <w:spacing w:val="-1"/>
        </w:rPr>
        <w:t xml:space="preserve"> </w:t>
      </w:r>
      <w:r w:rsidRPr="00D87024">
        <w:rPr>
          <w:rFonts w:ascii="Segoe UI" w:hAnsi="Segoe UI" w:cs="Segoe UI"/>
        </w:rPr>
        <w:t>summary</w:t>
      </w:r>
      <w:r w:rsidRPr="00D87024">
        <w:rPr>
          <w:rFonts w:ascii="Segoe UI" w:hAnsi="Segoe UI" w:cs="Segoe UI"/>
          <w:spacing w:val="-7"/>
        </w:rPr>
        <w:t xml:space="preserve"> </w:t>
      </w:r>
      <w:r w:rsidRPr="00D87024">
        <w:rPr>
          <w:rFonts w:ascii="Segoe UI" w:hAnsi="Segoe UI" w:cs="Segoe UI"/>
        </w:rPr>
        <w:t>of</w:t>
      </w:r>
      <w:r w:rsidRPr="00D87024">
        <w:rPr>
          <w:rFonts w:ascii="Segoe UI" w:hAnsi="Segoe UI" w:cs="Segoe UI"/>
          <w:spacing w:val="-4"/>
        </w:rPr>
        <w:t xml:space="preserve"> </w:t>
      </w:r>
      <w:r w:rsidRPr="00D87024">
        <w:rPr>
          <w:rFonts w:ascii="Segoe UI" w:hAnsi="Segoe UI" w:cs="Segoe UI"/>
        </w:rPr>
        <w:t>key</w:t>
      </w:r>
      <w:r w:rsidRPr="00D87024">
        <w:rPr>
          <w:rFonts w:ascii="Segoe UI" w:hAnsi="Segoe UI" w:cs="Segoe UI"/>
          <w:spacing w:val="-7"/>
        </w:rPr>
        <w:t xml:space="preserve"> </w:t>
      </w:r>
      <w:r w:rsidRPr="00D87024">
        <w:rPr>
          <w:rFonts w:ascii="Segoe UI" w:hAnsi="Segoe UI" w:cs="Segoe UI"/>
        </w:rPr>
        <w:t>inspection,</w:t>
      </w:r>
      <w:r w:rsidRPr="00D87024">
        <w:rPr>
          <w:rFonts w:ascii="Segoe UI" w:hAnsi="Segoe UI" w:cs="Segoe UI"/>
          <w:spacing w:val="-6"/>
        </w:rPr>
        <w:t xml:space="preserve"> </w:t>
      </w:r>
      <w:r w:rsidRPr="00D87024">
        <w:rPr>
          <w:rFonts w:ascii="Segoe UI" w:hAnsi="Segoe UI" w:cs="Segoe UI"/>
        </w:rPr>
        <w:t>testing,</w:t>
      </w:r>
      <w:r w:rsidRPr="00D87024">
        <w:rPr>
          <w:rFonts w:ascii="Segoe UI" w:hAnsi="Segoe UI" w:cs="Segoe UI"/>
          <w:spacing w:val="-6"/>
        </w:rPr>
        <w:t xml:space="preserve"> </w:t>
      </w:r>
      <w:r w:rsidRPr="00D87024">
        <w:rPr>
          <w:rFonts w:ascii="Segoe UI" w:hAnsi="Segoe UI" w:cs="Segoe UI"/>
        </w:rPr>
        <w:t>test</w:t>
      </w:r>
      <w:r w:rsidRPr="00D87024">
        <w:rPr>
          <w:rFonts w:ascii="Segoe UI" w:hAnsi="Segoe UI" w:cs="Segoe UI"/>
          <w:spacing w:val="-4"/>
        </w:rPr>
        <w:t xml:space="preserve"> </w:t>
      </w:r>
      <w:r w:rsidRPr="00D87024">
        <w:rPr>
          <w:rFonts w:ascii="Segoe UI" w:hAnsi="Segoe UI" w:cs="Segoe UI"/>
        </w:rPr>
        <w:t>witnessing</w:t>
      </w:r>
      <w:r w:rsidRPr="00D87024">
        <w:rPr>
          <w:rFonts w:ascii="Segoe UI" w:hAnsi="Segoe UI" w:cs="Segoe UI"/>
          <w:spacing w:val="-3"/>
        </w:rPr>
        <w:t xml:space="preserve"> </w:t>
      </w:r>
      <w:r w:rsidRPr="00D87024">
        <w:rPr>
          <w:rFonts w:ascii="Segoe UI" w:hAnsi="Segoe UI" w:cs="Segoe UI"/>
        </w:rPr>
        <w:t>and</w:t>
      </w:r>
      <w:r w:rsidRPr="00D87024">
        <w:rPr>
          <w:rFonts w:ascii="Segoe UI" w:hAnsi="Segoe UI" w:cs="Segoe UI"/>
          <w:spacing w:val="-5"/>
        </w:rPr>
        <w:t xml:space="preserve"> </w:t>
      </w:r>
      <w:r w:rsidRPr="00D87024">
        <w:rPr>
          <w:rFonts w:ascii="Segoe UI" w:hAnsi="Segoe UI" w:cs="Segoe UI"/>
        </w:rPr>
        <w:t>commissioning</w:t>
      </w:r>
      <w:r w:rsidRPr="00D87024">
        <w:rPr>
          <w:rFonts w:ascii="Segoe UI" w:hAnsi="Segoe UI" w:cs="Segoe UI"/>
          <w:spacing w:val="-3"/>
        </w:rPr>
        <w:t xml:space="preserve"> </w:t>
      </w:r>
      <w:r w:rsidRPr="00D87024">
        <w:rPr>
          <w:rFonts w:ascii="Segoe UI" w:hAnsi="Segoe UI" w:cs="Segoe UI"/>
        </w:rPr>
        <w:t>activities</w:t>
      </w:r>
      <w:r w:rsidRPr="00D87024">
        <w:rPr>
          <w:rFonts w:ascii="Segoe UI" w:hAnsi="Segoe UI" w:cs="Segoe UI"/>
          <w:spacing w:val="-5"/>
        </w:rPr>
        <w:t xml:space="preserve"> </w:t>
      </w:r>
      <w:r w:rsidRPr="00D87024">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r w:rsidR="00D87024">
        <w:rPr>
          <w:rFonts w:ascii="Segoe UI" w:hAnsi="Segoe UI" w:cs="Segoe UI"/>
        </w:rPr>
        <w:t>.</w:t>
      </w:r>
    </w:p>
    <w:p w14:paraId="30B4EAF9" w14:textId="77777777" w:rsidR="0007130C" w:rsidRDefault="0007130C">
      <w:pPr>
        <w:rPr>
          <w:rFonts w:ascii="Segoe UI" w:eastAsia="Arial" w:hAnsi="Segoe UI" w:cs="Segoe UI"/>
        </w:rPr>
      </w:pPr>
      <w:r>
        <w:rPr>
          <w:rFonts w:ascii="Segoe UI" w:eastAsia="Arial" w:hAnsi="Segoe UI" w:cs="Segoe UI"/>
        </w:rPr>
        <w:br w:type="page"/>
      </w:r>
    </w:p>
    <w:p w14:paraId="645465DB" w14:textId="752893A4" w:rsidR="00370BA5" w:rsidRPr="00494907" w:rsidRDefault="0007130C" w:rsidP="00494907">
      <w:pPr>
        <w:pStyle w:val="BodyText"/>
        <w:shd w:val="clear" w:color="auto" w:fill="000000" w:themeFill="text1"/>
        <w:rPr>
          <w:b/>
          <w:color w:val="FFFFFF" w:themeColor="background1"/>
          <w:sz w:val="24"/>
        </w:rPr>
      </w:pPr>
      <w:r w:rsidRPr="00494907">
        <w:rPr>
          <w:b/>
          <w:color w:val="FFFFFF" w:themeColor="background1"/>
          <w:sz w:val="24"/>
          <w:shd w:val="clear" w:color="auto" w:fill="000000" w:themeFill="text1"/>
        </w:rPr>
        <w:lastRenderedPageBreak/>
        <w:t xml:space="preserve">5.0  </w:t>
      </w:r>
      <w:r w:rsidR="00370BA5" w:rsidRPr="00494907">
        <w:rPr>
          <w:b/>
          <w:color w:val="FFFFFF" w:themeColor="background1"/>
          <w:sz w:val="24"/>
          <w:shd w:val="clear" w:color="auto" w:fill="000000" w:themeFill="text1"/>
        </w:rPr>
        <w:t xml:space="preserve">FEDERAL  MOTOR VEHICLE  SAFETY STANDARDS (FMVSS </w:t>
      </w:r>
      <w:r w:rsidR="00370BA5" w:rsidRPr="00494907">
        <w:rPr>
          <w:b/>
          <w:color w:val="FFFFFF" w:themeColor="background1"/>
          <w:spacing w:val="37"/>
          <w:sz w:val="24"/>
          <w:shd w:val="clear" w:color="auto" w:fill="000000" w:themeFill="text1"/>
        </w:rPr>
        <w:t xml:space="preserve"> </w:t>
      </w:r>
      <w:r w:rsidR="00370BA5" w:rsidRPr="00494907">
        <w:rPr>
          <w:b/>
          <w:color w:val="FFFFFF" w:themeColor="background1"/>
          <w:sz w:val="24"/>
          <w:shd w:val="clear" w:color="auto" w:fill="000000" w:themeFill="text1"/>
        </w:rPr>
        <w:t>CERTIFICATION)</w:t>
      </w:r>
      <w:r w:rsidR="00370BA5" w:rsidRPr="00494907">
        <w:rPr>
          <w:b/>
          <w:color w:val="FFFFFF" w:themeColor="background1"/>
          <w:spacing w:val="38"/>
          <w:sz w:val="24"/>
          <w:shd w:val="clear" w:color="auto" w:fill="000000" w:themeFill="text1"/>
        </w:rPr>
        <w:t xml:space="preserve"> </w:t>
      </w:r>
      <w:r w:rsidR="00370BA5" w:rsidRPr="00494907">
        <w:rPr>
          <w:b/>
          <w:color w:val="FFFFFF" w:themeColor="background1"/>
          <w:sz w:val="24"/>
          <w:shd w:val="clear" w:color="auto" w:fill="000000" w:themeFill="text1"/>
        </w:rPr>
        <w:t>(IF APPLICABLE)</w:t>
      </w:r>
    </w:p>
    <w:p w14:paraId="56913978" w14:textId="4A5F8A4D" w:rsidR="00370BA5" w:rsidRDefault="00370BA5" w:rsidP="00370BA5">
      <w:pPr>
        <w:spacing w:before="240" w:after="240" w:line="276" w:lineRule="auto"/>
        <w:ind w:right="172"/>
        <w:jc w:val="both"/>
        <w:rPr>
          <w:rFonts w:ascii="Segoe UI" w:eastAsia="Arial" w:hAnsi="Segoe UI" w:cs="Segoe UI"/>
        </w:rPr>
      </w:pPr>
      <w:r w:rsidRPr="00B47DA0">
        <w:rPr>
          <w:rFonts w:ascii="Segoe UI" w:eastAsia="Arial" w:hAnsi="Segoe UI" w:cs="Segoe UI"/>
          <w:noProof/>
        </w:rPr>
        <mc:AlternateContent>
          <mc:Choice Requires="wps">
            <w:drawing>
              <wp:anchor distT="45720" distB="45720" distL="114300" distR="114300" simplePos="0" relativeHeight="251694592" behindDoc="0" locked="0" layoutInCell="1" allowOverlap="1" wp14:anchorId="314616D4" wp14:editId="53A70B0B">
                <wp:simplePos x="0" y="0"/>
                <wp:positionH relativeFrom="column">
                  <wp:posOffset>-3810</wp:posOffset>
                </wp:positionH>
                <wp:positionV relativeFrom="page">
                  <wp:posOffset>2256986</wp:posOffset>
                </wp:positionV>
                <wp:extent cx="6684010" cy="6591300"/>
                <wp:effectExtent l="38100" t="38100" r="40640" b="38100"/>
                <wp:wrapSquare wrapText="bothSides"/>
                <wp:docPr id="6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6591300"/>
                        </a:xfrm>
                        <a:prstGeom prst="rect">
                          <a:avLst/>
                        </a:prstGeom>
                        <a:solidFill>
                          <a:srgbClr val="FFFFFF"/>
                        </a:solidFill>
                        <a:ln w="76200">
                          <a:solidFill>
                            <a:srgbClr val="FF0000"/>
                          </a:solidFill>
                          <a:miter lim="800000"/>
                          <a:headEnd/>
                          <a:tailEnd/>
                        </a:ln>
                      </wps:spPr>
                      <wps:txbx>
                        <w:txbxContent>
                          <w:p w14:paraId="500AEB16" w14:textId="27802F5B" w:rsidR="007C2313" w:rsidRDefault="007C2313" w:rsidP="00370BA5">
                            <w:pPr>
                              <w:spacing w:before="71"/>
                              <w:rPr>
                                <w:rFonts w:ascii="Arial"/>
                                <w:sz w:val="24"/>
                              </w:rPr>
                            </w:pPr>
                            <w:r w:rsidRPr="00502203">
                              <w:rPr>
                                <w:rFonts w:ascii="Arial"/>
                                <w:i/>
                                <w:sz w:val="24"/>
                              </w:rPr>
                              <w:t>Post-Delivery FMVSS Compliance</w:t>
                            </w:r>
                            <w:r w:rsidRPr="00502203">
                              <w:rPr>
                                <w:rFonts w:ascii="Arial"/>
                                <w:i/>
                                <w:spacing w:val="-9"/>
                                <w:sz w:val="24"/>
                              </w:rPr>
                              <w:t xml:space="preserve"> </w:t>
                            </w:r>
                            <w:r w:rsidRPr="00502203">
                              <w:rPr>
                                <w:rFonts w:ascii="Arial"/>
                                <w:i/>
                                <w:sz w:val="24"/>
                              </w:rPr>
                              <w:t>Certification</w:t>
                            </w:r>
                            <w:r>
                              <w:rPr>
                                <w:rFonts w:ascii="Arial"/>
                                <w:sz w:val="24"/>
                              </w:rPr>
                              <w:t xml:space="preserve"> is signed by vendor/manufacturer, </w:t>
                            </w:r>
                            <w:r>
                              <w:rPr>
                                <w:rFonts w:ascii="Arial"/>
                                <w:sz w:val="24"/>
                                <w:highlight w:val="yellow"/>
                              </w:rPr>
                              <w:t>___</w:t>
                            </w:r>
                            <w:r w:rsidRPr="00502203">
                              <w:rPr>
                                <w:rFonts w:ascii="Arial"/>
                                <w:sz w:val="24"/>
                                <w:highlight w:val="yellow"/>
                              </w:rPr>
                              <w:t>____________________,</w:t>
                            </w:r>
                            <w:r>
                              <w:rPr>
                                <w:rFonts w:ascii="Arial"/>
                                <w:sz w:val="24"/>
                              </w:rPr>
                              <w:t xml:space="preserve">  and attached. </w:t>
                            </w:r>
                          </w:p>
                          <w:p w14:paraId="4DE983DB" w14:textId="77777777" w:rsidR="007C2313" w:rsidRDefault="007C2313" w:rsidP="00370BA5">
                            <w:pPr>
                              <w:spacing w:before="71"/>
                              <w:rPr>
                                <w:rFonts w:ascii="Arial"/>
                                <w:sz w:val="24"/>
                              </w:rPr>
                            </w:pPr>
                          </w:p>
                          <w:p w14:paraId="127452BC" w14:textId="77777777" w:rsidR="007C2313" w:rsidRPr="00502203" w:rsidRDefault="007C2313" w:rsidP="00370BA5">
                            <w:pPr>
                              <w:spacing w:before="71"/>
                              <w:rPr>
                                <w:rFonts w:ascii="Arial" w:eastAsia="Arial" w:hAnsi="Arial" w:cs="Arial"/>
                                <w:sz w:val="24"/>
                                <w:szCs w:val="24"/>
                              </w:rPr>
                            </w:pPr>
                            <w:r>
                              <w:rPr>
                                <w:rFonts w:ascii="Arial"/>
                                <w:sz w:val="24"/>
                              </w:rPr>
                              <w:t xml:space="preserve">Attached is </w:t>
                            </w:r>
                            <w:r w:rsidRPr="00255968">
                              <w:rPr>
                                <w:rFonts w:ascii="Arial"/>
                                <w:sz w:val="24"/>
                                <w:highlight w:val="yellow"/>
                              </w:rPr>
                              <w:t>copy or photo</w:t>
                            </w:r>
                            <w:r>
                              <w:rPr>
                                <w:rFonts w:ascii="Arial"/>
                                <w:sz w:val="24"/>
                              </w:rPr>
                              <w:t xml:space="preserve"> of the FMVSS sticker in the vehicle.</w:t>
                            </w:r>
                          </w:p>
                          <w:p w14:paraId="1396B889" w14:textId="77777777" w:rsidR="007C2313" w:rsidRDefault="007C2313" w:rsidP="0037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616D4" id="Text Box 1050" o:spid="_x0000_s1031" type="#_x0000_t202" style="position:absolute;left:0;text-align:left;margin-left:-.3pt;margin-top:177.7pt;width:526.3pt;height:519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cMwIAAF0EAAAOAAAAZHJzL2Uyb0RvYy54bWysVNtu2zAMfR+wfxD0vtjOEjc14hRdugwD&#10;ugvQ7gNkWbaFyaImKbGzrx8lp2nQDXsY5gdBNOlD8hzS65uxV+QgrJOgS5rNUkqE5lBL3Zb02+Pu&#10;zYoS55mumQItSnoUjt5sXr9aD6YQc+hA1cISBNGuGExJO+9NkSSOd6JnbgZGaHQ2YHvm0bRtUls2&#10;IHqvknma5skAtjYWuHAO395NTrqJ+E0juP/SNE54okqKtfl42nhW4Uw2a1a0lplO8lMZ7B+q6JnU&#10;mPQMdcc8I3srf4PqJbfgoPEzDn0CTSO5iD1gN1n6opuHjhkRe0FynDnT5P4fLP98+GqJrEua55Ro&#10;1qNGj2L05B2MJEuXkaHBuAIDHwyG+hE9qHTs1pl74N8d0bDtmG7FrbUwdILVWGEWuE0uPg2auMIF&#10;kGr4BDVmYnsPEWhsbB/oQ0IIoqNSx7M6oRqOL/N8tUCOKOHoy5fX2ds0Vpew4ulzY53/IKAn4VJS&#10;i/JHeHa4dz6Uw4qnkJDNgZL1TioVDdtWW2XJgeGo7OITO3gRpjQZSnqV4/BNFPwFI8XnTxi99Dj0&#10;SvYlXYWY0xgG4t7rOo6kZ1JNd6xZ6ROTgbyJRj9WY5RtGRIEYiuoj0ithWnGcSfx0oH9ScmA811S&#10;92PPrKBEfdQoz3W2WISFiMZieTVHw156qksP0xyhSuopma5bPy3R3ljZdphpGggNtyhpIyPZz1Wd&#10;yscZjhqc9i0syaUdo57/CptfAAAA//8DAFBLAwQUAAYACAAAACEAeOEyruIAAAALAQAADwAAAGRy&#10;cy9kb3ducmV2LnhtbEyPwU7DMBBE70j8g7VI3FqHpmlpiFMVpCIQF2gRZzdekqjxOsROE/h6tie4&#10;7WhGs2+y9WgbccLO144U3EwjEEiFMzWVCt7328ktCB80Gd04QgXf6GGdX15kOjVuoDc87UIpuIR8&#10;qhVUIbSplL6o0Go/dS0Se5+uszqw7EppOj1wuW3kLIoW0uqa+EOlW3yosDjuequg/9kOMvnQ909f&#10;L6vnpT2Wj/3mVanrq3FzByLgGP7CcMZndMiZ6eB6Ml40CiYLDiqIk2QO4uxHyYzHHfiKV/EcZJ7J&#10;/xvyXwAAAP//AwBQSwECLQAUAAYACAAAACEAtoM4kv4AAADhAQAAEwAAAAAAAAAAAAAAAAAAAAAA&#10;W0NvbnRlbnRfVHlwZXNdLnhtbFBLAQItABQABgAIAAAAIQA4/SH/1gAAAJQBAAALAAAAAAAAAAAA&#10;AAAAAC8BAABfcmVscy8ucmVsc1BLAQItABQABgAIAAAAIQB+84qcMwIAAF0EAAAOAAAAAAAAAAAA&#10;AAAAAC4CAABkcnMvZTJvRG9jLnhtbFBLAQItABQABgAIAAAAIQB44TKu4gAAAAsBAAAPAAAAAAAA&#10;AAAAAAAAAI0EAABkcnMvZG93bnJldi54bWxQSwUGAAAAAAQABADzAAAAnAUAAAAA&#10;" strokecolor="red" strokeweight="6pt">
                <v:textbox>
                  <w:txbxContent>
                    <w:p w14:paraId="500AEB16" w14:textId="27802F5B" w:rsidR="007C2313" w:rsidRDefault="007C2313" w:rsidP="00370BA5">
                      <w:pPr>
                        <w:spacing w:before="71"/>
                        <w:rPr>
                          <w:rFonts w:ascii="Arial"/>
                          <w:sz w:val="24"/>
                        </w:rPr>
                      </w:pPr>
                      <w:r w:rsidRPr="00502203">
                        <w:rPr>
                          <w:rFonts w:ascii="Arial"/>
                          <w:i/>
                          <w:sz w:val="24"/>
                        </w:rPr>
                        <w:t>Post-Delivery FMVSS Compliance</w:t>
                      </w:r>
                      <w:r w:rsidRPr="00502203">
                        <w:rPr>
                          <w:rFonts w:ascii="Arial"/>
                          <w:i/>
                          <w:spacing w:val="-9"/>
                          <w:sz w:val="24"/>
                        </w:rPr>
                        <w:t xml:space="preserve"> </w:t>
                      </w:r>
                      <w:r w:rsidRPr="00502203">
                        <w:rPr>
                          <w:rFonts w:ascii="Arial"/>
                          <w:i/>
                          <w:sz w:val="24"/>
                        </w:rPr>
                        <w:t>Certification</w:t>
                      </w:r>
                      <w:r>
                        <w:rPr>
                          <w:rFonts w:ascii="Arial"/>
                          <w:sz w:val="24"/>
                        </w:rPr>
                        <w:t xml:space="preserve"> is signed by vendor/manufacturer, </w:t>
                      </w:r>
                      <w:r>
                        <w:rPr>
                          <w:rFonts w:ascii="Arial"/>
                          <w:sz w:val="24"/>
                          <w:highlight w:val="yellow"/>
                        </w:rPr>
                        <w:t>___</w:t>
                      </w:r>
                      <w:r w:rsidRPr="00502203">
                        <w:rPr>
                          <w:rFonts w:ascii="Arial"/>
                          <w:sz w:val="24"/>
                          <w:highlight w:val="yellow"/>
                        </w:rPr>
                        <w:t>____________________,</w:t>
                      </w:r>
                      <w:r>
                        <w:rPr>
                          <w:rFonts w:ascii="Arial"/>
                          <w:sz w:val="24"/>
                        </w:rPr>
                        <w:t xml:space="preserve">  and attached. </w:t>
                      </w:r>
                    </w:p>
                    <w:p w14:paraId="4DE983DB" w14:textId="77777777" w:rsidR="007C2313" w:rsidRDefault="007C2313" w:rsidP="00370BA5">
                      <w:pPr>
                        <w:spacing w:before="71"/>
                        <w:rPr>
                          <w:rFonts w:ascii="Arial"/>
                          <w:sz w:val="24"/>
                        </w:rPr>
                      </w:pPr>
                    </w:p>
                    <w:p w14:paraId="127452BC" w14:textId="77777777" w:rsidR="007C2313" w:rsidRPr="00502203" w:rsidRDefault="007C2313" w:rsidP="00370BA5">
                      <w:pPr>
                        <w:spacing w:before="71"/>
                        <w:rPr>
                          <w:rFonts w:ascii="Arial" w:eastAsia="Arial" w:hAnsi="Arial" w:cs="Arial"/>
                          <w:sz w:val="24"/>
                          <w:szCs w:val="24"/>
                        </w:rPr>
                      </w:pPr>
                      <w:r>
                        <w:rPr>
                          <w:rFonts w:ascii="Arial"/>
                          <w:sz w:val="24"/>
                        </w:rPr>
                        <w:t xml:space="preserve">Attached is </w:t>
                      </w:r>
                      <w:r w:rsidRPr="00255968">
                        <w:rPr>
                          <w:rFonts w:ascii="Arial"/>
                          <w:sz w:val="24"/>
                          <w:highlight w:val="yellow"/>
                        </w:rPr>
                        <w:t>copy or photo</w:t>
                      </w:r>
                      <w:r>
                        <w:rPr>
                          <w:rFonts w:ascii="Arial"/>
                          <w:sz w:val="24"/>
                        </w:rPr>
                        <w:t xml:space="preserve"> of the FMVSS sticker in the vehicle.</w:t>
                      </w:r>
                    </w:p>
                    <w:p w14:paraId="1396B889" w14:textId="77777777" w:rsidR="007C2313" w:rsidRDefault="007C2313" w:rsidP="00370BA5"/>
                  </w:txbxContent>
                </v:textbox>
                <w10:wrap type="square" anchory="page"/>
              </v:shape>
            </w:pict>
          </mc:Fallback>
        </mc:AlternateContent>
      </w:r>
      <w:r w:rsidRPr="00B47DA0">
        <w:rPr>
          <w:rFonts w:ascii="Segoe UI" w:eastAsia="Arial" w:hAnsi="Segoe UI" w:cs="Segoe UI"/>
          <w:noProof/>
        </w:rPr>
        <mc:AlternateContent>
          <mc:Choice Requires="wps">
            <w:drawing>
              <wp:anchor distT="0" distB="0" distL="114300" distR="114300" simplePos="0" relativeHeight="251696640" behindDoc="0" locked="0" layoutInCell="1" allowOverlap="1" wp14:anchorId="717E3657" wp14:editId="11F7A3D7">
                <wp:simplePos x="0" y="0"/>
                <wp:positionH relativeFrom="column">
                  <wp:posOffset>4962969</wp:posOffset>
                </wp:positionH>
                <wp:positionV relativeFrom="page">
                  <wp:posOffset>2606749</wp:posOffset>
                </wp:positionV>
                <wp:extent cx="952500" cy="1209675"/>
                <wp:effectExtent l="19050" t="0" r="19050" b="47625"/>
                <wp:wrapNone/>
                <wp:docPr id="8" name="Down Arrow 8"/>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F9BD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90.8pt;margin-top:205.25pt;width:75pt;height:95.25pt;z-index:2516966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IGmQIAALQFAAAOAAAAZHJzL2Uyb0RvYy54bWysVE1v2zAMvQ/YfxB0X+0ETdsEdYogRYYB&#10;RVusHXpWZCkxIIsapcTJfv0o+SNdV/QwLAdFNMlH8onk9c2hNmyv0FdgCz46yzlTVkJZ2U3Bfzyv&#10;vlxx5oOwpTBgVcGPyvOb+edP142bqTFswZQKGYFYP2tcwbchuFmWeblVtfBn4JQlpQasRSARN1mJ&#10;oiH02mTjPL/IGsDSIUjlPX29bZV8nvC1VjI8aO1VYKbglFtIJ6ZzHc9sfi1mGxRuW8kuDfEPWdSi&#10;shR0gLoVQbAdVn9B1ZVE8KDDmYQ6A60rqVINVM0of1PN01Y4lWohcrwbaPL/D1be7x+RVWXB6aGs&#10;qOmJbqGxbIEIDbuK/DTOz8jsyT1iJ3m6xmIPGuv4T2WwQ+L0OHCqDoFJ+jidjCc5MS9JNRrn04vL&#10;SQTNTt4OffiqoGbxUvCSwqfoiU+xv/Ohte/tYkQPpipXlTFJwM16aZDtBT3yapXTrwvxh5mxH3su&#10;o+M7npRqdM0iD23l6RaORkVAY78rTQxSreOUcupdNSQkpFQ2jFrVVpSqzZNIOQWL3R49Ei8JMCJr&#10;qm/A7gB6yxakx24J6uyjq0qtPzjnHyXWOg8eKTLYMDjXlQV8D8BQVV3k1r4nqaUmsrSG8kj9hdAO&#10;nndyVdEr3wkfHgXSpFFn0PYID3RoA03BobtxtgX89d73aE8DQFrOGprcgvufO4GKM/PN0mhMR+fn&#10;cdSTcD65HJOArzXr1xq7q5dAfTOiPeVkukb7YPqrRqhfaMksYlRSCSspdsFlwF5Yhnaj0JqSarFI&#10;ZjTeToQ7++RkBI+sxgZ+PrwIdF2rBxqSe+inXMzeNHtrGz0tLHYBdJUm4cRrxzethtQ43RqLu+e1&#10;nKxOy3b+GwAA//8DAFBLAwQUAAYACAAAACEAQeQFL+EAAAALAQAADwAAAGRycy9kb3ducmV2Lnht&#10;bEyPy07DMBBF90j8gzVI7KhtHiGETCooQkjQTUOlbt3YJFHjcRQ7TeDrcVewnJmjO+fmy9l27GgG&#10;3zpCkAsBzFDldEs1wvbz9SoF5oMirTpHBuHbeFgW52e5yrSbaGOOZahZDCGfKYQmhD7j3FeNscov&#10;XG8o3r7cYFWI41BzPagphtuOXwuRcKtaih8a1ZtVY6pDOVqEtd7JcZrf+vXL86H9ST/Kzeq9RLy8&#10;mJ8egQUzhz8YTvpRHYrotHcjac86hPtUJhFFuJXiDlgkHm5Omz1CIqQAXuT8f4fiFwAA//8DAFBL&#10;AQItABQABgAIAAAAIQC2gziS/gAAAOEBAAATAAAAAAAAAAAAAAAAAAAAAABbQ29udGVudF9UeXBl&#10;c10ueG1sUEsBAi0AFAAGAAgAAAAhADj9If/WAAAAlAEAAAsAAAAAAAAAAAAAAAAALwEAAF9yZWxz&#10;Ly5yZWxzUEsBAi0AFAAGAAgAAAAhAKw/IgaZAgAAtAUAAA4AAAAAAAAAAAAAAAAALgIAAGRycy9l&#10;Mm9Eb2MueG1sUEsBAi0AFAAGAAgAAAAhAEHkBS/hAAAACwEAAA8AAAAAAAAAAAAAAAAA8wQAAGRy&#10;cy9kb3ducmV2LnhtbFBLBQYAAAAABAAEAPMAAAABBgAAAAA=&#10;" adj="13096" fillcolor="red" strokecolor="#c00000" strokeweight="2pt">
                <w10:wrap anchory="page"/>
              </v:shape>
            </w:pict>
          </mc:Fallback>
        </mc:AlternateContent>
      </w:r>
      <w:r w:rsidRPr="00B47DA0">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w:t>
      </w:r>
      <w:r>
        <w:rPr>
          <w:rFonts w:ascii="Segoe UI" w:eastAsia="Arial" w:hAnsi="Segoe UI" w:cs="Segoe UI"/>
        </w:rPr>
        <w:t>ed for the Post-Delivery Audit</w:t>
      </w:r>
      <w:r w:rsidR="0007130C">
        <w:rPr>
          <w:rFonts w:ascii="Segoe UI" w:eastAsia="Arial" w:hAnsi="Segoe UI" w:cs="Segoe UI"/>
        </w:rPr>
        <w:t>.</w:t>
      </w:r>
    </w:p>
    <w:p w14:paraId="4284ADE8" w14:textId="77777777" w:rsidR="00370BA5" w:rsidRDefault="00370BA5">
      <w:pPr>
        <w:rPr>
          <w:rFonts w:ascii="Segoe UI" w:eastAsia="Arial" w:hAnsi="Segoe UI" w:cs="Segoe UI"/>
        </w:rPr>
      </w:pPr>
      <w:r>
        <w:rPr>
          <w:rFonts w:ascii="Segoe UI" w:eastAsia="Arial" w:hAnsi="Segoe UI" w:cs="Segoe UI"/>
        </w:rPr>
        <w:br w:type="page"/>
      </w:r>
    </w:p>
    <w:p w14:paraId="31D287C3" w14:textId="1B1C6341" w:rsidR="00370BA5" w:rsidRPr="00494907" w:rsidRDefault="00370BA5" w:rsidP="00494907">
      <w:pPr>
        <w:pStyle w:val="BodyText"/>
        <w:shd w:val="clear" w:color="auto" w:fill="000000" w:themeFill="text1"/>
        <w:rPr>
          <w:b/>
          <w:color w:val="FFFFFF" w:themeColor="background1"/>
          <w:sz w:val="24"/>
        </w:rPr>
      </w:pPr>
      <w:r w:rsidRPr="00494907">
        <w:rPr>
          <w:b/>
          <w:color w:val="FFFFFF" w:themeColor="background1"/>
          <w:sz w:val="24"/>
        </w:rPr>
        <w:lastRenderedPageBreak/>
        <w:t>6.</w:t>
      </w:r>
      <w:r w:rsidR="0007130C" w:rsidRPr="00494907">
        <w:rPr>
          <w:b/>
          <w:color w:val="FFFFFF" w:themeColor="background1"/>
          <w:sz w:val="24"/>
        </w:rPr>
        <w:t xml:space="preserve">0 </w:t>
      </w:r>
      <w:r w:rsidRPr="00494907">
        <w:rPr>
          <w:b/>
          <w:color w:val="FFFFFF" w:themeColor="background1"/>
          <w:sz w:val="24"/>
        </w:rPr>
        <w:t>POST-DELIVERY AUDIT</w:t>
      </w:r>
      <w:r w:rsidRPr="00494907">
        <w:rPr>
          <w:b/>
          <w:color w:val="FFFFFF" w:themeColor="background1"/>
          <w:spacing w:val="-28"/>
          <w:sz w:val="24"/>
        </w:rPr>
        <w:t xml:space="preserve"> </w:t>
      </w:r>
      <w:r w:rsidRPr="00494907">
        <w:rPr>
          <w:b/>
          <w:color w:val="FFFFFF" w:themeColor="background1"/>
          <w:sz w:val="24"/>
        </w:rPr>
        <w:t>CONCLUSION</w:t>
      </w:r>
    </w:p>
    <w:p w14:paraId="307E163C" w14:textId="58ED762C" w:rsidR="00130BE9" w:rsidRDefault="00370BA5" w:rsidP="00370BA5">
      <w:pPr>
        <w:spacing w:before="240" w:after="240" w:line="276" w:lineRule="auto"/>
        <w:ind w:right="180"/>
        <w:rPr>
          <w:u w:color="000000"/>
        </w:rPr>
      </w:pPr>
      <w:r w:rsidRPr="00B47DA0">
        <w:rPr>
          <w:rFonts w:ascii="Segoe UI" w:eastAsia="Arial" w:hAnsi="Segoe UI" w:cs="Segoe UI"/>
          <w:noProof/>
        </w:rPr>
        <mc:AlternateContent>
          <mc:Choice Requires="wps">
            <w:drawing>
              <wp:anchor distT="45720" distB="45720" distL="114300" distR="114300" simplePos="0" relativeHeight="251695616" behindDoc="0" locked="0" layoutInCell="1" allowOverlap="1" wp14:anchorId="645528E0" wp14:editId="24374E85">
                <wp:simplePos x="0" y="0"/>
                <wp:positionH relativeFrom="column">
                  <wp:posOffset>0</wp:posOffset>
                </wp:positionH>
                <wp:positionV relativeFrom="paragraph">
                  <wp:posOffset>1172308</wp:posOffset>
                </wp:positionV>
                <wp:extent cx="6470650" cy="6562090"/>
                <wp:effectExtent l="38100" t="38100" r="44450" b="29210"/>
                <wp:wrapSquare wrapText="bothSides"/>
                <wp:docPr id="29"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2090"/>
                        </a:xfrm>
                        <a:prstGeom prst="rect">
                          <a:avLst/>
                        </a:prstGeom>
                        <a:solidFill>
                          <a:srgbClr val="FFFFFF"/>
                        </a:solidFill>
                        <a:ln w="76200">
                          <a:solidFill>
                            <a:srgbClr val="FF0000"/>
                          </a:solidFill>
                          <a:miter lim="800000"/>
                          <a:headEnd/>
                          <a:tailEnd/>
                        </a:ln>
                      </wps:spPr>
                      <wps:txbx>
                        <w:txbxContent>
                          <w:p w14:paraId="18322921" w14:textId="2C97F492" w:rsidR="007C2313" w:rsidRDefault="007C2313" w:rsidP="00370BA5">
                            <w:pPr>
                              <w:ind w:left="90" w:right="15"/>
                            </w:pPr>
                            <w:r>
                              <w:t xml:space="preserve">Buy America certifications were signed by the vendor/manufacturer, </w:t>
                            </w:r>
                            <w:r>
                              <w:rPr>
                                <w:highlight w:val="yellow"/>
                              </w:rPr>
                              <w:t>______________________________</w:t>
                            </w:r>
                            <w:r w:rsidRPr="00D201BA">
                              <w:rPr>
                                <w:highlight w:val="yellow"/>
                              </w:rPr>
                              <w:t>_</w:t>
                            </w:r>
                            <w:r>
                              <w:t xml:space="preserve">.  Domestic content documents, final assembly location, and the FMVSS compliance certification sticker were reviewed and found to be compliant with the Buy America requirements. </w:t>
                            </w:r>
                          </w:p>
                          <w:p w14:paraId="576083CB" w14:textId="77777777" w:rsidR="007C2313" w:rsidRDefault="007C2313" w:rsidP="00370BA5">
                            <w:pPr>
                              <w:ind w:left="90" w:right="15"/>
                            </w:pPr>
                          </w:p>
                          <w:p w14:paraId="2CACF46A" w14:textId="29A09D01" w:rsidR="007C2313" w:rsidRDefault="007C2313" w:rsidP="00370BA5">
                            <w:pPr>
                              <w:ind w:left="90" w:right="15"/>
                            </w:pPr>
                            <w:r>
                              <w:t xml:space="preserve">  </w:t>
                            </w:r>
                            <w:r w:rsidRPr="00F02638">
                              <w:rPr>
                                <w:i/>
                                <w:highlight w:val="yellow"/>
                                <w:u w:val="single"/>
                              </w:rPr>
                              <w:t>___[</w:t>
                            </w:r>
                            <w:r>
                              <w:rPr>
                                <w:i/>
                                <w:highlight w:val="yellow"/>
                                <w:u w:val="single"/>
                              </w:rPr>
                              <w:t>Grantee</w:t>
                            </w:r>
                            <w:r w:rsidRPr="00F02638">
                              <w:rPr>
                                <w:i/>
                                <w:highlight w:val="yellow"/>
                                <w:u w:val="single"/>
                              </w:rPr>
                              <w:t xml:space="preserve"> or staff]______________</w:t>
                            </w:r>
                            <w:r>
                              <w:t xml:space="preserve"> inspected and road tested delivered vehicle(s) to assure vehicle complies with bid specifications.  </w:t>
                            </w:r>
                          </w:p>
                          <w:p w14:paraId="02294F0B" w14:textId="77777777" w:rsidR="007C2313" w:rsidRDefault="007C2313" w:rsidP="00370BA5">
                            <w:pPr>
                              <w:ind w:left="90" w:right="15"/>
                            </w:pPr>
                          </w:p>
                          <w:p w14:paraId="05CA05E2" w14:textId="5C8E3FA2" w:rsidR="007C2313" w:rsidRPr="007C0EFC" w:rsidRDefault="007C2313" w:rsidP="00370BA5">
                            <w:pPr>
                              <w:ind w:left="90" w:right="15"/>
                            </w:pPr>
                            <w:r>
                              <w:t xml:space="preserve">Following the review of the documents, </w:t>
                            </w:r>
                            <w:r w:rsidRPr="00F02638">
                              <w:rPr>
                                <w:i/>
                                <w:highlight w:val="yellow"/>
                                <w:u w:val="single"/>
                              </w:rPr>
                              <w:t>________[type of vehicle</w:t>
                            </w:r>
                            <w:r>
                              <w:rPr>
                                <w:highlight w:val="yellow"/>
                                <w:u w:val="single"/>
                              </w:rPr>
                              <w:t>]</w:t>
                            </w:r>
                            <w:r w:rsidRPr="007C0EFC">
                              <w:rPr>
                                <w:highlight w:val="yellow"/>
                                <w:u w:val="single"/>
                              </w:rPr>
                              <w:t>________________________</w:t>
                            </w:r>
                            <w:r>
                              <w:t xml:space="preserve"> from</w:t>
                            </w:r>
                            <w:r w:rsidRPr="007C0EFC">
                              <w:rPr>
                                <w:u w:val="single"/>
                              </w:rPr>
                              <w:t xml:space="preserve"> </w:t>
                            </w:r>
                            <w:r w:rsidRPr="00F02638">
                              <w:rPr>
                                <w:i/>
                                <w:highlight w:val="yellow"/>
                                <w:u w:val="single"/>
                              </w:rPr>
                              <w:t>___[Vendor</w:t>
                            </w:r>
                            <w:r>
                              <w:rPr>
                                <w:i/>
                                <w:highlight w:val="yellow"/>
                                <w:u w:val="single"/>
                              </w:rPr>
                              <w:t>/Manufacturer</w:t>
                            </w:r>
                            <w:r w:rsidRPr="00F02638">
                              <w:rPr>
                                <w:i/>
                                <w:highlight w:val="yellow"/>
                                <w:u w:val="single"/>
                              </w:rPr>
                              <w:t>]____________________________</w:t>
                            </w:r>
                            <w:r>
                              <w:rPr>
                                <w:highlight w:val="yellow"/>
                                <w:u w:val="single"/>
                              </w:rPr>
                              <w:t xml:space="preserve"> </w:t>
                            </w:r>
                            <w:r>
                              <w:t xml:space="preserve"> is in compliance with the solicitation requirements and is in compliance with Buy America requirements.</w:t>
                            </w:r>
                          </w:p>
                          <w:p w14:paraId="32505B03" w14:textId="77777777" w:rsidR="007C2313" w:rsidRDefault="007C2313" w:rsidP="00370BA5">
                            <w:pPr>
                              <w:ind w:left="90" w:right="15"/>
                            </w:pPr>
                          </w:p>
                          <w:p w14:paraId="6AC2D1B7" w14:textId="4EF4563C" w:rsidR="007C2313" w:rsidRDefault="007C2313" w:rsidP="00370BA5">
                            <w:pPr>
                              <w:ind w:left="90" w:right="15"/>
                            </w:pPr>
                            <w:r>
                              <w:t>Submitted by:</w:t>
                            </w:r>
                          </w:p>
                          <w:p w14:paraId="4FC05D7E" w14:textId="77777777" w:rsidR="007C2313" w:rsidRDefault="007C2313" w:rsidP="00370BA5">
                            <w:pPr>
                              <w:ind w:right="15"/>
                            </w:pPr>
                          </w:p>
                          <w:p w14:paraId="21CF8C72" w14:textId="6505EF62" w:rsidR="007C2313" w:rsidRDefault="007C2313" w:rsidP="00370BA5">
                            <w:pPr>
                              <w:ind w:left="90" w:right="15"/>
                            </w:pPr>
                            <w:r>
                              <w:t xml:space="preserve">__________________________________  </w:t>
                            </w:r>
                            <w:r>
                              <w:tab/>
                              <w:t>_______________________________</w:t>
                            </w:r>
                          </w:p>
                          <w:p w14:paraId="324BAF28" w14:textId="77777777" w:rsidR="007C2313" w:rsidRDefault="007C2313" w:rsidP="00370BA5">
                            <w:pPr>
                              <w:ind w:left="90" w:right="15"/>
                            </w:pPr>
                            <w:r>
                              <w:t>Name</w:t>
                            </w:r>
                            <w:r>
                              <w:tab/>
                            </w:r>
                            <w:r>
                              <w:tab/>
                            </w:r>
                            <w:r>
                              <w:tab/>
                            </w:r>
                            <w:r>
                              <w:tab/>
                            </w:r>
                            <w:r>
                              <w:tab/>
                            </w:r>
                            <w:r>
                              <w:tab/>
                              <w:t>Name</w:t>
                            </w:r>
                          </w:p>
                          <w:p w14:paraId="1C8B5EC9" w14:textId="77777777" w:rsidR="007C2313" w:rsidRDefault="007C2313" w:rsidP="00370BA5">
                            <w:pPr>
                              <w:ind w:left="90" w:right="15"/>
                            </w:pPr>
                          </w:p>
                          <w:p w14:paraId="29C002E9" w14:textId="77777777" w:rsidR="007C2313" w:rsidRDefault="007C2313" w:rsidP="00370BA5">
                            <w:pPr>
                              <w:ind w:left="90" w:right="15"/>
                            </w:pPr>
                            <w:r>
                              <w:t>___________________________________</w:t>
                            </w:r>
                            <w:r>
                              <w:tab/>
                              <w:t>_______________________________</w:t>
                            </w:r>
                          </w:p>
                          <w:p w14:paraId="463C7FD5" w14:textId="77777777" w:rsidR="007C2313" w:rsidRDefault="007C2313" w:rsidP="00370BA5">
                            <w:pPr>
                              <w:ind w:left="90" w:right="15"/>
                            </w:pPr>
                            <w:r>
                              <w:t>Signature</w:t>
                            </w:r>
                            <w:r>
                              <w:tab/>
                            </w:r>
                            <w:r>
                              <w:tab/>
                            </w:r>
                            <w:r>
                              <w:tab/>
                            </w:r>
                            <w:r>
                              <w:tab/>
                            </w:r>
                            <w:r>
                              <w:tab/>
                              <w:t>Signature</w:t>
                            </w:r>
                          </w:p>
                          <w:p w14:paraId="1A00EA65" w14:textId="77777777" w:rsidR="007C2313" w:rsidRDefault="007C2313" w:rsidP="00370BA5">
                            <w:pPr>
                              <w:ind w:left="90" w:right="15"/>
                            </w:pPr>
                          </w:p>
                          <w:p w14:paraId="302CDA44" w14:textId="77777777" w:rsidR="007C2313" w:rsidRDefault="007C2313" w:rsidP="00370BA5">
                            <w:pPr>
                              <w:ind w:left="90" w:right="15"/>
                            </w:pPr>
                            <w:r>
                              <w:t>__________________________________</w:t>
                            </w:r>
                            <w:r>
                              <w:tab/>
                              <w:t>_______________________________</w:t>
                            </w:r>
                          </w:p>
                          <w:p w14:paraId="43BE37AC" w14:textId="77777777" w:rsidR="007C2313" w:rsidRDefault="007C2313" w:rsidP="00370BA5">
                            <w:pPr>
                              <w:ind w:left="90" w:right="15"/>
                            </w:pPr>
                            <w:r>
                              <w:t>Title</w:t>
                            </w:r>
                            <w:r>
                              <w:tab/>
                            </w:r>
                            <w:r>
                              <w:tab/>
                            </w:r>
                            <w:r>
                              <w:tab/>
                            </w:r>
                            <w:r>
                              <w:tab/>
                            </w:r>
                            <w:r>
                              <w:tab/>
                            </w:r>
                            <w:r>
                              <w:tab/>
                              <w:t>Title</w:t>
                            </w:r>
                          </w:p>
                          <w:p w14:paraId="736A9A92" w14:textId="77777777" w:rsidR="007C2313" w:rsidRDefault="007C2313" w:rsidP="00370BA5">
                            <w:pPr>
                              <w:ind w:left="90" w:right="15"/>
                            </w:pPr>
                          </w:p>
                          <w:p w14:paraId="5BB8D21E" w14:textId="77777777" w:rsidR="007C2313" w:rsidRDefault="007C2313" w:rsidP="00370BA5">
                            <w:pPr>
                              <w:ind w:left="90" w:right="15"/>
                            </w:pPr>
                            <w:r>
                              <w:t>__________________________________</w:t>
                            </w:r>
                            <w:r>
                              <w:tab/>
                              <w:t>_______________________________</w:t>
                            </w:r>
                          </w:p>
                          <w:p w14:paraId="5C61A522" w14:textId="77777777" w:rsidR="007C2313" w:rsidRDefault="007C2313" w:rsidP="00370BA5">
                            <w:pPr>
                              <w:ind w:left="90" w:right="15"/>
                            </w:pPr>
                            <w:r>
                              <w:t>Date</w:t>
                            </w:r>
                            <w:r>
                              <w:tab/>
                            </w:r>
                            <w:r>
                              <w:tab/>
                            </w:r>
                            <w:r>
                              <w:tab/>
                            </w:r>
                            <w:r>
                              <w:tab/>
                            </w:r>
                            <w:r>
                              <w:tab/>
                            </w:r>
                            <w:r>
                              <w:tab/>
                              <w:t>Date</w:t>
                            </w:r>
                          </w:p>
                          <w:p w14:paraId="3A90A59C" w14:textId="77777777" w:rsidR="007C2313" w:rsidRDefault="007C2313" w:rsidP="00370BA5">
                            <w:pPr>
                              <w:ind w:left="90" w:right="15"/>
                            </w:pPr>
                          </w:p>
                          <w:p w14:paraId="5A2E2C42" w14:textId="77777777" w:rsidR="007C2313" w:rsidRDefault="007C2313" w:rsidP="00370BA5">
                            <w:pPr>
                              <w:ind w:left="90" w:right="15"/>
                            </w:pPr>
                          </w:p>
                          <w:p w14:paraId="3864D0F8" w14:textId="77777777" w:rsidR="007C2313" w:rsidRDefault="007C2313" w:rsidP="00370BA5">
                            <w:pPr>
                              <w:ind w:left="90" w:right="1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528E0" id="Text Box 1051" o:spid="_x0000_s1032" type="#_x0000_t202" style="position:absolute;margin-left:0;margin-top:92.3pt;width:509.5pt;height:516.7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DTNAIAAF0EAAAOAAAAZHJzL2Uyb0RvYy54bWysVNuO2yAQfa/Uf0C8N3aixNlYcVbbbFNV&#10;2l6k3X4AwdhGBYYCib39+g44SdOL+lDVDwiY4cyZMzNe3w5akaNwXoKp6HSSUyIMh1qatqKfn3av&#10;bijxgZmaKTCios/C09vNyxfr3pZiBh2oWjiCIMaXva1oF4Its8zzTmjmJ2CFQWMDTrOAR9dmtWM9&#10;omuVzfK8yHpwtXXAhfd4ez8a6SbhN43g4WPTeBGIqihyC2l1ad3HNdusWdk6ZjvJTzTYP7DQTBoM&#10;eoG6Z4GRg5O/QWnJHXhowoSDzqBpJBcpB8xmmv+SzWPHrEi5oDjeXmTy/w+Wfzh+ckTWFZ2tKDFM&#10;Y42exBDIaxjINF9Mo0K99SU6Plp0DQNasNIpW28fgH/xxMC2Y6YVd85B3wlWI8P0Mrt6OuL4CLLv&#10;30ONkdghQAIaGqejfCgIQXSs1POlOpENx8tivsyLBZo42opFMctXqX4ZK8/PrfPhrQBN4qaiDsuf&#10;4NnxwQdMBF3PLjGaByXrnVQqHVy73ypHjgxbZZe+mDs++clNGdJXdInR81GCv2Dk+P0JQ8uATa+k&#10;ruhN9Dm1YRTujalTSwYm1bhHAsogj6hkFG+UMQz7IZWtOBdoD/UzSutg7HGcSdx04L5R0mN/V9R/&#10;PTAnKFHvDJZnNZ3P40Ckw3yxnOHBXVv21xZmOEJVNFAybrdhHKKDdbLtMNLYEAbusKSNTGJHxiOr&#10;E33s4SToad7ikFyfk9ePv8LmOwAAAP//AwBQSwMEFAAGAAgAAAAhAP50GQffAAAACgEAAA8AAABk&#10;cnMvZG93bnJldi54bWxMj0FPwzAMhe9I/IfISNxY0glGV5pOA2kItAsMxNlrTFutSUqTroVfj3eC&#10;m/2e9fy9fDXZVhypD413GpKZAkGu9KZxlYb3t81VCiJEdAZb70jDNwVYFednOWbGj+6VjrtYCQ5x&#10;IUMNdYxdJmUoa7IYZr4jx96n7y1GXvtKmh5HDretnCu1kBYbxx9q7OihpvKwG6yG4WczypsPvH/6&#10;2i6fb+2hehzWL1pfXkzrOxCRpvh3DCd8RoeCmfZ+cCaIVgMXiaym1wsQJ1slS5b2PM2TVIEscvm/&#10;QvELAAD//wMAUEsBAi0AFAAGAAgAAAAhALaDOJL+AAAA4QEAABMAAAAAAAAAAAAAAAAAAAAAAFtD&#10;b250ZW50X1R5cGVzXS54bWxQSwECLQAUAAYACAAAACEAOP0h/9YAAACUAQAACwAAAAAAAAAAAAAA&#10;AAAvAQAAX3JlbHMvLnJlbHNQSwECLQAUAAYACAAAACEAJ4Zg0zQCAABdBAAADgAAAAAAAAAAAAAA&#10;AAAuAgAAZHJzL2Uyb0RvYy54bWxQSwECLQAUAAYACAAAACEA/nQZB98AAAAKAQAADwAAAAAAAAAA&#10;AAAAAACOBAAAZHJzL2Rvd25yZXYueG1sUEsFBgAAAAAEAAQA8wAAAJoFAAAAAA==&#10;" strokecolor="red" strokeweight="6pt">
                <v:textbox>
                  <w:txbxContent>
                    <w:p w14:paraId="18322921" w14:textId="2C97F492" w:rsidR="007C2313" w:rsidRDefault="007C2313" w:rsidP="00370BA5">
                      <w:pPr>
                        <w:ind w:left="90" w:right="15"/>
                      </w:pPr>
                      <w:r>
                        <w:t xml:space="preserve">Buy America certifications were signed by the vendor/manufacturer, </w:t>
                      </w:r>
                      <w:r>
                        <w:rPr>
                          <w:highlight w:val="yellow"/>
                        </w:rPr>
                        <w:t>______________________________</w:t>
                      </w:r>
                      <w:r w:rsidRPr="00D201BA">
                        <w:rPr>
                          <w:highlight w:val="yellow"/>
                        </w:rPr>
                        <w:t>_</w:t>
                      </w:r>
                      <w:r>
                        <w:t xml:space="preserve">.  Domestic content documents, final assembly location, and the FMVSS compliance certification sticker were reviewed and found to be compliant with the Buy America requirements. </w:t>
                      </w:r>
                    </w:p>
                    <w:p w14:paraId="576083CB" w14:textId="77777777" w:rsidR="007C2313" w:rsidRDefault="007C2313" w:rsidP="00370BA5">
                      <w:pPr>
                        <w:ind w:left="90" w:right="15"/>
                      </w:pPr>
                    </w:p>
                    <w:p w14:paraId="2CACF46A" w14:textId="29A09D01" w:rsidR="007C2313" w:rsidRDefault="007C2313" w:rsidP="00370BA5">
                      <w:pPr>
                        <w:ind w:left="90" w:right="15"/>
                      </w:pPr>
                      <w:r>
                        <w:t xml:space="preserve">  </w:t>
                      </w:r>
                      <w:r w:rsidRPr="00F02638">
                        <w:rPr>
                          <w:i/>
                          <w:highlight w:val="yellow"/>
                          <w:u w:val="single"/>
                        </w:rPr>
                        <w:t>___[</w:t>
                      </w:r>
                      <w:r>
                        <w:rPr>
                          <w:i/>
                          <w:highlight w:val="yellow"/>
                          <w:u w:val="single"/>
                        </w:rPr>
                        <w:t>Grantee</w:t>
                      </w:r>
                      <w:r w:rsidRPr="00F02638">
                        <w:rPr>
                          <w:i/>
                          <w:highlight w:val="yellow"/>
                          <w:u w:val="single"/>
                        </w:rPr>
                        <w:t xml:space="preserve"> or staff]______________</w:t>
                      </w:r>
                      <w:r>
                        <w:t xml:space="preserve"> inspected and road tested delivered vehicle(s) to assure vehicle complies with bid specifications.  </w:t>
                      </w:r>
                    </w:p>
                    <w:p w14:paraId="02294F0B" w14:textId="77777777" w:rsidR="007C2313" w:rsidRDefault="007C2313" w:rsidP="00370BA5">
                      <w:pPr>
                        <w:ind w:left="90" w:right="15"/>
                      </w:pPr>
                    </w:p>
                    <w:p w14:paraId="05CA05E2" w14:textId="5C8E3FA2" w:rsidR="007C2313" w:rsidRPr="007C0EFC" w:rsidRDefault="007C2313" w:rsidP="00370BA5">
                      <w:pPr>
                        <w:ind w:left="90" w:right="15"/>
                      </w:pPr>
                      <w:r>
                        <w:t xml:space="preserve">Following the review of the documents, </w:t>
                      </w:r>
                      <w:r w:rsidRPr="00F02638">
                        <w:rPr>
                          <w:i/>
                          <w:highlight w:val="yellow"/>
                          <w:u w:val="single"/>
                        </w:rPr>
                        <w:t>________[type of vehicle</w:t>
                      </w:r>
                      <w:r>
                        <w:rPr>
                          <w:highlight w:val="yellow"/>
                          <w:u w:val="single"/>
                        </w:rPr>
                        <w:t>]</w:t>
                      </w:r>
                      <w:r w:rsidRPr="007C0EFC">
                        <w:rPr>
                          <w:highlight w:val="yellow"/>
                          <w:u w:val="single"/>
                        </w:rPr>
                        <w:t>________________________</w:t>
                      </w:r>
                      <w:r>
                        <w:t xml:space="preserve"> from</w:t>
                      </w:r>
                      <w:r w:rsidRPr="007C0EFC">
                        <w:rPr>
                          <w:u w:val="single"/>
                        </w:rPr>
                        <w:t xml:space="preserve"> </w:t>
                      </w:r>
                      <w:r w:rsidRPr="00F02638">
                        <w:rPr>
                          <w:i/>
                          <w:highlight w:val="yellow"/>
                          <w:u w:val="single"/>
                        </w:rPr>
                        <w:t>___[Vendor</w:t>
                      </w:r>
                      <w:r>
                        <w:rPr>
                          <w:i/>
                          <w:highlight w:val="yellow"/>
                          <w:u w:val="single"/>
                        </w:rPr>
                        <w:t>/Manufacturer</w:t>
                      </w:r>
                      <w:r w:rsidRPr="00F02638">
                        <w:rPr>
                          <w:i/>
                          <w:highlight w:val="yellow"/>
                          <w:u w:val="single"/>
                        </w:rPr>
                        <w:t>]____________________________</w:t>
                      </w:r>
                      <w:r>
                        <w:rPr>
                          <w:highlight w:val="yellow"/>
                          <w:u w:val="single"/>
                        </w:rPr>
                        <w:t xml:space="preserve"> </w:t>
                      </w:r>
                      <w:r>
                        <w:t xml:space="preserve"> is in compliance with the solicitation requirements and is in compliance with Buy America requirements.</w:t>
                      </w:r>
                    </w:p>
                    <w:p w14:paraId="32505B03" w14:textId="77777777" w:rsidR="007C2313" w:rsidRDefault="007C2313" w:rsidP="00370BA5">
                      <w:pPr>
                        <w:ind w:left="90" w:right="15"/>
                      </w:pPr>
                    </w:p>
                    <w:p w14:paraId="6AC2D1B7" w14:textId="4EF4563C" w:rsidR="007C2313" w:rsidRDefault="007C2313" w:rsidP="00370BA5">
                      <w:pPr>
                        <w:ind w:left="90" w:right="15"/>
                      </w:pPr>
                      <w:r>
                        <w:t>Submitted by:</w:t>
                      </w:r>
                    </w:p>
                    <w:p w14:paraId="4FC05D7E" w14:textId="77777777" w:rsidR="007C2313" w:rsidRDefault="007C2313" w:rsidP="00370BA5">
                      <w:pPr>
                        <w:ind w:right="15"/>
                      </w:pPr>
                    </w:p>
                    <w:p w14:paraId="21CF8C72" w14:textId="6505EF62" w:rsidR="007C2313" w:rsidRDefault="007C2313" w:rsidP="00370BA5">
                      <w:pPr>
                        <w:ind w:left="90" w:right="15"/>
                      </w:pPr>
                      <w:r>
                        <w:t xml:space="preserve">__________________________________  </w:t>
                      </w:r>
                      <w:r>
                        <w:tab/>
                        <w:t>_______________________________</w:t>
                      </w:r>
                    </w:p>
                    <w:p w14:paraId="324BAF28" w14:textId="77777777" w:rsidR="007C2313" w:rsidRDefault="007C2313" w:rsidP="00370BA5">
                      <w:pPr>
                        <w:ind w:left="90" w:right="15"/>
                      </w:pPr>
                      <w:r>
                        <w:t>Name</w:t>
                      </w:r>
                      <w:r>
                        <w:tab/>
                      </w:r>
                      <w:r>
                        <w:tab/>
                      </w:r>
                      <w:r>
                        <w:tab/>
                      </w:r>
                      <w:r>
                        <w:tab/>
                      </w:r>
                      <w:r>
                        <w:tab/>
                      </w:r>
                      <w:r>
                        <w:tab/>
                        <w:t>Name</w:t>
                      </w:r>
                    </w:p>
                    <w:p w14:paraId="1C8B5EC9" w14:textId="77777777" w:rsidR="007C2313" w:rsidRDefault="007C2313" w:rsidP="00370BA5">
                      <w:pPr>
                        <w:ind w:left="90" w:right="15"/>
                      </w:pPr>
                    </w:p>
                    <w:p w14:paraId="29C002E9" w14:textId="77777777" w:rsidR="007C2313" w:rsidRDefault="007C2313" w:rsidP="00370BA5">
                      <w:pPr>
                        <w:ind w:left="90" w:right="15"/>
                      </w:pPr>
                      <w:r>
                        <w:t>___________________________________</w:t>
                      </w:r>
                      <w:r>
                        <w:tab/>
                        <w:t>_______________________________</w:t>
                      </w:r>
                    </w:p>
                    <w:p w14:paraId="463C7FD5" w14:textId="77777777" w:rsidR="007C2313" w:rsidRDefault="007C2313" w:rsidP="00370BA5">
                      <w:pPr>
                        <w:ind w:left="90" w:right="15"/>
                      </w:pPr>
                      <w:r>
                        <w:t>Signature</w:t>
                      </w:r>
                      <w:r>
                        <w:tab/>
                      </w:r>
                      <w:r>
                        <w:tab/>
                      </w:r>
                      <w:r>
                        <w:tab/>
                      </w:r>
                      <w:r>
                        <w:tab/>
                      </w:r>
                      <w:r>
                        <w:tab/>
                        <w:t>Signature</w:t>
                      </w:r>
                    </w:p>
                    <w:p w14:paraId="1A00EA65" w14:textId="77777777" w:rsidR="007C2313" w:rsidRDefault="007C2313" w:rsidP="00370BA5">
                      <w:pPr>
                        <w:ind w:left="90" w:right="15"/>
                      </w:pPr>
                    </w:p>
                    <w:p w14:paraId="302CDA44" w14:textId="77777777" w:rsidR="007C2313" w:rsidRDefault="007C2313" w:rsidP="00370BA5">
                      <w:pPr>
                        <w:ind w:left="90" w:right="15"/>
                      </w:pPr>
                      <w:r>
                        <w:t>__________________________________</w:t>
                      </w:r>
                      <w:r>
                        <w:tab/>
                        <w:t>_______________________________</w:t>
                      </w:r>
                    </w:p>
                    <w:p w14:paraId="43BE37AC" w14:textId="77777777" w:rsidR="007C2313" w:rsidRDefault="007C2313" w:rsidP="00370BA5">
                      <w:pPr>
                        <w:ind w:left="90" w:right="15"/>
                      </w:pPr>
                      <w:r>
                        <w:t>Title</w:t>
                      </w:r>
                      <w:r>
                        <w:tab/>
                      </w:r>
                      <w:r>
                        <w:tab/>
                      </w:r>
                      <w:r>
                        <w:tab/>
                      </w:r>
                      <w:r>
                        <w:tab/>
                      </w:r>
                      <w:r>
                        <w:tab/>
                      </w:r>
                      <w:r>
                        <w:tab/>
                        <w:t>Title</w:t>
                      </w:r>
                    </w:p>
                    <w:p w14:paraId="736A9A92" w14:textId="77777777" w:rsidR="007C2313" w:rsidRDefault="007C2313" w:rsidP="00370BA5">
                      <w:pPr>
                        <w:ind w:left="90" w:right="15"/>
                      </w:pPr>
                    </w:p>
                    <w:p w14:paraId="5BB8D21E" w14:textId="77777777" w:rsidR="007C2313" w:rsidRDefault="007C2313" w:rsidP="00370BA5">
                      <w:pPr>
                        <w:ind w:left="90" w:right="15"/>
                      </w:pPr>
                      <w:r>
                        <w:t>__________________________________</w:t>
                      </w:r>
                      <w:r>
                        <w:tab/>
                        <w:t>_______________________________</w:t>
                      </w:r>
                    </w:p>
                    <w:p w14:paraId="5C61A522" w14:textId="77777777" w:rsidR="007C2313" w:rsidRDefault="007C2313" w:rsidP="00370BA5">
                      <w:pPr>
                        <w:ind w:left="90" w:right="15"/>
                      </w:pPr>
                      <w:r>
                        <w:t>Date</w:t>
                      </w:r>
                      <w:r>
                        <w:tab/>
                      </w:r>
                      <w:r>
                        <w:tab/>
                      </w:r>
                      <w:r>
                        <w:tab/>
                      </w:r>
                      <w:r>
                        <w:tab/>
                      </w:r>
                      <w:r>
                        <w:tab/>
                      </w:r>
                      <w:r>
                        <w:tab/>
                        <w:t>Date</w:t>
                      </w:r>
                    </w:p>
                    <w:p w14:paraId="3A90A59C" w14:textId="77777777" w:rsidR="007C2313" w:rsidRDefault="007C2313" w:rsidP="00370BA5">
                      <w:pPr>
                        <w:ind w:left="90" w:right="15"/>
                      </w:pPr>
                    </w:p>
                    <w:p w14:paraId="5A2E2C42" w14:textId="77777777" w:rsidR="007C2313" w:rsidRDefault="007C2313" w:rsidP="00370BA5">
                      <w:pPr>
                        <w:ind w:left="90" w:right="15"/>
                      </w:pPr>
                    </w:p>
                    <w:p w14:paraId="3864D0F8" w14:textId="77777777" w:rsidR="007C2313" w:rsidRDefault="007C2313" w:rsidP="00370BA5">
                      <w:pPr>
                        <w:ind w:left="90" w:right="15"/>
                      </w:pPr>
                    </w:p>
                  </w:txbxContent>
                </v:textbox>
                <w10:wrap type="square"/>
              </v:shape>
            </w:pict>
          </mc:Fallback>
        </mc:AlternateContent>
      </w:r>
      <w:r w:rsidRPr="00B47DA0">
        <w:rPr>
          <w:rFonts w:ascii="Segoe UI" w:eastAsia="Arial" w:hAnsi="Segoe UI" w:cs="Segoe UI"/>
        </w:rPr>
        <w:t>Provide summary regarding how the procedures used, analysis performed and results found on Post-Delivery Audit of the rolling stock manufacturer indicate that the Buy America Compliance and the Purchaser’s requirements</w:t>
      </w:r>
    </w:p>
    <w:p w14:paraId="608CF610" w14:textId="77777777" w:rsidR="00370BA5" w:rsidRDefault="00370BA5">
      <w:pPr>
        <w:rPr>
          <w:rFonts w:ascii="Arial" w:eastAsia="Arial" w:hAnsi="Arial"/>
          <w:b/>
          <w:bCs/>
          <w:sz w:val="28"/>
          <w:szCs w:val="32"/>
          <w:u w:color="000000"/>
        </w:rPr>
      </w:pPr>
      <w:r>
        <w:rPr>
          <w:u w:color="000000"/>
        </w:rPr>
        <w:br w:type="page"/>
      </w:r>
    </w:p>
    <w:p w14:paraId="5519B107" w14:textId="649C704C" w:rsidR="00B800EC" w:rsidRPr="00C546A9" w:rsidRDefault="004D1280" w:rsidP="00B800EC">
      <w:pPr>
        <w:pStyle w:val="Heading1"/>
      </w:pPr>
      <w:r>
        <w:rPr>
          <w:u w:color="000000"/>
        </w:rPr>
        <w:lastRenderedPageBreak/>
        <w:t xml:space="preserve">Attachment </w:t>
      </w:r>
      <w:r w:rsidR="00B800EC">
        <w:rPr>
          <w:u w:color="000000"/>
        </w:rPr>
        <w:t xml:space="preserve">D - </w:t>
      </w:r>
      <w:r w:rsidR="00B15012">
        <w:rPr>
          <w:u w:color="000000"/>
        </w:rPr>
        <w:t>Additional Information</w:t>
      </w:r>
      <w:r w:rsidR="00B15012" w:rsidRPr="00C546A9">
        <w:rPr>
          <w:u w:color="000000"/>
        </w:rPr>
        <w:t xml:space="preserve"> </w:t>
      </w:r>
    </w:p>
    <w:p w14:paraId="360801A9" w14:textId="77777777" w:rsidR="00B15012" w:rsidRDefault="00B15012" w:rsidP="00B15012">
      <w:pPr>
        <w:pStyle w:val="BodyText"/>
        <w:numPr>
          <w:ilvl w:val="0"/>
          <w:numId w:val="24"/>
        </w:numPr>
      </w:pPr>
      <w:r>
        <w:t>The grantee is responsible for paying the complete vehicle invoice directly to the vendor upon delivery.  Grantees receive capital funds through reimbursement only; no pre-payments are allowed.</w:t>
      </w:r>
    </w:p>
    <w:p w14:paraId="6C347AA5" w14:textId="77777777" w:rsidR="00B15012" w:rsidRDefault="00B15012" w:rsidP="00B15012">
      <w:pPr>
        <w:pStyle w:val="BodyText"/>
        <w:ind w:left="720"/>
      </w:pPr>
    </w:p>
    <w:p w14:paraId="34520C5F" w14:textId="77777777" w:rsidR="00B15012" w:rsidRDefault="00B15012" w:rsidP="00B15012">
      <w:pPr>
        <w:pStyle w:val="BodyText"/>
        <w:numPr>
          <w:ilvl w:val="0"/>
          <w:numId w:val="24"/>
        </w:numPr>
      </w:pPr>
      <w:r>
        <w:t>Be sure to carefully review and complete the delivery documents. Reimbursement cannot be made unless the documents are completed correctly and completely.</w:t>
      </w:r>
    </w:p>
    <w:p w14:paraId="4AB158E0" w14:textId="77777777" w:rsidR="00B15012" w:rsidRDefault="00B15012" w:rsidP="00B15012">
      <w:pPr>
        <w:pStyle w:val="ListParagraph"/>
      </w:pPr>
    </w:p>
    <w:p w14:paraId="10AB6457" w14:textId="77777777" w:rsidR="00B15012" w:rsidRDefault="00B15012" w:rsidP="00B15012">
      <w:pPr>
        <w:pStyle w:val="BodyText"/>
        <w:numPr>
          <w:ilvl w:val="0"/>
          <w:numId w:val="24"/>
        </w:numPr>
      </w:pPr>
      <w:r>
        <w:t>Submit your completed delivery documentation BEFORE placing the vehicle into revenue service.</w:t>
      </w:r>
    </w:p>
    <w:p w14:paraId="1A3524B7" w14:textId="77777777" w:rsidR="00B15012" w:rsidRDefault="00B15012" w:rsidP="00B15012">
      <w:pPr>
        <w:pStyle w:val="ListParagraph"/>
      </w:pPr>
    </w:p>
    <w:p w14:paraId="03CE426C" w14:textId="77777777" w:rsidR="00B15012" w:rsidRDefault="00B15012" w:rsidP="00B15012">
      <w:pPr>
        <w:pStyle w:val="BodyText"/>
        <w:numPr>
          <w:ilvl w:val="0"/>
          <w:numId w:val="24"/>
        </w:numPr>
      </w:pPr>
      <w:r>
        <w:t>These vehicle delivery documents must be completed and submitted to WisDOT if either of these conditions are met:</w:t>
      </w:r>
    </w:p>
    <w:p w14:paraId="1AD6D6B8" w14:textId="77777777" w:rsidR="00B15012" w:rsidRDefault="00B15012" w:rsidP="00B15012">
      <w:pPr>
        <w:pStyle w:val="BodyText"/>
        <w:numPr>
          <w:ilvl w:val="1"/>
          <w:numId w:val="24"/>
        </w:numPr>
      </w:pPr>
      <w:r>
        <w:t>Your vehicle was procured with 5311 or 5339 funds under a grant agreement with WisDOT OR</w:t>
      </w:r>
    </w:p>
    <w:p w14:paraId="3EF80E23" w14:textId="77777777" w:rsidR="00B15012" w:rsidRDefault="00B15012" w:rsidP="00B15012">
      <w:pPr>
        <w:pStyle w:val="BodyText"/>
        <w:numPr>
          <w:ilvl w:val="1"/>
          <w:numId w:val="24"/>
        </w:numPr>
      </w:pPr>
      <w:r>
        <w:t>You ordered your vehicle through a contract with a WisDOT vendor.</w:t>
      </w:r>
    </w:p>
    <w:p w14:paraId="4D431E85" w14:textId="77777777" w:rsidR="00B15012" w:rsidRDefault="00B15012" w:rsidP="00B15012">
      <w:pPr>
        <w:pStyle w:val="BodyText"/>
      </w:pPr>
    </w:p>
    <w:p w14:paraId="6F8578D2" w14:textId="4507B64B" w:rsidR="00AD177E" w:rsidRDefault="00B15012" w:rsidP="00AD177E">
      <w:pPr>
        <w:pStyle w:val="BodyText"/>
        <w:numPr>
          <w:ilvl w:val="0"/>
          <w:numId w:val="24"/>
        </w:numPr>
      </w:pPr>
      <w:r>
        <w:t>WisDOT will reimburse you based on the specifications outlined in your capital grant agreement.  Please review your capital grant agreement carefully before submitting your vehicle delivery documents.</w:t>
      </w:r>
    </w:p>
    <w:p w14:paraId="0187B5D8" w14:textId="77777777" w:rsidR="00AD177E" w:rsidRDefault="00AD177E" w:rsidP="00AD177E">
      <w:pPr>
        <w:pStyle w:val="Default"/>
        <w:ind w:left="720"/>
      </w:pPr>
    </w:p>
    <w:p w14:paraId="53E93562" w14:textId="7C8E159B" w:rsidR="00AD177E" w:rsidRPr="00AD177E" w:rsidRDefault="00AD177E" w:rsidP="00AD177E">
      <w:pPr>
        <w:pStyle w:val="Default"/>
        <w:numPr>
          <w:ilvl w:val="0"/>
          <w:numId w:val="24"/>
        </w:numPr>
        <w:rPr>
          <w:sz w:val="22"/>
          <w:szCs w:val="22"/>
        </w:rPr>
      </w:pPr>
      <w:r>
        <w:rPr>
          <w:sz w:val="22"/>
          <w:szCs w:val="22"/>
        </w:rPr>
        <w:t>Additional “add-on” items must be on a PO separate from the base vehicle. Grant agreements cover the base vehicle and optional equipment/services as shown on the WisDOT vehicle agreement. Generally, “extra” items cannot be paid for through your capital grant funds.</w:t>
      </w:r>
    </w:p>
    <w:p w14:paraId="6C086BC3" w14:textId="77777777" w:rsidR="00B15012" w:rsidRDefault="00B15012" w:rsidP="00B15012">
      <w:pPr>
        <w:pStyle w:val="BodyText"/>
        <w:ind w:left="360"/>
      </w:pPr>
    </w:p>
    <w:p w14:paraId="1A1B08FC" w14:textId="77777777" w:rsidR="00B15012" w:rsidRDefault="00B15012" w:rsidP="00B15012">
      <w:pPr>
        <w:pStyle w:val="BodyText"/>
        <w:numPr>
          <w:ilvl w:val="0"/>
          <w:numId w:val="24"/>
        </w:numPr>
      </w:pPr>
      <w:r>
        <w:t>Reimbursement checks take 4-6 weeks for processing after approval by a Public Transit Program Manager.</w:t>
      </w:r>
    </w:p>
    <w:p w14:paraId="1A3469D1" w14:textId="77777777" w:rsidR="00B15012" w:rsidRDefault="00B15012" w:rsidP="00B15012">
      <w:pPr>
        <w:pStyle w:val="ListParagraph"/>
      </w:pPr>
    </w:p>
    <w:p w14:paraId="67CC283A" w14:textId="77777777" w:rsidR="00B15012" w:rsidRDefault="00B15012" w:rsidP="00B15012">
      <w:pPr>
        <w:pStyle w:val="BodyText"/>
        <w:numPr>
          <w:ilvl w:val="0"/>
          <w:numId w:val="24"/>
        </w:numPr>
      </w:pPr>
      <w:r w:rsidRPr="0066787A">
        <w:t xml:space="preserve">You must retain </w:t>
      </w:r>
      <w:r>
        <w:t xml:space="preserve">copies of </w:t>
      </w:r>
      <w:r w:rsidRPr="0066787A">
        <w:t>certificates and supporting documentation provided to you by the vendor throughout the useful life of the vehicle and a minimum of three years following its retirement and disposal.</w:t>
      </w:r>
    </w:p>
    <w:p w14:paraId="1E3026D8" w14:textId="77777777" w:rsidR="00B15012" w:rsidRDefault="00B15012" w:rsidP="00B15012">
      <w:pPr>
        <w:pStyle w:val="ListParagraph"/>
      </w:pPr>
    </w:p>
    <w:p w14:paraId="384EE3EB" w14:textId="77777777" w:rsidR="00B15012" w:rsidRDefault="00B15012" w:rsidP="00B15012">
      <w:pPr>
        <w:pStyle w:val="BodyText"/>
        <w:numPr>
          <w:ilvl w:val="0"/>
          <w:numId w:val="24"/>
        </w:numPr>
      </w:pPr>
      <w:r>
        <w:t>Reimbursement amounts cannot</w:t>
      </w:r>
      <w:r w:rsidRPr="00285431">
        <w:rPr>
          <w:spacing w:val="-3"/>
        </w:rPr>
        <w:t xml:space="preserve"> </w:t>
      </w:r>
      <w:r w:rsidRPr="00285431">
        <w:t>include</w:t>
      </w:r>
      <w:r w:rsidRPr="00285431">
        <w:rPr>
          <w:spacing w:val="-4"/>
        </w:rPr>
        <w:t xml:space="preserve"> </w:t>
      </w:r>
      <w:r w:rsidRPr="00285431">
        <w:t>title,</w:t>
      </w:r>
      <w:r w:rsidRPr="00285431">
        <w:rPr>
          <w:spacing w:val="-1"/>
        </w:rPr>
        <w:t xml:space="preserve"> </w:t>
      </w:r>
      <w:r w:rsidRPr="00285431">
        <w:t>lien, or</w:t>
      </w:r>
      <w:r w:rsidRPr="00285431">
        <w:rPr>
          <w:spacing w:val="-3"/>
        </w:rPr>
        <w:t xml:space="preserve"> </w:t>
      </w:r>
      <w:r w:rsidRPr="00285431">
        <w:t>registration</w:t>
      </w:r>
      <w:r w:rsidRPr="00285431">
        <w:rPr>
          <w:spacing w:val="-6"/>
        </w:rPr>
        <w:t xml:space="preserve"> </w:t>
      </w:r>
      <w:r w:rsidRPr="00285431">
        <w:t>fees</w:t>
      </w:r>
      <w:r w:rsidRPr="00285431">
        <w:rPr>
          <w:spacing w:val="-4"/>
        </w:rPr>
        <w:t xml:space="preserve"> </w:t>
      </w:r>
      <w:r w:rsidRPr="00285431">
        <w:t>paid</w:t>
      </w:r>
      <w:r w:rsidRPr="00285431">
        <w:rPr>
          <w:spacing w:val="-4"/>
        </w:rPr>
        <w:t xml:space="preserve"> </w:t>
      </w:r>
      <w:r w:rsidRPr="00285431">
        <w:t>to</w:t>
      </w:r>
      <w:r w:rsidRPr="00285431">
        <w:rPr>
          <w:spacing w:val="-4"/>
        </w:rPr>
        <w:t xml:space="preserve"> </w:t>
      </w:r>
      <w:r w:rsidRPr="00285431">
        <w:t>the</w:t>
      </w:r>
      <w:r w:rsidRPr="00285431">
        <w:rPr>
          <w:spacing w:val="-9"/>
        </w:rPr>
        <w:t xml:space="preserve"> </w:t>
      </w:r>
      <w:r w:rsidRPr="00285431">
        <w:t>Wisconsin</w:t>
      </w:r>
      <w:r w:rsidRPr="00285431">
        <w:rPr>
          <w:spacing w:val="-2"/>
        </w:rPr>
        <w:t xml:space="preserve"> </w:t>
      </w:r>
      <w:r w:rsidRPr="00285431">
        <w:t>Department</w:t>
      </w:r>
      <w:r w:rsidRPr="00285431">
        <w:rPr>
          <w:spacing w:val="-3"/>
        </w:rPr>
        <w:t xml:space="preserve"> </w:t>
      </w:r>
      <w:r w:rsidRPr="00285431">
        <w:t>of</w:t>
      </w:r>
      <w:r w:rsidRPr="00285431">
        <w:rPr>
          <w:spacing w:val="-3"/>
        </w:rPr>
        <w:t xml:space="preserve"> </w:t>
      </w:r>
      <w:r w:rsidRPr="00285431">
        <w:t>Transportation</w:t>
      </w:r>
      <w:r>
        <w:t>.</w:t>
      </w:r>
    </w:p>
    <w:p w14:paraId="458A71BB" w14:textId="77777777" w:rsidR="00B15012" w:rsidRDefault="00B15012" w:rsidP="00B15012">
      <w:pPr>
        <w:pStyle w:val="ListParagraph"/>
      </w:pPr>
    </w:p>
    <w:p w14:paraId="036DAE58" w14:textId="06DF25F2" w:rsidR="0051344A" w:rsidRDefault="00B15012" w:rsidP="00B93226">
      <w:pPr>
        <w:pStyle w:val="BodyText"/>
        <w:numPr>
          <w:ilvl w:val="0"/>
          <w:numId w:val="24"/>
        </w:numPr>
      </w:pPr>
      <w:r>
        <w:t xml:space="preserve">Vehicle delivery documents must be completed for each vehicle.  </w:t>
      </w:r>
    </w:p>
    <w:p w14:paraId="39BF6C10" w14:textId="77777777" w:rsidR="0051344A" w:rsidRDefault="0051344A" w:rsidP="0051344A">
      <w:pPr>
        <w:pStyle w:val="Default"/>
        <w:ind w:left="720"/>
      </w:pPr>
    </w:p>
    <w:p w14:paraId="21C6267C" w14:textId="090E11F2" w:rsidR="0051344A" w:rsidRDefault="0051344A" w:rsidP="0051344A">
      <w:pPr>
        <w:pStyle w:val="Default"/>
        <w:numPr>
          <w:ilvl w:val="0"/>
          <w:numId w:val="24"/>
        </w:numPr>
        <w:rPr>
          <w:color w:val="0000FF"/>
          <w:sz w:val="22"/>
          <w:szCs w:val="22"/>
        </w:rPr>
      </w:pPr>
      <w:r>
        <w:rPr>
          <w:sz w:val="22"/>
          <w:szCs w:val="22"/>
        </w:rPr>
        <w:t xml:space="preserve">Federal Title VI Non-discrimination Notice to the Public must be posted in public transit revenue service vehicles. More information: </w:t>
      </w:r>
      <w:hyperlink r:id="rId14" w:history="1">
        <w:r w:rsidRPr="00600401">
          <w:rPr>
            <w:rStyle w:val="Hyperlink"/>
            <w:sz w:val="22"/>
            <w:szCs w:val="22"/>
          </w:rPr>
          <w:t>http://wisconsindot.gov/Pages/doing-bus/local-gov/astnce-pgms/transit/compliance/title6.aspx</w:t>
        </w:r>
      </w:hyperlink>
    </w:p>
    <w:p w14:paraId="48D2ED13" w14:textId="77777777" w:rsidR="0051344A" w:rsidRPr="0051344A" w:rsidRDefault="0051344A" w:rsidP="0051344A">
      <w:pPr>
        <w:pStyle w:val="Default"/>
        <w:ind w:left="720"/>
        <w:rPr>
          <w:color w:val="0000FF"/>
          <w:sz w:val="22"/>
          <w:szCs w:val="22"/>
        </w:rPr>
      </w:pPr>
    </w:p>
    <w:p w14:paraId="1B1A6371" w14:textId="77777777" w:rsidR="00B15012" w:rsidRDefault="00B15012" w:rsidP="00B800EC">
      <w:pPr>
        <w:pStyle w:val="BodyText"/>
        <w:rPr>
          <w:spacing w:val="-3"/>
        </w:rPr>
      </w:pPr>
    </w:p>
    <w:p w14:paraId="5E65A810" w14:textId="77777777" w:rsidR="00B15012" w:rsidRDefault="00B15012" w:rsidP="00B800EC">
      <w:pPr>
        <w:pStyle w:val="BodyText"/>
        <w:rPr>
          <w:spacing w:val="-3"/>
        </w:rPr>
      </w:pPr>
    </w:p>
    <w:p w14:paraId="6A5194D0" w14:textId="6A5F0B1C" w:rsidR="00B800EC" w:rsidRDefault="00B800EC" w:rsidP="00A56D05">
      <w:pPr>
        <w:pStyle w:val="BodyText"/>
      </w:pPr>
      <w:bookmarkStart w:id="7" w:name="_Toc478127397"/>
      <w:r>
        <w:br w:type="page"/>
      </w:r>
    </w:p>
    <w:p w14:paraId="3B046DB1" w14:textId="55A4434E" w:rsidR="00B800EC" w:rsidRPr="00785CEF" w:rsidRDefault="004D1280" w:rsidP="00B800EC">
      <w:pPr>
        <w:pStyle w:val="Heading1"/>
      </w:pPr>
      <w:r>
        <w:rPr>
          <w:u w:color="000000"/>
        </w:rPr>
        <w:lastRenderedPageBreak/>
        <w:t>Attachment</w:t>
      </w:r>
      <w:r>
        <w:t xml:space="preserve"> </w:t>
      </w:r>
      <w:r w:rsidR="00B800EC">
        <w:t>E - Insurance</w:t>
      </w:r>
      <w:bookmarkEnd w:id="7"/>
    </w:p>
    <w:p w14:paraId="33F10368" w14:textId="77777777" w:rsidR="00B800EC" w:rsidRDefault="00B800EC" w:rsidP="00B800EC">
      <w:pPr>
        <w:pStyle w:val="BodyText"/>
        <w:numPr>
          <w:ilvl w:val="0"/>
          <w:numId w:val="14"/>
        </w:numPr>
      </w:pPr>
      <w:r>
        <w:t xml:space="preserve">Transit vehicles </w:t>
      </w:r>
      <w:r w:rsidRPr="00172029">
        <w:t>must</w:t>
      </w:r>
      <w:r>
        <w:t xml:space="preserve"> have insurance coverage before engaging in revenue service and as soon as possible after vehicle delivery.  It is best practice to arrange for insurance before accepting delivery of the vehicle.</w:t>
      </w:r>
    </w:p>
    <w:p w14:paraId="401C7A08" w14:textId="77777777" w:rsidR="00B800EC" w:rsidRPr="00172029" w:rsidRDefault="00B800EC" w:rsidP="00B800EC">
      <w:pPr>
        <w:pStyle w:val="BodyText"/>
        <w:rPr>
          <w:rFonts w:cs="Arial"/>
        </w:rPr>
      </w:pPr>
    </w:p>
    <w:p w14:paraId="1F82692A" w14:textId="77777777" w:rsidR="00B800EC" w:rsidRPr="0066787A" w:rsidRDefault="00B800EC" w:rsidP="00B800EC">
      <w:pPr>
        <w:pStyle w:val="BodyText"/>
        <w:numPr>
          <w:ilvl w:val="0"/>
          <w:numId w:val="14"/>
        </w:numPr>
        <w:rPr>
          <w:rFonts w:cs="Arial"/>
        </w:rPr>
      </w:pPr>
      <w:r>
        <w:rPr>
          <w:spacing w:val="-4"/>
        </w:rPr>
        <w:t>C</w:t>
      </w:r>
      <w:r w:rsidRPr="00172029">
        <w:rPr>
          <w:spacing w:val="-4"/>
        </w:rPr>
        <w:t>onfirm</w:t>
      </w:r>
      <w:r>
        <w:rPr>
          <w:spacing w:val="-4"/>
        </w:rPr>
        <w:t xml:space="preserve"> vehicle insurance </w:t>
      </w:r>
      <w:r>
        <w:t xml:space="preserve">is </w:t>
      </w:r>
      <w:r>
        <w:rPr>
          <w:spacing w:val="-3"/>
        </w:rPr>
        <w:t xml:space="preserve">filed with </w:t>
      </w:r>
      <w:r>
        <w:t xml:space="preserve">the </w:t>
      </w:r>
      <w:r>
        <w:rPr>
          <w:spacing w:val="-4"/>
        </w:rPr>
        <w:t xml:space="preserve">Wisconsin Department </w:t>
      </w:r>
      <w:r>
        <w:rPr>
          <w:spacing w:val="-3"/>
        </w:rPr>
        <w:t xml:space="preserve">of </w:t>
      </w:r>
      <w:r>
        <w:rPr>
          <w:spacing w:val="-4"/>
        </w:rPr>
        <w:t>Transportation Motor Carrier Insurance Office. (Telephone: 608-266-9900; FAX: 608-266-6689).</w:t>
      </w:r>
    </w:p>
    <w:p w14:paraId="25C469FD" w14:textId="77777777" w:rsidR="00B82C8C" w:rsidRDefault="00B82C8C" w:rsidP="00B82C8C">
      <w:pPr>
        <w:pStyle w:val="Default"/>
      </w:pPr>
    </w:p>
    <w:p w14:paraId="1EE072A5" w14:textId="7000E1D9" w:rsidR="00B800EC" w:rsidRPr="00B82C8C" w:rsidRDefault="00B82C8C" w:rsidP="00B82C8C">
      <w:pPr>
        <w:pStyle w:val="Default"/>
        <w:numPr>
          <w:ilvl w:val="0"/>
          <w:numId w:val="14"/>
        </w:numPr>
        <w:rPr>
          <w:sz w:val="22"/>
          <w:szCs w:val="22"/>
        </w:rPr>
      </w:pPr>
      <w:r>
        <w:rPr>
          <w:sz w:val="22"/>
          <w:szCs w:val="22"/>
        </w:rPr>
        <w:t xml:space="preserve">If your insurance company has filed a “Uniform Motor Carrier Bodily Injury and Property Damage Liability Certificate of Insurance" (aka Certificate of Insurance) (Form E) then any/all new vehicles should be covered automatically. </w:t>
      </w:r>
      <w:r w:rsidR="00B800EC" w:rsidRPr="00B82C8C">
        <w:rPr>
          <w:spacing w:val="-4"/>
        </w:rPr>
        <w:t>Confirm this with your insurance company.</w:t>
      </w:r>
    </w:p>
    <w:p w14:paraId="239AD984" w14:textId="77777777" w:rsidR="00B800EC" w:rsidRPr="00172029" w:rsidRDefault="00B800EC" w:rsidP="00B800EC">
      <w:pPr>
        <w:pStyle w:val="BodyText"/>
        <w:rPr>
          <w:rFonts w:cs="Arial"/>
        </w:rPr>
      </w:pPr>
    </w:p>
    <w:p w14:paraId="069771ED" w14:textId="77777777" w:rsidR="00B800EC" w:rsidRPr="00785CEF" w:rsidRDefault="00B800EC" w:rsidP="00B800EC">
      <w:pPr>
        <w:pStyle w:val="BodyText"/>
        <w:numPr>
          <w:ilvl w:val="0"/>
          <w:numId w:val="14"/>
        </w:numPr>
        <w:rPr>
          <w:rFonts w:cs="Arial"/>
        </w:rPr>
      </w:pPr>
      <w:r>
        <w:rPr>
          <w:spacing w:val="-4"/>
        </w:rPr>
        <w:t xml:space="preserve">If vehicle insurance has </w:t>
      </w:r>
      <w:r w:rsidRPr="00E87F7B">
        <w:rPr>
          <w:spacing w:val="-4"/>
          <w:u w:val="single"/>
        </w:rPr>
        <w:t>not</w:t>
      </w:r>
      <w:r>
        <w:rPr>
          <w:spacing w:val="-4"/>
        </w:rPr>
        <w:t xml:space="preserve"> been filed:</w:t>
      </w:r>
    </w:p>
    <w:p w14:paraId="7AFA43D2" w14:textId="77777777" w:rsidR="00B800EC" w:rsidRPr="00172029" w:rsidRDefault="00B800EC" w:rsidP="00B800EC">
      <w:pPr>
        <w:pStyle w:val="BodyText"/>
        <w:numPr>
          <w:ilvl w:val="1"/>
          <w:numId w:val="14"/>
        </w:numPr>
        <w:rPr>
          <w:rFonts w:cs="Arial"/>
        </w:rPr>
      </w:pPr>
      <w:r>
        <w:rPr>
          <w:spacing w:val="-4"/>
        </w:rPr>
        <w:t xml:space="preserve">Instruct your insurance company </w:t>
      </w:r>
      <w:r>
        <w:t xml:space="preserve">to </w:t>
      </w:r>
      <w:r>
        <w:rPr>
          <w:spacing w:val="-3"/>
        </w:rPr>
        <w:t xml:space="preserve">submit </w:t>
      </w:r>
      <w:r>
        <w:t xml:space="preserve">a </w:t>
      </w:r>
      <w:r>
        <w:rPr>
          <w:spacing w:val="-4"/>
        </w:rPr>
        <w:t xml:space="preserve">filing </w:t>
      </w:r>
      <w:r>
        <w:rPr>
          <w:spacing w:val="-3"/>
        </w:rPr>
        <w:t xml:space="preserve">for this </w:t>
      </w:r>
      <w:r>
        <w:rPr>
          <w:spacing w:val="-4"/>
        </w:rPr>
        <w:t>vehicle</w:t>
      </w:r>
      <w:r>
        <w:rPr>
          <w:spacing w:val="53"/>
        </w:rPr>
        <w:t xml:space="preserve"> </w:t>
      </w:r>
      <w:r>
        <w:rPr>
          <w:spacing w:val="-3"/>
        </w:rPr>
        <w:t xml:space="preserve">with </w:t>
      </w:r>
      <w:r>
        <w:t xml:space="preserve">the </w:t>
      </w:r>
      <w:r>
        <w:rPr>
          <w:spacing w:val="-3"/>
        </w:rPr>
        <w:t xml:space="preserve">WisDOT </w:t>
      </w:r>
      <w:r>
        <w:rPr>
          <w:spacing w:val="-4"/>
        </w:rPr>
        <w:t xml:space="preserve">Motor Carrier Insurance </w:t>
      </w:r>
      <w:r>
        <w:rPr>
          <w:spacing w:val="-3"/>
        </w:rPr>
        <w:t xml:space="preserve">Office </w:t>
      </w:r>
      <w:r>
        <w:rPr>
          <w:spacing w:val="-4"/>
        </w:rPr>
        <w:t xml:space="preserve">certifying </w:t>
      </w:r>
      <w:r>
        <w:rPr>
          <w:spacing w:val="-3"/>
        </w:rPr>
        <w:t xml:space="preserve">its </w:t>
      </w:r>
      <w:r>
        <w:rPr>
          <w:spacing w:val="-4"/>
        </w:rPr>
        <w:t xml:space="preserve">coverage </w:t>
      </w:r>
      <w:r>
        <w:t xml:space="preserve">by the </w:t>
      </w:r>
      <w:r>
        <w:rPr>
          <w:spacing w:val="-4"/>
        </w:rPr>
        <w:t>insurer.</w:t>
      </w:r>
      <w:r>
        <w:rPr>
          <w:spacing w:val="53"/>
        </w:rPr>
        <w:t xml:space="preserve"> </w:t>
      </w:r>
      <w:r>
        <w:t xml:space="preserve">The </w:t>
      </w:r>
      <w:r>
        <w:rPr>
          <w:spacing w:val="-4"/>
        </w:rPr>
        <w:t>Motor Carrier</w:t>
      </w:r>
      <w:r>
        <w:rPr>
          <w:spacing w:val="53"/>
        </w:rPr>
        <w:t xml:space="preserve"> </w:t>
      </w:r>
      <w:r>
        <w:rPr>
          <w:spacing w:val="-4"/>
        </w:rPr>
        <w:t xml:space="preserve">Insurance </w:t>
      </w:r>
      <w:r>
        <w:rPr>
          <w:spacing w:val="-3"/>
        </w:rPr>
        <w:t xml:space="preserve">Office </w:t>
      </w:r>
      <w:r>
        <w:rPr>
          <w:spacing w:val="-4"/>
        </w:rPr>
        <w:t xml:space="preserve">will </w:t>
      </w:r>
      <w:r>
        <w:rPr>
          <w:spacing w:val="-3"/>
        </w:rPr>
        <w:t xml:space="preserve">issue </w:t>
      </w:r>
      <w:r>
        <w:t xml:space="preserve">a </w:t>
      </w:r>
      <w:r>
        <w:rPr>
          <w:spacing w:val="-3"/>
        </w:rPr>
        <w:t xml:space="preserve">state </w:t>
      </w:r>
      <w:r>
        <w:rPr>
          <w:spacing w:val="-4"/>
        </w:rPr>
        <w:t xml:space="preserve">account number </w:t>
      </w:r>
      <w:r>
        <w:rPr>
          <w:spacing w:val="-3"/>
        </w:rPr>
        <w:t xml:space="preserve">(e.g. WI-34567) </w:t>
      </w:r>
      <w:r>
        <w:rPr>
          <w:spacing w:val="-4"/>
        </w:rPr>
        <w:t xml:space="preserve">which indicates </w:t>
      </w:r>
      <w:r>
        <w:t xml:space="preserve">to </w:t>
      </w:r>
      <w:r>
        <w:rPr>
          <w:spacing w:val="-4"/>
        </w:rPr>
        <w:t xml:space="preserve">DMV </w:t>
      </w:r>
      <w:r>
        <w:rPr>
          <w:spacing w:val="-3"/>
        </w:rPr>
        <w:t xml:space="preserve">staff </w:t>
      </w:r>
      <w:r>
        <w:rPr>
          <w:spacing w:val="-4"/>
        </w:rPr>
        <w:t>that</w:t>
      </w:r>
      <w:r>
        <w:rPr>
          <w:spacing w:val="53"/>
        </w:rPr>
        <w:t xml:space="preserve"> </w:t>
      </w:r>
      <w:r>
        <w:rPr>
          <w:spacing w:val="-4"/>
        </w:rPr>
        <w:t xml:space="preserve">insurance </w:t>
      </w:r>
      <w:r>
        <w:t xml:space="preserve">is in </w:t>
      </w:r>
      <w:r>
        <w:rPr>
          <w:spacing w:val="-3"/>
        </w:rPr>
        <w:t xml:space="preserve">place </w:t>
      </w:r>
      <w:r>
        <w:t xml:space="preserve">and they </w:t>
      </w:r>
      <w:r>
        <w:rPr>
          <w:spacing w:val="-3"/>
        </w:rPr>
        <w:t xml:space="preserve">may </w:t>
      </w:r>
      <w:r>
        <w:rPr>
          <w:spacing w:val="-4"/>
        </w:rPr>
        <w:t xml:space="preserve">proceed </w:t>
      </w:r>
      <w:r>
        <w:rPr>
          <w:spacing w:val="-3"/>
        </w:rPr>
        <w:t>with</w:t>
      </w:r>
      <w:r>
        <w:rPr>
          <w:spacing w:val="-35"/>
        </w:rPr>
        <w:t xml:space="preserve"> </w:t>
      </w:r>
      <w:r>
        <w:rPr>
          <w:spacing w:val="-4"/>
        </w:rPr>
        <w:t>registration.</w:t>
      </w:r>
    </w:p>
    <w:p w14:paraId="6E08CE5D" w14:textId="77777777" w:rsidR="00B800EC" w:rsidRDefault="00B800EC" w:rsidP="00B800EC">
      <w:pPr>
        <w:pStyle w:val="BodyText"/>
        <w:numPr>
          <w:ilvl w:val="1"/>
          <w:numId w:val="14"/>
        </w:numPr>
        <w:rPr>
          <w:rFonts w:cs="Arial"/>
        </w:rPr>
      </w:pPr>
      <w:r w:rsidRPr="00172029">
        <w:rPr>
          <w:spacing w:val="-4"/>
        </w:rPr>
        <w:t>If your insurance company has filed a</w:t>
      </w:r>
      <w:r>
        <w:rPr>
          <w:i/>
          <w:spacing w:val="-4"/>
        </w:rPr>
        <w:t xml:space="preserve"> Scheduled filing </w:t>
      </w:r>
      <w:r>
        <w:rPr>
          <w:spacing w:val="-3"/>
        </w:rPr>
        <w:t xml:space="preserve">(lists </w:t>
      </w:r>
      <w:r>
        <w:rPr>
          <w:spacing w:val="-4"/>
        </w:rPr>
        <w:t xml:space="preserve">each vehicle </w:t>
      </w:r>
      <w:r>
        <w:t xml:space="preserve">in </w:t>
      </w:r>
      <w:r>
        <w:rPr>
          <w:spacing w:val="-3"/>
        </w:rPr>
        <w:t xml:space="preserve">use) </w:t>
      </w:r>
      <w:r>
        <w:t xml:space="preserve">- the </w:t>
      </w:r>
      <w:r>
        <w:rPr>
          <w:spacing w:val="-4"/>
        </w:rPr>
        <w:t xml:space="preserve">insurer must submit </w:t>
      </w:r>
      <w:r>
        <w:t xml:space="preserve">an </w:t>
      </w:r>
      <w:r>
        <w:rPr>
          <w:spacing w:val="-4"/>
        </w:rPr>
        <w:t xml:space="preserve">amended schedule that includes </w:t>
      </w:r>
      <w:r>
        <w:rPr>
          <w:spacing w:val="-3"/>
        </w:rPr>
        <w:t xml:space="preserve">the </w:t>
      </w:r>
      <w:r>
        <w:t xml:space="preserve">new </w:t>
      </w:r>
      <w:r>
        <w:rPr>
          <w:spacing w:val="-4"/>
        </w:rPr>
        <w:t xml:space="preserve">vehicle </w:t>
      </w:r>
      <w:r>
        <w:rPr>
          <w:u w:val="single" w:color="000000"/>
        </w:rPr>
        <w:t xml:space="preserve">or </w:t>
      </w:r>
      <w:r>
        <w:t xml:space="preserve">a </w:t>
      </w:r>
      <w:r>
        <w:rPr>
          <w:spacing w:val="-4"/>
        </w:rPr>
        <w:t xml:space="preserve">blanket </w:t>
      </w:r>
      <w:r>
        <w:rPr>
          <w:spacing w:val="-3"/>
        </w:rPr>
        <w:t xml:space="preserve">filing </w:t>
      </w:r>
      <w:r>
        <w:t xml:space="preserve">to </w:t>
      </w:r>
      <w:r>
        <w:rPr>
          <w:spacing w:val="-4"/>
        </w:rPr>
        <w:t xml:space="preserve">replace </w:t>
      </w:r>
      <w:r>
        <w:rPr>
          <w:spacing w:val="-3"/>
        </w:rPr>
        <w:t xml:space="preserve">the </w:t>
      </w:r>
      <w:r>
        <w:rPr>
          <w:spacing w:val="-4"/>
        </w:rPr>
        <w:t>scheduled</w:t>
      </w:r>
      <w:r>
        <w:rPr>
          <w:spacing w:val="-21"/>
        </w:rPr>
        <w:t xml:space="preserve"> </w:t>
      </w:r>
      <w:r>
        <w:rPr>
          <w:spacing w:val="-3"/>
        </w:rPr>
        <w:t>filing.</w:t>
      </w:r>
    </w:p>
    <w:p w14:paraId="62E1C862" w14:textId="77777777" w:rsidR="00B800EC" w:rsidRDefault="00B800EC" w:rsidP="00B800EC">
      <w:pPr>
        <w:pStyle w:val="BodyText"/>
        <w:rPr>
          <w:rFonts w:cs="Arial"/>
          <w:sz w:val="20"/>
          <w:szCs w:val="20"/>
        </w:rPr>
      </w:pPr>
    </w:p>
    <w:p w14:paraId="0AD14886" w14:textId="77777777" w:rsidR="00B800EC" w:rsidRDefault="00B800EC" w:rsidP="00B800EC">
      <w:pPr>
        <w:pStyle w:val="BodyText"/>
        <w:numPr>
          <w:ilvl w:val="0"/>
          <w:numId w:val="14"/>
        </w:numPr>
        <w:rPr>
          <w:rFonts w:cs="Arial"/>
        </w:rPr>
      </w:pPr>
      <w:r>
        <w:t xml:space="preserve">The </w:t>
      </w:r>
      <w:r>
        <w:rPr>
          <w:spacing w:val="-4"/>
        </w:rPr>
        <w:t xml:space="preserve">insurance coverage </w:t>
      </w:r>
      <w:r>
        <w:rPr>
          <w:spacing w:val="-3"/>
        </w:rPr>
        <w:t xml:space="preserve">must show “Wisconsin DOT </w:t>
      </w:r>
      <w:r>
        <w:rPr>
          <w:spacing w:val="-4"/>
        </w:rPr>
        <w:t xml:space="preserve">Bureau </w:t>
      </w:r>
      <w:r>
        <w:rPr>
          <w:spacing w:val="-3"/>
        </w:rPr>
        <w:t xml:space="preserve">of </w:t>
      </w:r>
      <w:r>
        <w:rPr>
          <w:spacing w:val="-4"/>
        </w:rPr>
        <w:t xml:space="preserve">Transit </w:t>
      </w:r>
      <w:r>
        <w:t xml:space="preserve">&amp; </w:t>
      </w:r>
      <w:r>
        <w:rPr>
          <w:spacing w:val="-3"/>
        </w:rPr>
        <w:t xml:space="preserve">Local Roads” </w:t>
      </w:r>
      <w:r>
        <w:t xml:space="preserve">as </w:t>
      </w:r>
      <w:r>
        <w:rPr>
          <w:spacing w:val="-3"/>
        </w:rPr>
        <w:t xml:space="preserve">the </w:t>
      </w:r>
      <w:r>
        <w:rPr>
          <w:spacing w:val="-4"/>
        </w:rPr>
        <w:t>Secured</w:t>
      </w:r>
      <w:r>
        <w:rPr>
          <w:spacing w:val="53"/>
        </w:rPr>
        <w:t xml:space="preserve"> </w:t>
      </w:r>
      <w:r>
        <w:rPr>
          <w:spacing w:val="-3"/>
        </w:rPr>
        <w:t xml:space="preserve">Party (lien </w:t>
      </w:r>
      <w:r>
        <w:rPr>
          <w:spacing w:val="-4"/>
        </w:rPr>
        <w:t xml:space="preserve">holder).  </w:t>
      </w:r>
      <w:r>
        <w:t xml:space="preserve">The </w:t>
      </w:r>
      <w:r>
        <w:rPr>
          <w:spacing w:val="-4"/>
        </w:rPr>
        <w:t xml:space="preserve">secured </w:t>
      </w:r>
      <w:r>
        <w:rPr>
          <w:spacing w:val="-3"/>
        </w:rPr>
        <w:t xml:space="preserve">party </w:t>
      </w:r>
      <w:r>
        <w:rPr>
          <w:spacing w:val="-4"/>
        </w:rPr>
        <w:t xml:space="preserve">number </w:t>
      </w:r>
      <w:r>
        <w:t>is</w:t>
      </w:r>
      <w:r>
        <w:rPr>
          <w:spacing w:val="-7"/>
        </w:rPr>
        <w:t xml:space="preserve"> </w:t>
      </w:r>
      <w:r>
        <w:rPr>
          <w:spacing w:val="-4"/>
        </w:rPr>
        <w:t>039337.</w:t>
      </w:r>
    </w:p>
    <w:p w14:paraId="19D7E5E5" w14:textId="77777777" w:rsidR="00B800EC" w:rsidRPr="00172029" w:rsidRDefault="00B800EC" w:rsidP="00B800EC">
      <w:pPr>
        <w:pStyle w:val="BodyText"/>
        <w:rPr>
          <w:rFonts w:cs="Arial"/>
        </w:rPr>
      </w:pPr>
    </w:p>
    <w:p w14:paraId="0A9B31ED" w14:textId="77777777" w:rsidR="00B800EC" w:rsidRPr="00D868F5" w:rsidRDefault="00B800EC" w:rsidP="00B800EC">
      <w:pPr>
        <w:pStyle w:val="BodyText"/>
        <w:numPr>
          <w:ilvl w:val="0"/>
          <w:numId w:val="14"/>
        </w:numPr>
        <w:rPr>
          <w:rFonts w:cs="Arial"/>
        </w:rPr>
      </w:pPr>
      <w:r>
        <w:t xml:space="preserve">If </w:t>
      </w:r>
      <w:r>
        <w:rPr>
          <w:spacing w:val="-3"/>
        </w:rPr>
        <w:t xml:space="preserve">the vehicle will be leased to a third-party </w:t>
      </w:r>
      <w:r>
        <w:rPr>
          <w:spacing w:val="-4"/>
        </w:rPr>
        <w:t>the lease must specify insurance coverage details.  Please contact the WisDOT Transit Section Asset Manager with questions about the vehicle lease.</w:t>
      </w:r>
    </w:p>
    <w:p w14:paraId="78FC341B" w14:textId="77777777" w:rsidR="00D868F5" w:rsidRDefault="00D868F5" w:rsidP="00D868F5">
      <w:pPr>
        <w:pStyle w:val="Default"/>
      </w:pPr>
    </w:p>
    <w:p w14:paraId="7E67D961" w14:textId="710B5BE4" w:rsidR="00D868F5" w:rsidRDefault="00D868F5" w:rsidP="00D868F5">
      <w:pPr>
        <w:pStyle w:val="Default"/>
        <w:numPr>
          <w:ilvl w:val="0"/>
          <w:numId w:val="14"/>
        </w:numPr>
        <w:rPr>
          <w:sz w:val="22"/>
          <w:szCs w:val="22"/>
        </w:rPr>
      </w:pPr>
      <w:r>
        <w:rPr>
          <w:sz w:val="22"/>
          <w:szCs w:val="22"/>
        </w:rPr>
        <w:t>WisDOT will ask for additional information from the municipality if notified of cancelled insurance by the provider.</w:t>
      </w:r>
    </w:p>
    <w:p w14:paraId="39D7A199" w14:textId="77777777" w:rsidR="00D868F5" w:rsidRPr="00172029" w:rsidRDefault="00D868F5" w:rsidP="00D868F5">
      <w:pPr>
        <w:pStyle w:val="BodyText"/>
        <w:ind w:left="720"/>
        <w:rPr>
          <w:rFonts w:cs="Arial"/>
        </w:rPr>
      </w:pPr>
    </w:p>
    <w:p w14:paraId="7ED6F941" w14:textId="77777777" w:rsidR="00B800EC" w:rsidRDefault="00B800EC" w:rsidP="00B800EC">
      <w:pPr>
        <w:pStyle w:val="BodyText"/>
        <w:rPr>
          <w:spacing w:val="-4"/>
        </w:rPr>
      </w:pPr>
    </w:p>
    <w:p w14:paraId="5CB85897" w14:textId="2384FE4D" w:rsidR="00B800EC" w:rsidRDefault="00B800EC">
      <w:pPr>
        <w:rPr>
          <w:rFonts w:ascii="Arial" w:eastAsia="Arial" w:hAnsi="Arial"/>
          <w:b/>
          <w:bCs/>
          <w:sz w:val="28"/>
          <w:szCs w:val="32"/>
        </w:rPr>
      </w:pPr>
    </w:p>
    <w:p w14:paraId="257AAFF2" w14:textId="77777777" w:rsidR="00A56D05" w:rsidRDefault="00A56D05">
      <w:pPr>
        <w:rPr>
          <w:rFonts w:ascii="Arial" w:eastAsia="Arial" w:hAnsi="Arial"/>
          <w:b/>
          <w:bCs/>
          <w:sz w:val="28"/>
          <w:szCs w:val="32"/>
          <w:u w:color="000000"/>
        </w:rPr>
      </w:pPr>
      <w:r>
        <w:rPr>
          <w:u w:color="000000"/>
        </w:rPr>
        <w:br w:type="page"/>
      </w:r>
    </w:p>
    <w:p w14:paraId="75396DDD" w14:textId="401CA1DF" w:rsidR="00B15012" w:rsidRDefault="004D1280" w:rsidP="00B800EC">
      <w:pPr>
        <w:pStyle w:val="Heading1"/>
      </w:pPr>
      <w:r>
        <w:rPr>
          <w:u w:color="000000"/>
        </w:rPr>
        <w:lastRenderedPageBreak/>
        <w:t>Attachment</w:t>
      </w:r>
      <w:r>
        <w:t xml:space="preserve"> </w:t>
      </w:r>
      <w:r w:rsidR="00B800EC">
        <w:t xml:space="preserve">F - </w:t>
      </w:r>
      <w:r w:rsidR="00B15012" w:rsidRPr="00C546A9">
        <w:rPr>
          <w:u w:color="000000"/>
        </w:rPr>
        <w:t xml:space="preserve">Vehicle </w:t>
      </w:r>
      <w:r w:rsidR="00B15012" w:rsidRPr="00C546A9">
        <w:t>Registration</w:t>
      </w:r>
    </w:p>
    <w:p w14:paraId="137A03E4" w14:textId="444C2B28" w:rsidR="00B15012" w:rsidRDefault="00B15012" w:rsidP="00B15012">
      <w:pPr>
        <w:pStyle w:val="BodyText"/>
        <w:rPr>
          <w:spacing w:val="-3"/>
        </w:rPr>
      </w:pPr>
      <w:r>
        <w:rPr>
          <w:spacing w:val="-3"/>
        </w:rPr>
        <w:t>The transit vehicle must be properly registered to operate in the State of Wisc</w:t>
      </w:r>
      <w:r w:rsidR="00814AC5">
        <w:rPr>
          <w:spacing w:val="-3"/>
        </w:rPr>
        <w:t>onsin by completing the MV1</w:t>
      </w:r>
      <w:r>
        <w:rPr>
          <w:spacing w:val="-3"/>
        </w:rPr>
        <w:t xml:space="preserve"> form. The vendor may have already partially completed this form.  The </w:t>
      </w:r>
      <w:r w:rsidR="00814AC5">
        <w:rPr>
          <w:spacing w:val="-3"/>
        </w:rPr>
        <w:t>grantee</w:t>
      </w:r>
      <w:r>
        <w:rPr>
          <w:spacing w:val="-3"/>
        </w:rPr>
        <w:t xml:space="preserve"> must sign the form and provide a copy to WisDOT.</w:t>
      </w:r>
    </w:p>
    <w:p w14:paraId="4AF3F887" w14:textId="77777777" w:rsidR="00B15012" w:rsidRDefault="00B15012" w:rsidP="00B15012">
      <w:pPr>
        <w:pStyle w:val="BodyText"/>
      </w:pPr>
    </w:p>
    <w:p w14:paraId="0C921D73" w14:textId="77777777" w:rsidR="00B15012" w:rsidRDefault="00B15012" w:rsidP="00B15012">
      <w:pPr>
        <w:pStyle w:val="BodyText"/>
        <w:numPr>
          <w:ilvl w:val="0"/>
          <w:numId w:val="18"/>
        </w:numPr>
      </w:pPr>
      <w:r>
        <w:t xml:space="preserve">Verify: date, </w:t>
      </w:r>
      <w:r>
        <w:rPr>
          <w:spacing w:val="-3"/>
        </w:rPr>
        <w:t xml:space="preserve">any </w:t>
      </w:r>
      <w:r>
        <w:t xml:space="preserve">tax </w:t>
      </w:r>
      <w:r>
        <w:rPr>
          <w:spacing w:val="-3"/>
        </w:rPr>
        <w:t xml:space="preserve">exempt </w:t>
      </w:r>
      <w:r>
        <w:t>codes, vehicle identification number, etc.</w:t>
      </w:r>
    </w:p>
    <w:p w14:paraId="5C80866A" w14:textId="77777777" w:rsidR="00B15012" w:rsidRPr="00ED7A5C" w:rsidRDefault="00B15012" w:rsidP="00B15012">
      <w:pPr>
        <w:pStyle w:val="BodyText"/>
      </w:pPr>
    </w:p>
    <w:p w14:paraId="49B16ED8" w14:textId="3E348A0F" w:rsidR="00B15012" w:rsidRDefault="00B15012" w:rsidP="00B15012">
      <w:pPr>
        <w:pStyle w:val="BodyText"/>
        <w:numPr>
          <w:ilvl w:val="0"/>
          <w:numId w:val="18"/>
        </w:numPr>
      </w:pPr>
      <w:r>
        <w:t xml:space="preserve">Your </w:t>
      </w:r>
      <w:r w:rsidR="00814AC5">
        <w:rPr>
          <w:spacing w:val="-3"/>
        </w:rPr>
        <w:t>grantee</w:t>
      </w:r>
      <w:r>
        <w:rPr>
          <w:spacing w:val="-3"/>
        </w:rPr>
        <w:t xml:space="preserve"> name </w:t>
      </w:r>
      <w:r>
        <w:t xml:space="preserve">on the MV1 </w:t>
      </w:r>
      <w:r>
        <w:rPr>
          <w:spacing w:val="-3"/>
        </w:rPr>
        <w:t xml:space="preserve">must be </w:t>
      </w:r>
      <w:r>
        <w:t xml:space="preserve">precisely </w:t>
      </w:r>
      <w:r>
        <w:rPr>
          <w:spacing w:val="-3"/>
        </w:rPr>
        <w:t xml:space="preserve">the </w:t>
      </w:r>
      <w:r>
        <w:t xml:space="preserve">same as it </w:t>
      </w:r>
      <w:r>
        <w:rPr>
          <w:spacing w:val="-3"/>
        </w:rPr>
        <w:t xml:space="preserve">appears </w:t>
      </w:r>
      <w:r>
        <w:t>on the insurance.</w:t>
      </w:r>
    </w:p>
    <w:p w14:paraId="36F6223F" w14:textId="77777777" w:rsidR="00B15012" w:rsidRDefault="00B15012" w:rsidP="00B15012">
      <w:pPr>
        <w:pStyle w:val="BodyText"/>
      </w:pPr>
    </w:p>
    <w:p w14:paraId="1B8C9332" w14:textId="2FEA941F" w:rsidR="00B15012" w:rsidRDefault="00B15012" w:rsidP="00B15012">
      <w:pPr>
        <w:pStyle w:val="BodyText"/>
        <w:numPr>
          <w:ilvl w:val="0"/>
          <w:numId w:val="18"/>
        </w:numPr>
      </w:pPr>
      <w:r>
        <w:t>Vehicles funded through the 5311</w:t>
      </w:r>
      <w:r w:rsidR="006F7178">
        <w:t xml:space="preserve"> or 5339</w:t>
      </w:r>
      <w:r>
        <w:t xml:space="preserve"> program</w:t>
      </w:r>
      <w:r w:rsidR="006F7178">
        <w:t>s</w:t>
      </w:r>
      <w:r>
        <w:t xml:space="preserve"> are not considered Human Service Vehicles.  5311</w:t>
      </w:r>
      <w:r w:rsidR="006F7178">
        <w:t xml:space="preserve"> or 5339</w:t>
      </w:r>
      <w:r>
        <w:t xml:space="preserve"> program vehicles are used in public transportation service and therefore must be licensed with municipal, automobile or bus plates.</w:t>
      </w:r>
    </w:p>
    <w:p w14:paraId="7AF7A380" w14:textId="77777777" w:rsidR="00B15012" w:rsidRDefault="00B15012" w:rsidP="00B15012">
      <w:pPr>
        <w:pStyle w:val="BodyText"/>
        <w:rPr>
          <w:sz w:val="20"/>
          <w:szCs w:val="20"/>
        </w:rPr>
      </w:pPr>
    </w:p>
    <w:p w14:paraId="09486A80" w14:textId="77777777" w:rsidR="00B15012" w:rsidRPr="000E2A16" w:rsidRDefault="00B15012" w:rsidP="00B15012">
      <w:pPr>
        <w:pStyle w:val="BodyText"/>
        <w:numPr>
          <w:ilvl w:val="0"/>
          <w:numId w:val="18"/>
        </w:numPr>
      </w:pPr>
      <w:r>
        <w:t xml:space="preserve">Section C – </w:t>
      </w:r>
      <w:r>
        <w:rPr>
          <w:spacing w:val="-3"/>
        </w:rPr>
        <w:t>Loan</w:t>
      </w:r>
      <w:r>
        <w:rPr>
          <w:spacing w:val="-1"/>
        </w:rPr>
        <w:t xml:space="preserve"> </w:t>
      </w:r>
      <w:r>
        <w:t>Information</w:t>
      </w:r>
    </w:p>
    <w:p w14:paraId="3A2A73DC" w14:textId="26E3AF54" w:rsidR="00B15012" w:rsidRPr="008D0706" w:rsidRDefault="00B15012" w:rsidP="00B15012">
      <w:pPr>
        <w:pStyle w:val="BodyText"/>
        <w:ind w:left="720"/>
        <w:rPr>
          <w:color w:val="FF0000"/>
        </w:rPr>
      </w:pPr>
      <w:r w:rsidRPr="008D0706">
        <w:rPr>
          <w:color w:val="FF0000"/>
          <w:spacing w:val="-3"/>
        </w:rPr>
        <w:t xml:space="preserve">WisDOT </w:t>
      </w:r>
      <w:r w:rsidR="00814AC5">
        <w:rPr>
          <w:color w:val="FF0000"/>
          <w:spacing w:val="-3"/>
        </w:rPr>
        <w:t xml:space="preserve">Bureau of Transit, Local Roads, Railroads and Harbors” </w:t>
      </w:r>
      <w:r w:rsidRPr="008D0706">
        <w:rPr>
          <w:color w:val="FF0000"/>
          <w:spacing w:val="-3"/>
          <w:u w:val="single"/>
        </w:rPr>
        <w:t xml:space="preserve">must </w:t>
      </w:r>
      <w:r w:rsidRPr="008D0706">
        <w:rPr>
          <w:color w:val="FF0000"/>
          <w:spacing w:val="-3"/>
        </w:rPr>
        <w:t xml:space="preserve">be listed as Lien </w:t>
      </w:r>
      <w:r w:rsidRPr="008D0706">
        <w:rPr>
          <w:color w:val="FF0000"/>
          <w:spacing w:val="-4"/>
        </w:rPr>
        <w:t xml:space="preserve">Holder </w:t>
      </w:r>
      <w:r w:rsidRPr="008D0706">
        <w:rPr>
          <w:color w:val="FF0000"/>
        </w:rPr>
        <w:t>#1</w:t>
      </w:r>
    </w:p>
    <w:p w14:paraId="7A1E6D8A" w14:textId="55882105" w:rsidR="00814AC5" w:rsidRDefault="00B15012" w:rsidP="00B15012">
      <w:pPr>
        <w:pStyle w:val="BodyText"/>
        <w:ind w:left="720"/>
        <w:rPr>
          <w:spacing w:val="-3"/>
        </w:rPr>
      </w:pPr>
      <w:r>
        <w:rPr>
          <w:spacing w:val="-4"/>
        </w:rPr>
        <w:t xml:space="preserve">P.O. </w:t>
      </w:r>
      <w:r w:rsidR="00814AC5">
        <w:rPr>
          <w:spacing w:val="-3"/>
        </w:rPr>
        <w:t>Box 7913</w:t>
      </w:r>
      <w:r>
        <w:rPr>
          <w:spacing w:val="-3"/>
        </w:rPr>
        <w:t xml:space="preserve"> </w:t>
      </w:r>
    </w:p>
    <w:p w14:paraId="6267A1AB" w14:textId="0DE4340D" w:rsidR="006A7B35" w:rsidRDefault="006A7B35" w:rsidP="00B15012">
      <w:pPr>
        <w:pStyle w:val="BodyText"/>
        <w:ind w:left="720"/>
        <w:rPr>
          <w:spacing w:val="-3"/>
        </w:rPr>
      </w:pPr>
      <w:r>
        <w:rPr>
          <w:spacing w:val="-3"/>
        </w:rPr>
        <w:t>4822 Madison Yards Way</w:t>
      </w:r>
    </w:p>
    <w:p w14:paraId="18C24EFC" w14:textId="4211FE74" w:rsidR="00B15012" w:rsidRPr="00ED7A5C" w:rsidRDefault="00B15012" w:rsidP="00B15012">
      <w:pPr>
        <w:pStyle w:val="BodyText"/>
        <w:ind w:left="720"/>
        <w:rPr>
          <w:spacing w:val="-3"/>
        </w:rPr>
      </w:pPr>
      <w:r>
        <w:rPr>
          <w:spacing w:val="-4"/>
        </w:rPr>
        <w:t xml:space="preserve">Madison </w:t>
      </w:r>
      <w:r>
        <w:t xml:space="preserve">WI </w:t>
      </w:r>
      <w:r w:rsidR="006A7B35">
        <w:rPr>
          <w:spacing w:val="-4"/>
        </w:rPr>
        <w:t>53705</w:t>
      </w:r>
      <w:r>
        <w:rPr>
          <w:spacing w:val="-4"/>
        </w:rPr>
        <w:t>-7913.</w:t>
      </w:r>
    </w:p>
    <w:p w14:paraId="715CEA77" w14:textId="77777777" w:rsidR="00B15012" w:rsidRDefault="00B15012" w:rsidP="00B15012">
      <w:pPr>
        <w:pStyle w:val="BodyText"/>
        <w:ind w:left="720"/>
        <w:rPr>
          <w:spacing w:val="-4"/>
        </w:rPr>
      </w:pPr>
      <w:r>
        <w:rPr>
          <w:spacing w:val="-4"/>
        </w:rPr>
        <w:t xml:space="preserve">Secured </w:t>
      </w:r>
      <w:r>
        <w:rPr>
          <w:spacing w:val="-3"/>
        </w:rPr>
        <w:t xml:space="preserve">Party No. is </w:t>
      </w:r>
      <w:r>
        <w:rPr>
          <w:spacing w:val="-4"/>
        </w:rPr>
        <w:t>039337</w:t>
      </w:r>
    </w:p>
    <w:p w14:paraId="149BDE08" w14:textId="77777777" w:rsidR="00B15012" w:rsidRDefault="00B15012" w:rsidP="00B15012">
      <w:pPr>
        <w:pStyle w:val="BodyText"/>
        <w:ind w:left="720"/>
      </w:pPr>
      <w:r>
        <w:rPr>
          <w:spacing w:val="-4"/>
        </w:rPr>
        <w:t>Phone 608-266-1535</w:t>
      </w:r>
    </w:p>
    <w:p w14:paraId="3AA183B1" w14:textId="77777777" w:rsidR="00B15012" w:rsidRDefault="00B15012" w:rsidP="00B15012">
      <w:pPr>
        <w:pStyle w:val="BodyText"/>
        <w:rPr>
          <w:sz w:val="20"/>
          <w:szCs w:val="20"/>
        </w:rPr>
      </w:pPr>
    </w:p>
    <w:p w14:paraId="6145EC46" w14:textId="77777777" w:rsidR="00B15012" w:rsidRDefault="00B15012" w:rsidP="00B15012">
      <w:pPr>
        <w:pStyle w:val="BodyText"/>
        <w:numPr>
          <w:ilvl w:val="0"/>
          <w:numId w:val="18"/>
        </w:numPr>
      </w:pPr>
      <w:r>
        <w:t>Section D -</w:t>
      </w:r>
      <w:r>
        <w:rPr>
          <w:spacing w:val="-5"/>
        </w:rPr>
        <w:t xml:space="preserve"> </w:t>
      </w:r>
      <w:r>
        <w:rPr>
          <w:spacing w:val="-3"/>
        </w:rPr>
        <w:t>Fees</w:t>
      </w:r>
    </w:p>
    <w:p w14:paraId="52862480" w14:textId="77777777" w:rsidR="00B15012" w:rsidRDefault="00B15012" w:rsidP="00B15012">
      <w:pPr>
        <w:pStyle w:val="BodyText"/>
        <w:numPr>
          <w:ilvl w:val="1"/>
          <w:numId w:val="18"/>
        </w:numPr>
      </w:pPr>
      <w:r>
        <w:rPr>
          <w:spacing w:val="-3"/>
        </w:rPr>
        <w:t>Loan</w:t>
      </w:r>
      <w:r>
        <w:rPr>
          <w:spacing w:val="-8"/>
        </w:rPr>
        <w:t xml:space="preserve"> </w:t>
      </w:r>
      <w:r>
        <w:rPr>
          <w:spacing w:val="-4"/>
        </w:rPr>
        <w:t>filling</w:t>
      </w:r>
      <w:r>
        <w:rPr>
          <w:spacing w:val="-6"/>
        </w:rPr>
        <w:t xml:space="preserve"> </w:t>
      </w:r>
      <w:r>
        <w:t>fee</w:t>
      </w:r>
      <w:r>
        <w:rPr>
          <w:spacing w:val="-6"/>
        </w:rPr>
        <w:t xml:space="preserve"> </w:t>
      </w:r>
      <w:r>
        <w:rPr>
          <w:spacing w:val="-3"/>
        </w:rPr>
        <w:t>(for</w:t>
      </w:r>
      <w:r>
        <w:rPr>
          <w:spacing w:val="-5"/>
        </w:rPr>
        <w:t xml:space="preserve"> </w:t>
      </w:r>
      <w:r>
        <w:rPr>
          <w:spacing w:val="-4"/>
        </w:rPr>
        <w:t>listing</w:t>
      </w:r>
      <w:r>
        <w:rPr>
          <w:spacing w:val="-8"/>
        </w:rPr>
        <w:t xml:space="preserve"> </w:t>
      </w:r>
      <w:r>
        <w:rPr>
          <w:spacing w:val="-3"/>
        </w:rPr>
        <w:t>WisDOT</w:t>
      </w:r>
      <w:r>
        <w:rPr>
          <w:spacing w:val="-6"/>
        </w:rPr>
        <w:t xml:space="preserve"> </w:t>
      </w:r>
      <w:r>
        <w:t>as</w:t>
      </w:r>
      <w:r>
        <w:rPr>
          <w:spacing w:val="-5"/>
        </w:rPr>
        <w:t xml:space="preserve"> </w:t>
      </w:r>
      <w:r>
        <w:rPr>
          <w:spacing w:val="-3"/>
        </w:rPr>
        <w:t>lien</w:t>
      </w:r>
      <w:r>
        <w:rPr>
          <w:spacing w:val="-6"/>
        </w:rPr>
        <w:t xml:space="preserve"> </w:t>
      </w:r>
      <w:r>
        <w:rPr>
          <w:spacing w:val="-4"/>
        </w:rPr>
        <w:t xml:space="preserve">holder </w:t>
      </w:r>
      <w:r>
        <w:t>–</w:t>
      </w:r>
      <w:r>
        <w:rPr>
          <w:spacing w:val="-8"/>
        </w:rPr>
        <w:t xml:space="preserve"> </w:t>
      </w:r>
      <w:r>
        <w:rPr>
          <w:spacing w:val="-3"/>
        </w:rPr>
        <w:t>required</w:t>
      </w:r>
      <w:r>
        <w:rPr>
          <w:spacing w:val="-8"/>
        </w:rPr>
        <w:t xml:space="preserve"> </w:t>
      </w:r>
      <w:r>
        <w:t>to</w:t>
      </w:r>
      <w:r>
        <w:rPr>
          <w:spacing w:val="-6"/>
        </w:rPr>
        <w:t xml:space="preserve"> </w:t>
      </w:r>
      <w:r>
        <w:rPr>
          <w:spacing w:val="-3"/>
        </w:rPr>
        <w:t>be</w:t>
      </w:r>
      <w:r>
        <w:rPr>
          <w:spacing w:val="-6"/>
        </w:rPr>
        <w:t xml:space="preserve"> </w:t>
      </w:r>
      <w:r>
        <w:rPr>
          <w:spacing w:val="-4"/>
        </w:rPr>
        <w:t>paid)</w:t>
      </w:r>
    </w:p>
    <w:p w14:paraId="7F3331FD" w14:textId="77777777" w:rsidR="00B15012" w:rsidRPr="00B800EC" w:rsidRDefault="00B15012" w:rsidP="00B15012">
      <w:pPr>
        <w:pStyle w:val="BodyText"/>
        <w:numPr>
          <w:ilvl w:val="1"/>
          <w:numId w:val="18"/>
        </w:numPr>
      </w:pPr>
      <w:r>
        <w:t xml:space="preserve">Tax </w:t>
      </w:r>
      <w:r w:rsidRPr="00B800EC">
        <w:rPr>
          <w:spacing w:val="-4"/>
        </w:rPr>
        <w:t xml:space="preserve">exemption </w:t>
      </w:r>
      <w:r w:rsidRPr="00B800EC">
        <w:rPr>
          <w:spacing w:val="-3"/>
        </w:rPr>
        <w:t xml:space="preserve">code </w:t>
      </w:r>
      <w:r w:rsidRPr="00B800EC">
        <w:rPr>
          <w:spacing w:val="-4"/>
        </w:rPr>
        <w:t xml:space="preserve">number </w:t>
      </w:r>
      <w:r>
        <w:t xml:space="preserve">is 8 </w:t>
      </w:r>
      <w:r w:rsidRPr="00B800EC">
        <w:rPr>
          <w:spacing w:val="-4"/>
        </w:rPr>
        <w:t xml:space="preserve">followed </w:t>
      </w:r>
      <w:r>
        <w:t xml:space="preserve">by </w:t>
      </w:r>
      <w:r w:rsidRPr="00B800EC">
        <w:rPr>
          <w:spacing w:val="-4"/>
        </w:rPr>
        <w:t xml:space="preserve">your </w:t>
      </w:r>
      <w:r w:rsidRPr="00B800EC">
        <w:rPr>
          <w:spacing w:val="-3"/>
        </w:rPr>
        <w:t xml:space="preserve">state </w:t>
      </w:r>
      <w:r>
        <w:t xml:space="preserve">tax </w:t>
      </w:r>
      <w:r w:rsidRPr="00B800EC">
        <w:rPr>
          <w:spacing w:val="-4"/>
        </w:rPr>
        <w:t xml:space="preserve">exempt number (example: </w:t>
      </w:r>
      <w:r>
        <w:t xml:space="preserve">8 - </w:t>
      </w:r>
      <w:r w:rsidRPr="00B800EC">
        <w:rPr>
          <w:spacing w:val="-5"/>
        </w:rPr>
        <w:t xml:space="preserve">ES1234) </w:t>
      </w:r>
      <w:r w:rsidRPr="00B800EC">
        <w:rPr>
          <w:u w:val="single" w:color="000000"/>
        </w:rPr>
        <w:t xml:space="preserve">or </w:t>
      </w:r>
      <w:r>
        <w:t xml:space="preserve">for a </w:t>
      </w:r>
      <w:r w:rsidRPr="00B800EC">
        <w:rPr>
          <w:spacing w:val="-3"/>
        </w:rPr>
        <w:t xml:space="preserve">local </w:t>
      </w:r>
      <w:r w:rsidRPr="00B800EC">
        <w:rPr>
          <w:spacing w:val="-4"/>
        </w:rPr>
        <w:t xml:space="preserve">public </w:t>
      </w:r>
      <w:r w:rsidRPr="00B800EC">
        <w:rPr>
          <w:spacing w:val="-3"/>
        </w:rPr>
        <w:t xml:space="preserve">body </w:t>
      </w:r>
      <w:r>
        <w:t xml:space="preserve">the </w:t>
      </w:r>
      <w:r w:rsidRPr="00B800EC">
        <w:rPr>
          <w:spacing w:val="-3"/>
        </w:rPr>
        <w:t xml:space="preserve">code </w:t>
      </w:r>
      <w:r w:rsidRPr="00B800EC">
        <w:rPr>
          <w:spacing w:val="-4"/>
        </w:rPr>
        <w:t xml:space="preserve">number </w:t>
      </w:r>
      <w:r>
        <w:t xml:space="preserve">is 4 </w:t>
      </w:r>
      <w:r w:rsidRPr="00B800EC">
        <w:rPr>
          <w:spacing w:val="-3"/>
        </w:rPr>
        <w:t xml:space="preserve">followed </w:t>
      </w:r>
      <w:r>
        <w:t xml:space="preserve">by </w:t>
      </w:r>
      <w:r w:rsidRPr="00B800EC">
        <w:rPr>
          <w:spacing w:val="-3"/>
        </w:rPr>
        <w:t xml:space="preserve">your state </w:t>
      </w:r>
      <w:r>
        <w:t xml:space="preserve">tax </w:t>
      </w:r>
      <w:r w:rsidRPr="00B800EC">
        <w:rPr>
          <w:spacing w:val="-4"/>
        </w:rPr>
        <w:t xml:space="preserve">exempt number (example: </w:t>
      </w:r>
      <w:r>
        <w:t>4 -</w:t>
      </w:r>
      <w:r w:rsidRPr="00B800EC">
        <w:rPr>
          <w:spacing w:val="1"/>
        </w:rPr>
        <w:t xml:space="preserve"> </w:t>
      </w:r>
      <w:r w:rsidRPr="00B800EC">
        <w:rPr>
          <w:spacing w:val="-4"/>
        </w:rPr>
        <w:t>ES2345).</w:t>
      </w:r>
    </w:p>
    <w:p w14:paraId="6A11C1E6" w14:textId="77777777" w:rsidR="00B15012" w:rsidRPr="00B800EC" w:rsidRDefault="00B15012" w:rsidP="00B15012">
      <w:pPr>
        <w:pStyle w:val="BodyText"/>
      </w:pPr>
    </w:p>
    <w:p w14:paraId="3738A761" w14:textId="01860E43" w:rsidR="00B15012" w:rsidRPr="00172029" w:rsidRDefault="00B15012" w:rsidP="00B15012">
      <w:pPr>
        <w:pStyle w:val="BodyText"/>
      </w:pPr>
    </w:p>
    <w:sectPr w:rsidR="00B15012" w:rsidRPr="00172029" w:rsidSect="00E65168">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A397" w14:textId="77777777" w:rsidR="00483C4C" w:rsidRDefault="00483C4C">
      <w:r>
        <w:separator/>
      </w:r>
    </w:p>
  </w:endnote>
  <w:endnote w:type="continuationSeparator" w:id="0">
    <w:p w14:paraId="0D07393C" w14:textId="77777777" w:rsidR="00483C4C" w:rsidRDefault="0048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7949" w14:textId="77777777" w:rsidR="008F2245" w:rsidRDefault="008F2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35F250B4" w14:textId="4BB3B797" w:rsidR="007C2313" w:rsidRPr="0007130C" w:rsidRDefault="007C2313">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21</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21</w:t>
            </w:r>
            <w:r w:rsidRPr="0007130C">
              <w:rPr>
                <w:b/>
                <w:bCs/>
                <w:szCs w:val="24"/>
              </w:rPr>
              <w:fldChar w:fldCharType="end"/>
            </w:r>
          </w:p>
        </w:sdtContent>
      </w:sdt>
    </w:sdtContent>
  </w:sdt>
  <w:p w14:paraId="3A7485C5" w14:textId="77777777" w:rsidR="007C2313" w:rsidRDefault="007C23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A033" w14:textId="4ABAB32F" w:rsidR="007C2313" w:rsidRPr="0007130C" w:rsidRDefault="007C2313" w:rsidP="0007130C">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FEAD" w14:textId="77777777" w:rsidR="00483C4C" w:rsidRDefault="00483C4C">
      <w:r>
        <w:separator/>
      </w:r>
    </w:p>
  </w:footnote>
  <w:footnote w:type="continuationSeparator" w:id="0">
    <w:p w14:paraId="15DC73BF" w14:textId="77777777" w:rsidR="00483C4C" w:rsidRDefault="0048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FC9D" w14:textId="77777777" w:rsidR="008F2245" w:rsidRDefault="008F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6E6A" w14:textId="240D79DF" w:rsidR="007C2313" w:rsidRPr="0007130C" w:rsidRDefault="007C2313">
    <w:pPr>
      <w:pStyle w:val="Header"/>
      <w:rPr>
        <w:sz w:val="20"/>
      </w:rPr>
    </w:pPr>
    <w:r>
      <w:rPr>
        <w:sz w:val="20"/>
      </w:rPr>
      <w:t>Heavy Duty Bus Vehicle Delivery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8837" w14:textId="458750D5" w:rsidR="007C2313" w:rsidRDefault="007C2313">
    <w:pPr>
      <w:pStyle w:val="Header"/>
    </w:pPr>
    <w:r>
      <w:t>Appendix G</w:t>
    </w:r>
    <w:r>
      <w:tab/>
    </w:r>
    <w:r>
      <w:tab/>
    </w:r>
    <w:r w:rsidR="008F2245">
      <w:t>September 2019</w:t>
    </w:r>
  </w:p>
  <w:p w14:paraId="67478A2D" w14:textId="77777777" w:rsidR="007C2313" w:rsidRDefault="007C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3" w15:restartNumberingAfterBreak="0">
    <w:nsid w:val="08CC2A9B"/>
    <w:multiLevelType w:val="hybridMultilevel"/>
    <w:tmpl w:val="6C149F72"/>
    <w:lvl w:ilvl="0" w:tplc="838C2C7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6"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0"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1"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2"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4E1805"/>
    <w:multiLevelType w:val="hybridMultilevel"/>
    <w:tmpl w:val="AF58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17"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19"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26"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28"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30"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31"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32"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33"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9"/>
  </w:num>
  <w:num w:numId="5">
    <w:abstractNumId w:val="30"/>
  </w:num>
  <w:num w:numId="6">
    <w:abstractNumId w:val="11"/>
  </w:num>
  <w:num w:numId="7">
    <w:abstractNumId w:val="5"/>
  </w:num>
  <w:num w:numId="8">
    <w:abstractNumId w:val="29"/>
  </w:num>
  <w:num w:numId="9">
    <w:abstractNumId w:val="32"/>
  </w:num>
  <w:num w:numId="10">
    <w:abstractNumId w:val="16"/>
  </w:num>
  <w:num w:numId="11">
    <w:abstractNumId w:val="27"/>
  </w:num>
  <w:num w:numId="12">
    <w:abstractNumId w:val="25"/>
  </w:num>
  <w:num w:numId="13">
    <w:abstractNumId w:val="10"/>
  </w:num>
  <w:num w:numId="14">
    <w:abstractNumId w:val="13"/>
  </w:num>
  <w:num w:numId="15">
    <w:abstractNumId w:val="8"/>
  </w:num>
  <w:num w:numId="16">
    <w:abstractNumId w:val="28"/>
  </w:num>
  <w:num w:numId="17">
    <w:abstractNumId w:val="17"/>
  </w:num>
  <w:num w:numId="18">
    <w:abstractNumId w:val="4"/>
  </w:num>
  <w:num w:numId="19">
    <w:abstractNumId w:val="26"/>
  </w:num>
  <w:num w:numId="20">
    <w:abstractNumId w:val="33"/>
  </w:num>
  <w:num w:numId="21">
    <w:abstractNumId w:val="15"/>
  </w:num>
  <w:num w:numId="22">
    <w:abstractNumId w:val="23"/>
  </w:num>
  <w:num w:numId="23">
    <w:abstractNumId w:val="1"/>
  </w:num>
  <w:num w:numId="24">
    <w:abstractNumId w:val="3"/>
  </w:num>
  <w:num w:numId="25">
    <w:abstractNumId w:val="6"/>
  </w:num>
  <w:num w:numId="26">
    <w:abstractNumId w:val="7"/>
  </w:num>
  <w:num w:numId="27">
    <w:abstractNumId w:val="20"/>
  </w:num>
  <w:num w:numId="28">
    <w:abstractNumId w:val="12"/>
  </w:num>
  <w:num w:numId="29">
    <w:abstractNumId w:val="14"/>
  </w:num>
  <w:num w:numId="30">
    <w:abstractNumId w:val="31"/>
  </w:num>
  <w:num w:numId="31">
    <w:abstractNumId w:val="19"/>
  </w:num>
  <w:num w:numId="32">
    <w:abstractNumId w:val="24"/>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57"/>
    <w:rsid w:val="000001DB"/>
    <w:rsid w:val="000148EA"/>
    <w:rsid w:val="00014AC5"/>
    <w:rsid w:val="0001663C"/>
    <w:rsid w:val="00021ABC"/>
    <w:rsid w:val="0002329F"/>
    <w:rsid w:val="00030D6D"/>
    <w:rsid w:val="00036E65"/>
    <w:rsid w:val="0004360F"/>
    <w:rsid w:val="00043A75"/>
    <w:rsid w:val="00043F03"/>
    <w:rsid w:val="000620C1"/>
    <w:rsid w:val="0007130C"/>
    <w:rsid w:val="00072CA7"/>
    <w:rsid w:val="00073443"/>
    <w:rsid w:val="000736A5"/>
    <w:rsid w:val="000A26E2"/>
    <w:rsid w:val="000A2F5D"/>
    <w:rsid w:val="000B623D"/>
    <w:rsid w:val="000C35B8"/>
    <w:rsid w:val="000C409E"/>
    <w:rsid w:val="000D1316"/>
    <w:rsid w:val="000E2A16"/>
    <w:rsid w:val="000E5A96"/>
    <w:rsid w:val="000F46E4"/>
    <w:rsid w:val="001060E7"/>
    <w:rsid w:val="00110B15"/>
    <w:rsid w:val="001135BB"/>
    <w:rsid w:val="00121662"/>
    <w:rsid w:val="00130BE9"/>
    <w:rsid w:val="00136A97"/>
    <w:rsid w:val="001518CC"/>
    <w:rsid w:val="00157556"/>
    <w:rsid w:val="00161647"/>
    <w:rsid w:val="00163AC0"/>
    <w:rsid w:val="00171967"/>
    <w:rsid w:val="00172029"/>
    <w:rsid w:val="00177058"/>
    <w:rsid w:val="00182C8A"/>
    <w:rsid w:val="001854EF"/>
    <w:rsid w:val="0018722D"/>
    <w:rsid w:val="001A00D7"/>
    <w:rsid w:val="001A64AD"/>
    <w:rsid w:val="001C7222"/>
    <w:rsid w:val="001D5EA3"/>
    <w:rsid w:val="001D6650"/>
    <w:rsid w:val="001E56E8"/>
    <w:rsid w:val="0023659B"/>
    <w:rsid w:val="002525FA"/>
    <w:rsid w:val="00253320"/>
    <w:rsid w:val="00264C3D"/>
    <w:rsid w:val="002677E3"/>
    <w:rsid w:val="00274511"/>
    <w:rsid w:val="0027602F"/>
    <w:rsid w:val="00276A1B"/>
    <w:rsid w:val="00280DDF"/>
    <w:rsid w:val="002829CF"/>
    <w:rsid w:val="00285431"/>
    <w:rsid w:val="00285B51"/>
    <w:rsid w:val="00296099"/>
    <w:rsid w:val="002C0605"/>
    <w:rsid w:val="002C7939"/>
    <w:rsid w:val="002E174D"/>
    <w:rsid w:val="002E24D0"/>
    <w:rsid w:val="002E66FD"/>
    <w:rsid w:val="003019FB"/>
    <w:rsid w:val="00303930"/>
    <w:rsid w:val="003112B9"/>
    <w:rsid w:val="00312539"/>
    <w:rsid w:val="003140DB"/>
    <w:rsid w:val="00335B4E"/>
    <w:rsid w:val="0033764D"/>
    <w:rsid w:val="00353F61"/>
    <w:rsid w:val="003542D8"/>
    <w:rsid w:val="00365353"/>
    <w:rsid w:val="00365707"/>
    <w:rsid w:val="00370BA5"/>
    <w:rsid w:val="003824F7"/>
    <w:rsid w:val="0039632C"/>
    <w:rsid w:val="003A27FA"/>
    <w:rsid w:val="003A55A6"/>
    <w:rsid w:val="003A77E6"/>
    <w:rsid w:val="003B4FDF"/>
    <w:rsid w:val="003F247D"/>
    <w:rsid w:val="003F7DED"/>
    <w:rsid w:val="00401CA4"/>
    <w:rsid w:val="004042BC"/>
    <w:rsid w:val="00404752"/>
    <w:rsid w:val="00405A61"/>
    <w:rsid w:val="004077D7"/>
    <w:rsid w:val="004165F1"/>
    <w:rsid w:val="00423B06"/>
    <w:rsid w:val="00443E03"/>
    <w:rsid w:val="00444268"/>
    <w:rsid w:val="00452247"/>
    <w:rsid w:val="00460B66"/>
    <w:rsid w:val="004653FA"/>
    <w:rsid w:val="00480168"/>
    <w:rsid w:val="0048111B"/>
    <w:rsid w:val="00483C4C"/>
    <w:rsid w:val="00494907"/>
    <w:rsid w:val="004C66D6"/>
    <w:rsid w:val="004C7716"/>
    <w:rsid w:val="004D0D65"/>
    <w:rsid w:val="004D1280"/>
    <w:rsid w:val="004F3628"/>
    <w:rsid w:val="00502B65"/>
    <w:rsid w:val="0051200B"/>
    <w:rsid w:val="0051344A"/>
    <w:rsid w:val="00517DBC"/>
    <w:rsid w:val="00523BD8"/>
    <w:rsid w:val="00531EFD"/>
    <w:rsid w:val="00534DE0"/>
    <w:rsid w:val="00551F9D"/>
    <w:rsid w:val="00561A1E"/>
    <w:rsid w:val="00564B38"/>
    <w:rsid w:val="00576956"/>
    <w:rsid w:val="00584375"/>
    <w:rsid w:val="00584817"/>
    <w:rsid w:val="005940B4"/>
    <w:rsid w:val="005A31B9"/>
    <w:rsid w:val="005A3913"/>
    <w:rsid w:val="005A7E90"/>
    <w:rsid w:val="005D47A3"/>
    <w:rsid w:val="005D4F93"/>
    <w:rsid w:val="005D5E0A"/>
    <w:rsid w:val="005F4B10"/>
    <w:rsid w:val="006116E3"/>
    <w:rsid w:val="0061182B"/>
    <w:rsid w:val="0061558E"/>
    <w:rsid w:val="00625F5B"/>
    <w:rsid w:val="00641910"/>
    <w:rsid w:val="0064347B"/>
    <w:rsid w:val="0065656E"/>
    <w:rsid w:val="0066787A"/>
    <w:rsid w:val="00670242"/>
    <w:rsid w:val="006827F9"/>
    <w:rsid w:val="00685736"/>
    <w:rsid w:val="00687A4D"/>
    <w:rsid w:val="006A23CE"/>
    <w:rsid w:val="006A4862"/>
    <w:rsid w:val="006A505F"/>
    <w:rsid w:val="006A79CD"/>
    <w:rsid w:val="006A7B35"/>
    <w:rsid w:val="006B1504"/>
    <w:rsid w:val="006B1827"/>
    <w:rsid w:val="006B5951"/>
    <w:rsid w:val="006F7178"/>
    <w:rsid w:val="00706391"/>
    <w:rsid w:val="00722DA2"/>
    <w:rsid w:val="007235E7"/>
    <w:rsid w:val="00725735"/>
    <w:rsid w:val="007332C1"/>
    <w:rsid w:val="007421BC"/>
    <w:rsid w:val="007516F5"/>
    <w:rsid w:val="007565C0"/>
    <w:rsid w:val="007609BB"/>
    <w:rsid w:val="00761D22"/>
    <w:rsid w:val="00770397"/>
    <w:rsid w:val="00776D34"/>
    <w:rsid w:val="00785CEF"/>
    <w:rsid w:val="0079227B"/>
    <w:rsid w:val="007C1394"/>
    <w:rsid w:val="007C2313"/>
    <w:rsid w:val="007C3C01"/>
    <w:rsid w:val="007E56CA"/>
    <w:rsid w:val="007F7D8C"/>
    <w:rsid w:val="00814AC5"/>
    <w:rsid w:val="008178E2"/>
    <w:rsid w:val="008260BF"/>
    <w:rsid w:val="00830541"/>
    <w:rsid w:val="008361D4"/>
    <w:rsid w:val="008571FC"/>
    <w:rsid w:val="00867CCC"/>
    <w:rsid w:val="008723B6"/>
    <w:rsid w:val="00876964"/>
    <w:rsid w:val="0089283C"/>
    <w:rsid w:val="00896BA6"/>
    <w:rsid w:val="008A637F"/>
    <w:rsid w:val="008B63A1"/>
    <w:rsid w:val="008B6CA6"/>
    <w:rsid w:val="008C3128"/>
    <w:rsid w:val="008D0706"/>
    <w:rsid w:val="008D3411"/>
    <w:rsid w:val="008D7863"/>
    <w:rsid w:val="008E3DD8"/>
    <w:rsid w:val="008E3E9D"/>
    <w:rsid w:val="008F02D4"/>
    <w:rsid w:val="008F126C"/>
    <w:rsid w:val="008F2245"/>
    <w:rsid w:val="00944240"/>
    <w:rsid w:val="00973DDA"/>
    <w:rsid w:val="00980473"/>
    <w:rsid w:val="009858B0"/>
    <w:rsid w:val="009976F4"/>
    <w:rsid w:val="009A44D4"/>
    <w:rsid w:val="009A5E6D"/>
    <w:rsid w:val="009A5F87"/>
    <w:rsid w:val="009B04B3"/>
    <w:rsid w:val="009B06E3"/>
    <w:rsid w:val="009B54C8"/>
    <w:rsid w:val="009C1108"/>
    <w:rsid w:val="009E385C"/>
    <w:rsid w:val="009E558D"/>
    <w:rsid w:val="00A22394"/>
    <w:rsid w:val="00A22C1D"/>
    <w:rsid w:val="00A37024"/>
    <w:rsid w:val="00A564CA"/>
    <w:rsid w:val="00A56D05"/>
    <w:rsid w:val="00A61ECE"/>
    <w:rsid w:val="00A757FD"/>
    <w:rsid w:val="00A76687"/>
    <w:rsid w:val="00A84602"/>
    <w:rsid w:val="00A87FE5"/>
    <w:rsid w:val="00A93D86"/>
    <w:rsid w:val="00A957AD"/>
    <w:rsid w:val="00AA5690"/>
    <w:rsid w:val="00AC0495"/>
    <w:rsid w:val="00AC5B2C"/>
    <w:rsid w:val="00AC6DB0"/>
    <w:rsid w:val="00AD177E"/>
    <w:rsid w:val="00AD4EA7"/>
    <w:rsid w:val="00AD6448"/>
    <w:rsid w:val="00AE31DF"/>
    <w:rsid w:val="00B031E6"/>
    <w:rsid w:val="00B14A94"/>
    <w:rsid w:val="00B15012"/>
    <w:rsid w:val="00B17B04"/>
    <w:rsid w:val="00B440CB"/>
    <w:rsid w:val="00B4636A"/>
    <w:rsid w:val="00B53CCA"/>
    <w:rsid w:val="00B614AD"/>
    <w:rsid w:val="00B6488C"/>
    <w:rsid w:val="00B66AD4"/>
    <w:rsid w:val="00B67416"/>
    <w:rsid w:val="00B800EC"/>
    <w:rsid w:val="00B82745"/>
    <w:rsid w:val="00B82C8C"/>
    <w:rsid w:val="00B918A2"/>
    <w:rsid w:val="00B93226"/>
    <w:rsid w:val="00BF08E2"/>
    <w:rsid w:val="00BF24A3"/>
    <w:rsid w:val="00BF67EF"/>
    <w:rsid w:val="00C13037"/>
    <w:rsid w:val="00C30BBE"/>
    <w:rsid w:val="00C30D2C"/>
    <w:rsid w:val="00C336E3"/>
    <w:rsid w:val="00C51ECE"/>
    <w:rsid w:val="00C546A9"/>
    <w:rsid w:val="00C54C98"/>
    <w:rsid w:val="00C56D31"/>
    <w:rsid w:val="00C67D5E"/>
    <w:rsid w:val="00C70A35"/>
    <w:rsid w:val="00C8167C"/>
    <w:rsid w:val="00C852D6"/>
    <w:rsid w:val="00C96E9E"/>
    <w:rsid w:val="00CC17CD"/>
    <w:rsid w:val="00CC51B4"/>
    <w:rsid w:val="00CD4E2A"/>
    <w:rsid w:val="00CE3389"/>
    <w:rsid w:val="00CF07B5"/>
    <w:rsid w:val="00CF7B67"/>
    <w:rsid w:val="00D221CD"/>
    <w:rsid w:val="00D3305B"/>
    <w:rsid w:val="00D461BC"/>
    <w:rsid w:val="00D55E46"/>
    <w:rsid w:val="00D64255"/>
    <w:rsid w:val="00D823A5"/>
    <w:rsid w:val="00D84044"/>
    <w:rsid w:val="00D8570F"/>
    <w:rsid w:val="00D866B9"/>
    <w:rsid w:val="00D868F5"/>
    <w:rsid w:val="00D87024"/>
    <w:rsid w:val="00D93C0A"/>
    <w:rsid w:val="00DA4574"/>
    <w:rsid w:val="00DB1359"/>
    <w:rsid w:val="00DC1320"/>
    <w:rsid w:val="00DE0BFE"/>
    <w:rsid w:val="00DE1E61"/>
    <w:rsid w:val="00DE38E8"/>
    <w:rsid w:val="00DE6B5C"/>
    <w:rsid w:val="00E01809"/>
    <w:rsid w:val="00E02670"/>
    <w:rsid w:val="00E1653E"/>
    <w:rsid w:val="00E16A04"/>
    <w:rsid w:val="00E176A6"/>
    <w:rsid w:val="00E25F30"/>
    <w:rsid w:val="00E35A3B"/>
    <w:rsid w:val="00E376AE"/>
    <w:rsid w:val="00E41AC0"/>
    <w:rsid w:val="00E51037"/>
    <w:rsid w:val="00E52BD6"/>
    <w:rsid w:val="00E52D22"/>
    <w:rsid w:val="00E65168"/>
    <w:rsid w:val="00E739A3"/>
    <w:rsid w:val="00E73A07"/>
    <w:rsid w:val="00E80806"/>
    <w:rsid w:val="00E8200B"/>
    <w:rsid w:val="00E87F7B"/>
    <w:rsid w:val="00E92DC1"/>
    <w:rsid w:val="00EA7053"/>
    <w:rsid w:val="00ED7A5C"/>
    <w:rsid w:val="00EE22DF"/>
    <w:rsid w:val="00EE6565"/>
    <w:rsid w:val="00EF2BB0"/>
    <w:rsid w:val="00EF569E"/>
    <w:rsid w:val="00F22CBB"/>
    <w:rsid w:val="00F43596"/>
    <w:rsid w:val="00F44BD3"/>
    <w:rsid w:val="00F476E9"/>
    <w:rsid w:val="00F478CE"/>
    <w:rsid w:val="00F547F6"/>
    <w:rsid w:val="00F548D2"/>
    <w:rsid w:val="00F549D0"/>
    <w:rsid w:val="00F635F2"/>
    <w:rsid w:val="00F648C6"/>
    <w:rsid w:val="00F651D1"/>
    <w:rsid w:val="00F651D7"/>
    <w:rsid w:val="00F65DA6"/>
    <w:rsid w:val="00F6693A"/>
    <w:rsid w:val="00F72157"/>
    <w:rsid w:val="00F74F9D"/>
    <w:rsid w:val="00F77DCD"/>
    <w:rsid w:val="00F8675A"/>
    <w:rsid w:val="00F8798D"/>
    <w:rsid w:val="00F92105"/>
    <w:rsid w:val="00FA4202"/>
    <w:rsid w:val="00FC587C"/>
    <w:rsid w:val="00FC6ACC"/>
    <w:rsid w:val="00FD3ADE"/>
    <w:rsid w:val="00FD6802"/>
    <w:rsid w:val="00FE2528"/>
    <w:rsid w:val="00FE334A"/>
    <w:rsid w:val="00FE393B"/>
    <w:rsid w:val="00FF01AC"/>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0F98E"/>
  <w15:docId w15:val="{05B2847B-5610-4F1C-8AA5-56DD7C9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7421BC"/>
    <w:pPr>
      <w:pBdr>
        <w:bottom w:val="single" w:sz="4" w:space="1" w:color="auto"/>
      </w:pBdr>
      <w:spacing w:after="120"/>
      <w:outlineLvl w:val="0"/>
    </w:pPr>
    <w:rPr>
      <w:rFonts w:ascii="Arial" w:eastAsia="Arial" w:hAnsi="Arial"/>
      <w:b/>
      <w:bCs/>
      <w:sz w:val="28"/>
      <w:szCs w:val="32"/>
    </w:rPr>
  </w:style>
  <w:style w:type="paragraph" w:styleId="Heading2">
    <w:name w:val="heading 2"/>
    <w:basedOn w:val="Normal"/>
    <w:uiPriority w:val="1"/>
    <w:qFormat/>
    <w:rsid w:val="00C546A9"/>
    <w:pPr>
      <w:spacing w:before="120" w:after="120"/>
      <w:outlineLvl w:val="1"/>
    </w:pPr>
    <w:rPr>
      <w:rFonts w:ascii="Arial" w:eastAsia="Arial" w:hAnsi="Arial"/>
      <w:b/>
      <w:bCs/>
      <w:i/>
      <w:sz w:val="24"/>
      <w:szCs w:val="24"/>
    </w:rPr>
  </w:style>
  <w:style w:type="paragraph" w:styleId="Heading3">
    <w:name w:val="heading 3"/>
    <w:basedOn w:val="Normal"/>
    <w:uiPriority w:val="1"/>
    <w:qFormat/>
    <w:rsid w:val="00276A1B"/>
    <w:pPr>
      <w:spacing w:before="120" w:after="120"/>
      <w:outlineLvl w:val="2"/>
    </w:pPr>
    <w:rPr>
      <w:rFonts w:ascii="Arial" w:eastAsia="Arial" w:hAnsi="Arial"/>
      <w:i/>
      <w:szCs w:val="24"/>
    </w:rPr>
  </w:style>
  <w:style w:type="paragraph" w:styleId="Heading4">
    <w:name w:val="heading 4"/>
    <w:basedOn w:val="Normal"/>
    <w:uiPriority w:val="1"/>
    <w:qFormat/>
    <w:pPr>
      <w:ind w:left="260"/>
      <w:outlineLvl w:val="3"/>
    </w:pPr>
    <w:rPr>
      <w:rFonts w:ascii="Arial" w:eastAsia="Arial" w:hAnsi="Arial"/>
      <w:b/>
      <w:bCs/>
    </w:rPr>
  </w:style>
  <w:style w:type="paragraph" w:styleId="Heading5">
    <w:name w:val="heading 5"/>
    <w:basedOn w:val="Normal"/>
    <w:uiPriority w:val="1"/>
    <w:qFormat/>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5CEF"/>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78CE"/>
    <w:rPr>
      <w:sz w:val="16"/>
      <w:szCs w:val="16"/>
    </w:rPr>
  </w:style>
  <w:style w:type="paragraph" w:styleId="CommentText">
    <w:name w:val="annotation text"/>
    <w:basedOn w:val="Normal"/>
    <w:link w:val="CommentTextChar"/>
    <w:uiPriority w:val="99"/>
    <w:semiHidden/>
    <w:unhideWhenUsed/>
    <w:rsid w:val="00F478CE"/>
    <w:rPr>
      <w:sz w:val="20"/>
      <w:szCs w:val="20"/>
    </w:rPr>
  </w:style>
  <w:style w:type="character" w:customStyle="1" w:styleId="CommentTextChar">
    <w:name w:val="Comment Text Char"/>
    <w:basedOn w:val="DefaultParagraphFont"/>
    <w:link w:val="CommentText"/>
    <w:uiPriority w:val="99"/>
    <w:semiHidden/>
    <w:rsid w:val="00F478CE"/>
    <w:rPr>
      <w:sz w:val="20"/>
      <w:szCs w:val="20"/>
    </w:rPr>
  </w:style>
  <w:style w:type="paragraph" w:styleId="CommentSubject">
    <w:name w:val="annotation subject"/>
    <w:basedOn w:val="CommentText"/>
    <w:next w:val="CommentText"/>
    <w:link w:val="CommentSubjectChar"/>
    <w:uiPriority w:val="99"/>
    <w:semiHidden/>
    <w:unhideWhenUsed/>
    <w:rsid w:val="00F478CE"/>
    <w:rPr>
      <w:b/>
      <w:bCs/>
    </w:rPr>
  </w:style>
  <w:style w:type="character" w:customStyle="1" w:styleId="CommentSubjectChar">
    <w:name w:val="Comment Subject Char"/>
    <w:basedOn w:val="CommentTextChar"/>
    <w:link w:val="CommentSubject"/>
    <w:uiPriority w:val="99"/>
    <w:semiHidden/>
    <w:rsid w:val="00F478CE"/>
    <w:rPr>
      <w:b/>
      <w:bCs/>
      <w:sz w:val="20"/>
      <w:szCs w:val="20"/>
    </w:rPr>
  </w:style>
  <w:style w:type="paragraph" w:styleId="BalloonText">
    <w:name w:val="Balloon Text"/>
    <w:basedOn w:val="Normal"/>
    <w:link w:val="BalloonTextChar"/>
    <w:uiPriority w:val="99"/>
    <w:semiHidden/>
    <w:unhideWhenUsed/>
    <w:rsid w:val="00F4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CE"/>
    <w:rPr>
      <w:rFonts w:ascii="Segoe UI" w:hAnsi="Segoe UI" w:cs="Segoe UI"/>
      <w:sz w:val="18"/>
      <w:szCs w:val="18"/>
    </w:rPr>
  </w:style>
  <w:style w:type="paragraph" w:styleId="Revision">
    <w:name w:val="Revision"/>
    <w:hidden/>
    <w:uiPriority w:val="99"/>
    <w:semiHidden/>
    <w:rsid w:val="00F478CE"/>
    <w:pPr>
      <w:widowControl/>
    </w:pPr>
  </w:style>
  <w:style w:type="paragraph" w:styleId="Header">
    <w:name w:val="header"/>
    <w:basedOn w:val="Normal"/>
    <w:link w:val="HeaderChar"/>
    <w:uiPriority w:val="99"/>
    <w:unhideWhenUsed/>
    <w:rsid w:val="00AD6448"/>
    <w:pPr>
      <w:tabs>
        <w:tab w:val="center" w:pos="4680"/>
        <w:tab w:val="right" w:pos="9360"/>
      </w:tabs>
    </w:pPr>
  </w:style>
  <w:style w:type="character" w:customStyle="1" w:styleId="HeaderChar">
    <w:name w:val="Header Char"/>
    <w:basedOn w:val="DefaultParagraphFont"/>
    <w:link w:val="Header"/>
    <w:uiPriority w:val="99"/>
    <w:rsid w:val="00AD6448"/>
  </w:style>
  <w:style w:type="paragraph" w:styleId="Footer">
    <w:name w:val="footer"/>
    <w:basedOn w:val="Normal"/>
    <w:link w:val="FooterChar"/>
    <w:uiPriority w:val="99"/>
    <w:unhideWhenUsed/>
    <w:rsid w:val="00AD6448"/>
    <w:pPr>
      <w:tabs>
        <w:tab w:val="center" w:pos="4680"/>
        <w:tab w:val="right" w:pos="9360"/>
      </w:tabs>
    </w:pPr>
  </w:style>
  <w:style w:type="character" w:customStyle="1" w:styleId="FooterChar">
    <w:name w:val="Footer Char"/>
    <w:basedOn w:val="DefaultParagraphFont"/>
    <w:link w:val="Footer"/>
    <w:uiPriority w:val="99"/>
    <w:rsid w:val="00AD6448"/>
  </w:style>
  <w:style w:type="character" w:styleId="PlaceholderText">
    <w:name w:val="Placeholder Text"/>
    <w:basedOn w:val="DefaultParagraphFont"/>
    <w:uiPriority w:val="99"/>
    <w:semiHidden/>
    <w:rsid w:val="00AD6448"/>
    <w:rPr>
      <w:color w:val="808080"/>
    </w:rPr>
  </w:style>
  <w:style w:type="paragraph" w:styleId="TOC2">
    <w:name w:val="toc 2"/>
    <w:basedOn w:val="Normal"/>
    <w:next w:val="Normal"/>
    <w:autoRedefine/>
    <w:uiPriority w:val="39"/>
    <w:unhideWhenUsed/>
    <w:rsid w:val="002C7939"/>
    <w:pPr>
      <w:spacing w:after="100"/>
      <w:ind w:left="220"/>
    </w:pPr>
  </w:style>
  <w:style w:type="paragraph" w:styleId="TOC1">
    <w:name w:val="toc 1"/>
    <w:basedOn w:val="Normal"/>
    <w:next w:val="Normal"/>
    <w:autoRedefine/>
    <w:uiPriority w:val="39"/>
    <w:unhideWhenUsed/>
    <w:rsid w:val="002C7939"/>
    <w:pPr>
      <w:spacing w:after="100"/>
    </w:pPr>
  </w:style>
  <w:style w:type="paragraph" w:styleId="TOC3">
    <w:name w:val="toc 3"/>
    <w:basedOn w:val="Normal"/>
    <w:next w:val="Normal"/>
    <w:autoRedefine/>
    <w:uiPriority w:val="39"/>
    <w:unhideWhenUsed/>
    <w:rsid w:val="002C7939"/>
    <w:pPr>
      <w:spacing w:after="100"/>
      <w:ind w:left="440"/>
    </w:pPr>
  </w:style>
  <w:style w:type="character" w:styleId="Hyperlink">
    <w:name w:val="Hyperlink"/>
    <w:basedOn w:val="DefaultParagraphFont"/>
    <w:uiPriority w:val="99"/>
    <w:unhideWhenUsed/>
    <w:rsid w:val="002C7939"/>
    <w:rPr>
      <w:color w:val="0000FF" w:themeColor="hyperlink"/>
      <w:u w:val="single"/>
    </w:rPr>
  </w:style>
  <w:style w:type="table" w:styleId="TableGrid">
    <w:name w:val="Table Grid"/>
    <w:basedOn w:val="TableNormal"/>
    <w:uiPriority w:val="39"/>
    <w:rsid w:val="0028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1182B"/>
    <w:pPr>
      <w:widowControl/>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35B4E"/>
    <w:rPr>
      <w:color w:val="800080" w:themeColor="followedHyperlink"/>
      <w:u w:val="single"/>
    </w:rPr>
  </w:style>
  <w:style w:type="paragraph" w:customStyle="1" w:styleId="Default">
    <w:name w:val="Default"/>
    <w:rsid w:val="00AD177E"/>
    <w:pPr>
      <w:widowControl/>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C35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45505">
      <w:bodyDiv w:val="1"/>
      <w:marLeft w:val="0"/>
      <w:marRight w:val="0"/>
      <w:marTop w:val="0"/>
      <w:marBottom w:val="0"/>
      <w:divBdr>
        <w:top w:val="none" w:sz="0" w:space="0" w:color="auto"/>
        <w:left w:val="none" w:sz="0" w:space="0" w:color="auto"/>
        <w:bottom w:val="none" w:sz="0" w:space="0" w:color="auto"/>
        <w:right w:val="none" w:sz="0" w:space="0" w:color="auto"/>
      </w:divBdr>
    </w:div>
    <w:div w:id="1927615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transit@dot.wi.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wmad0a4030:37108/Pages/doing-bus/local-gov/astnce-pgms/transit/procure-hdb.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doing-bus/local-gov/astnce-pgms/transit/compliance/title6.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F40A-35AC-45AF-A9D7-03D801E33D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6297C0-2026-4235-A37F-D2EA36E82F4E}">
  <ds:schemaRefs>
    <ds:schemaRef ds:uri="http://schemas.microsoft.com/sharepoint/v3/contenttype/forms"/>
  </ds:schemaRefs>
</ds:datastoreItem>
</file>

<file path=customXml/itemProps3.xml><?xml version="1.0" encoding="utf-8"?>
<ds:datastoreItem xmlns:ds="http://schemas.openxmlformats.org/officeDocument/2006/customXml" ds:itemID="{506FB919-EED0-4ADD-ACDA-77410BEC510A}"/>
</file>

<file path=customXml/itemProps4.xml><?xml version="1.0" encoding="utf-8"?>
<ds:datastoreItem xmlns:ds="http://schemas.openxmlformats.org/officeDocument/2006/customXml" ds:itemID="{B1EBA195-AA7C-49A3-A333-2B3B34B5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DELIVERY  OF  SECTION  5310  VEHICLES</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Duty Bus Vehicle Delivery Documents - WisDOT</dc:title>
  <dc:creator>Department of Transportation</dc:creator>
  <cp:lastModifiedBy>Thyes, Dan - DOT</cp:lastModifiedBy>
  <cp:revision>46</cp:revision>
  <cp:lastPrinted>2017-04-20T14:16:00Z</cp:lastPrinted>
  <dcterms:created xsi:type="dcterms:W3CDTF">2017-04-26T13:54:00Z</dcterms:created>
  <dcterms:modified xsi:type="dcterms:W3CDTF">2019-10-10T19:46:00Z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Microsoft® Office Word 2007</vt:lpwstr>
  </property>
  <property fmtid="{D5CDD505-2E9C-101B-9397-08002B2CF9AE}" pid="4" name="LastSaved">
    <vt:filetime>2016-06-06T00:00:00Z</vt:filetime>
  </property>
  <property fmtid="{D5CDD505-2E9C-101B-9397-08002B2CF9AE}" pid="5" name="ContentTypeId">
    <vt:lpwstr>0x010100E9B479DE97358D43AEB72738EE1F2D08</vt:lpwstr>
  </property>
</Properties>
</file>